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81C48D" w14:textId="71DC7461" w:rsidR="00907551" w:rsidRPr="0098792E" w:rsidRDefault="0028682A" w:rsidP="00E31B98">
      <w:pPr>
        <w:spacing w:line="240" w:lineRule="auto"/>
        <w:ind w:left="0" w:right="-1" w:firstLine="0"/>
        <w:jc w:val="center"/>
        <w:rPr>
          <w:rFonts w:eastAsia="MS Mincho"/>
          <w:sz w:val="24"/>
          <w:szCs w:val="24"/>
          <w:lang w:eastAsia="ja-JP"/>
        </w:rPr>
      </w:pPr>
      <w:r w:rsidRPr="0098792E">
        <w:rPr>
          <w:rFonts w:eastAsia="MS Mincho"/>
          <w:sz w:val="24"/>
          <w:szCs w:val="24"/>
          <w:lang w:eastAsia="ja-JP"/>
        </w:rPr>
        <w:t xml:space="preserve">Министерство культуры </w:t>
      </w:r>
      <w:r>
        <w:rPr>
          <w:rFonts w:eastAsia="MS Mincho"/>
          <w:sz w:val="24"/>
          <w:szCs w:val="24"/>
          <w:lang w:eastAsia="ja-JP"/>
        </w:rPr>
        <w:t>Р</w:t>
      </w:r>
      <w:r w:rsidRPr="0098792E">
        <w:rPr>
          <w:rFonts w:eastAsia="MS Mincho"/>
          <w:sz w:val="24"/>
          <w:szCs w:val="24"/>
          <w:lang w:eastAsia="ja-JP"/>
        </w:rPr>
        <w:t xml:space="preserve">оссийской </w:t>
      </w:r>
      <w:r>
        <w:rPr>
          <w:rFonts w:eastAsia="MS Mincho"/>
          <w:sz w:val="24"/>
          <w:szCs w:val="24"/>
          <w:lang w:eastAsia="ja-JP"/>
        </w:rPr>
        <w:t>Ф</w:t>
      </w:r>
      <w:r w:rsidRPr="0098792E">
        <w:rPr>
          <w:rFonts w:eastAsia="MS Mincho"/>
          <w:sz w:val="24"/>
          <w:szCs w:val="24"/>
          <w:lang w:eastAsia="ja-JP"/>
        </w:rPr>
        <w:t>едерации</w:t>
      </w:r>
    </w:p>
    <w:p w14:paraId="065E28D9" w14:textId="77777777" w:rsidR="00907551" w:rsidRPr="0098792E" w:rsidRDefault="00907551" w:rsidP="00E31B98">
      <w:pPr>
        <w:spacing w:line="240" w:lineRule="auto"/>
        <w:ind w:left="0" w:right="-1" w:firstLine="0"/>
        <w:jc w:val="center"/>
        <w:rPr>
          <w:rFonts w:eastAsia="MS Mincho"/>
          <w:sz w:val="24"/>
          <w:szCs w:val="24"/>
          <w:lang w:eastAsia="ja-JP"/>
        </w:rPr>
      </w:pPr>
      <w:r w:rsidRPr="0098792E">
        <w:rPr>
          <w:rFonts w:eastAsia="MS Mincho"/>
          <w:sz w:val="24"/>
          <w:szCs w:val="24"/>
          <w:lang w:eastAsia="ja-JP"/>
        </w:rPr>
        <w:t>ФГБОУ ВО «Кемеровский государственный институт культуры»</w:t>
      </w:r>
    </w:p>
    <w:p w14:paraId="6551B537" w14:textId="77777777" w:rsidR="00907551" w:rsidRPr="0098792E" w:rsidRDefault="00907551" w:rsidP="00E31B98">
      <w:pPr>
        <w:spacing w:line="240" w:lineRule="auto"/>
        <w:ind w:left="0" w:right="-1" w:firstLine="0"/>
        <w:jc w:val="center"/>
        <w:rPr>
          <w:rFonts w:eastAsia="MS Mincho"/>
          <w:sz w:val="24"/>
          <w:szCs w:val="24"/>
          <w:lang w:eastAsia="ja-JP"/>
        </w:rPr>
      </w:pPr>
      <w:r w:rsidRPr="0098792E">
        <w:rPr>
          <w:rFonts w:eastAsia="MS Mincho"/>
          <w:sz w:val="24"/>
          <w:szCs w:val="24"/>
          <w:lang w:eastAsia="ja-JP"/>
        </w:rPr>
        <w:t>Социально-гуманитарный факультет</w:t>
      </w:r>
    </w:p>
    <w:p w14:paraId="0AA1FB84" w14:textId="77777777" w:rsidR="00907551" w:rsidRPr="0098792E" w:rsidRDefault="00907551" w:rsidP="00E31B98">
      <w:pPr>
        <w:spacing w:line="240" w:lineRule="auto"/>
        <w:ind w:left="0" w:right="-1" w:firstLine="0"/>
        <w:jc w:val="center"/>
        <w:rPr>
          <w:sz w:val="24"/>
          <w:szCs w:val="24"/>
        </w:rPr>
      </w:pPr>
      <w:r w:rsidRPr="0098792E">
        <w:rPr>
          <w:rFonts w:eastAsia="MS Mincho"/>
          <w:sz w:val="24"/>
          <w:szCs w:val="24"/>
          <w:lang w:eastAsia="ja-JP"/>
        </w:rPr>
        <w:t>Кафедра педагогики, психологии и физической культуры</w:t>
      </w:r>
    </w:p>
    <w:p w14:paraId="033AA616" w14:textId="77777777" w:rsidR="00454653" w:rsidRPr="0098792E" w:rsidRDefault="00454653" w:rsidP="00E31B98">
      <w:pPr>
        <w:widowControl w:val="0"/>
        <w:spacing w:line="240" w:lineRule="auto"/>
        <w:ind w:left="0" w:right="-1" w:firstLine="0"/>
        <w:jc w:val="both"/>
        <w:rPr>
          <w:rFonts w:eastAsia="Times New Roman"/>
          <w:sz w:val="24"/>
          <w:szCs w:val="24"/>
          <w:lang w:eastAsia="ru-RU"/>
        </w:rPr>
      </w:pPr>
    </w:p>
    <w:p w14:paraId="7C025721"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00D59597"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1CD86AFE"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358D6166"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0BDE6435"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6DB6EE76"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1DE72153"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46F63BC1"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6F5F2357" w14:textId="77777777" w:rsidR="00454653" w:rsidRPr="0098792E" w:rsidRDefault="00454653" w:rsidP="00E31B98">
      <w:pPr>
        <w:widowControl w:val="0"/>
        <w:tabs>
          <w:tab w:val="left" w:pos="5670"/>
        </w:tabs>
        <w:spacing w:line="240" w:lineRule="auto"/>
        <w:ind w:left="0" w:right="-1" w:firstLine="0"/>
        <w:jc w:val="both"/>
        <w:rPr>
          <w:rFonts w:eastAsia="Times New Roman"/>
          <w:sz w:val="24"/>
          <w:szCs w:val="24"/>
          <w:lang w:eastAsia="ru-RU"/>
        </w:rPr>
      </w:pPr>
    </w:p>
    <w:p w14:paraId="2FDBC4B5" w14:textId="77777777" w:rsidR="003C1B1B" w:rsidRPr="0098792E" w:rsidRDefault="003C1B1B" w:rsidP="00E31B98">
      <w:pPr>
        <w:widowControl w:val="0"/>
        <w:tabs>
          <w:tab w:val="left" w:pos="5670"/>
        </w:tabs>
        <w:spacing w:line="240" w:lineRule="auto"/>
        <w:ind w:left="0" w:right="-1" w:firstLine="0"/>
        <w:jc w:val="both"/>
        <w:rPr>
          <w:rFonts w:eastAsia="Times New Roman"/>
          <w:sz w:val="24"/>
          <w:szCs w:val="24"/>
          <w:lang w:eastAsia="ru-RU"/>
        </w:rPr>
      </w:pPr>
    </w:p>
    <w:p w14:paraId="1D161039" w14:textId="77777777" w:rsidR="003C1B1B" w:rsidRPr="0098792E" w:rsidRDefault="003C1B1B" w:rsidP="00E31B98">
      <w:pPr>
        <w:widowControl w:val="0"/>
        <w:tabs>
          <w:tab w:val="left" w:pos="5670"/>
        </w:tabs>
        <w:spacing w:line="240" w:lineRule="auto"/>
        <w:ind w:left="0" w:right="-1" w:firstLine="0"/>
        <w:jc w:val="both"/>
        <w:rPr>
          <w:rFonts w:eastAsia="Times New Roman"/>
          <w:sz w:val="24"/>
          <w:szCs w:val="24"/>
          <w:lang w:eastAsia="ru-RU"/>
        </w:rPr>
      </w:pPr>
    </w:p>
    <w:p w14:paraId="2C7D6C14" w14:textId="12A52E13" w:rsidR="00454653" w:rsidRDefault="0028682A" w:rsidP="0028682A">
      <w:pPr>
        <w:widowControl w:val="0"/>
        <w:autoSpaceDE w:val="0"/>
        <w:autoSpaceDN w:val="0"/>
        <w:adjustRightInd w:val="0"/>
        <w:spacing w:line="240" w:lineRule="auto"/>
        <w:ind w:left="0" w:right="-1" w:firstLine="0"/>
        <w:jc w:val="center"/>
        <w:rPr>
          <w:rFonts w:eastAsia="Calibri"/>
          <w:b/>
          <w:bCs/>
          <w:lang w:eastAsia="ru-RU"/>
        </w:rPr>
      </w:pPr>
      <w:r w:rsidRPr="0028682A">
        <w:rPr>
          <w:rFonts w:eastAsia="Calibri"/>
          <w:b/>
          <w:bCs/>
          <w:lang w:eastAsia="ru-RU"/>
        </w:rPr>
        <w:t>ПСИХОЛОГИЯ И ПЕДАГОГИКА</w:t>
      </w:r>
      <w:r>
        <w:rPr>
          <w:rFonts w:eastAsia="Calibri"/>
          <w:b/>
          <w:bCs/>
          <w:lang w:eastAsia="ru-RU"/>
        </w:rPr>
        <w:t xml:space="preserve"> </w:t>
      </w:r>
      <w:r w:rsidRPr="0028682A">
        <w:rPr>
          <w:rFonts w:eastAsia="Calibri"/>
          <w:b/>
          <w:bCs/>
          <w:lang w:eastAsia="ru-RU"/>
        </w:rPr>
        <w:t>ПРОФЕССИОНАЛЬНОГО ОБРАЗОВАНИЯ</w:t>
      </w:r>
    </w:p>
    <w:p w14:paraId="65E559AE" w14:textId="77777777" w:rsidR="0028682A" w:rsidRPr="0028682A" w:rsidRDefault="0028682A" w:rsidP="0028682A">
      <w:pPr>
        <w:widowControl w:val="0"/>
        <w:autoSpaceDE w:val="0"/>
        <w:autoSpaceDN w:val="0"/>
        <w:adjustRightInd w:val="0"/>
        <w:spacing w:line="240" w:lineRule="auto"/>
        <w:ind w:left="0" w:right="-1" w:firstLine="0"/>
        <w:jc w:val="center"/>
        <w:rPr>
          <w:rFonts w:eastAsia="Times New Roman"/>
          <w:b/>
          <w:sz w:val="24"/>
          <w:szCs w:val="24"/>
          <w:lang w:eastAsia="ru-RU"/>
        </w:rPr>
      </w:pPr>
    </w:p>
    <w:p w14:paraId="6480C704" w14:textId="078B1722" w:rsidR="00454653" w:rsidRPr="0028682A" w:rsidRDefault="00454653" w:rsidP="00E31B98">
      <w:pPr>
        <w:widowControl w:val="0"/>
        <w:spacing w:line="240" w:lineRule="auto"/>
        <w:ind w:left="0" w:right="-1" w:firstLine="0"/>
        <w:jc w:val="center"/>
        <w:rPr>
          <w:rFonts w:eastAsia="Times New Roman"/>
          <w:bCs/>
          <w:sz w:val="24"/>
          <w:szCs w:val="24"/>
          <w:lang w:eastAsia="ru-RU"/>
        </w:rPr>
      </w:pPr>
      <w:r w:rsidRPr="0028682A">
        <w:rPr>
          <w:rFonts w:eastAsia="Times New Roman"/>
          <w:bCs/>
          <w:sz w:val="24"/>
          <w:szCs w:val="24"/>
          <w:lang w:eastAsia="ru-RU"/>
        </w:rPr>
        <w:t>Рабочая программа дисциплины</w:t>
      </w:r>
    </w:p>
    <w:p w14:paraId="1F107DB1" w14:textId="77777777" w:rsidR="002E1799" w:rsidRPr="0098792E" w:rsidRDefault="002E1799" w:rsidP="00E31B98">
      <w:pPr>
        <w:widowControl w:val="0"/>
        <w:spacing w:line="240" w:lineRule="auto"/>
        <w:ind w:left="0" w:right="-1" w:firstLine="0"/>
        <w:jc w:val="center"/>
        <w:rPr>
          <w:rFonts w:eastAsia="Times New Roman"/>
          <w:b/>
          <w:sz w:val="24"/>
          <w:szCs w:val="24"/>
          <w:lang w:eastAsia="ru-RU"/>
        </w:rPr>
      </w:pPr>
    </w:p>
    <w:p w14:paraId="56B2A8B2" w14:textId="3263C512" w:rsidR="00454653" w:rsidRPr="0028682A" w:rsidRDefault="00454653" w:rsidP="00E31B98">
      <w:pPr>
        <w:widowControl w:val="0"/>
        <w:spacing w:line="240" w:lineRule="auto"/>
        <w:ind w:left="0" w:right="-1" w:firstLine="0"/>
        <w:jc w:val="center"/>
        <w:rPr>
          <w:rFonts w:eastAsia="Times New Roman"/>
          <w:bCs/>
          <w:sz w:val="24"/>
          <w:szCs w:val="24"/>
          <w:lang w:eastAsia="ru-RU"/>
        </w:rPr>
      </w:pPr>
      <w:r w:rsidRPr="0028682A">
        <w:rPr>
          <w:rFonts w:eastAsia="Times New Roman"/>
          <w:bCs/>
          <w:sz w:val="24"/>
          <w:szCs w:val="24"/>
          <w:lang w:eastAsia="ru-RU"/>
        </w:rPr>
        <w:t>Направление подготовки</w:t>
      </w:r>
    </w:p>
    <w:p w14:paraId="1EFE93C0" w14:textId="77777777" w:rsidR="00454653" w:rsidRPr="0028682A" w:rsidRDefault="00454653" w:rsidP="00E31B98">
      <w:pPr>
        <w:widowControl w:val="0"/>
        <w:spacing w:line="240" w:lineRule="auto"/>
        <w:ind w:left="0" w:right="-1" w:firstLine="0"/>
        <w:jc w:val="center"/>
        <w:rPr>
          <w:rFonts w:eastAsia="MS Mincho"/>
          <w:b/>
          <w:bCs/>
          <w:sz w:val="24"/>
          <w:szCs w:val="24"/>
          <w:lang w:eastAsia="ja-JP"/>
        </w:rPr>
      </w:pPr>
      <w:r w:rsidRPr="0028682A">
        <w:rPr>
          <w:rFonts w:eastAsia="MS Mincho"/>
          <w:b/>
          <w:bCs/>
          <w:sz w:val="24"/>
          <w:szCs w:val="24"/>
          <w:lang w:eastAsia="ja-JP"/>
        </w:rPr>
        <w:t xml:space="preserve">43.04.02 </w:t>
      </w:r>
      <w:r w:rsidR="003C1B1B" w:rsidRPr="0028682A">
        <w:rPr>
          <w:rFonts w:eastAsia="MS Mincho"/>
          <w:b/>
          <w:bCs/>
          <w:sz w:val="24"/>
          <w:szCs w:val="24"/>
          <w:lang w:eastAsia="ja-JP"/>
        </w:rPr>
        <w:t>«</w:t>
      </w:r>
      <w:r w:rsidRPr="0028682A">
        <w:rPr>
          <w:rFonts w:eastAsia="MS Mincho"/>
          <w:b/>
          <w:bCs/>
          <w:sz w:val="24"/>
          <w:szCs w:val="24"/>
          <w:lang w:eastAsia="ja-JP"/>
        </w:rPr>
        <w:t>Туризм</w:t>
      </w:r>
      <w:r w:rsidR="003C1B1B" w:rsidRPr="0028682A">
        <w:rPr>
          <w:rFonts w:eastAsia="MS Mincho"/>
          <w:b/>
          <w:bCs/>
          <w:sz w:val="24"/>
          <w:szCs w:val="24"/>
          <w:lang w:eastAsia="ja-JP"/>
        </w:rPr>
        <w:t>»</w:t>
      </w:r>
    </w:p>
    <w:p w14:paraId="2776F37C" w14:textId="77777777" w:rsidR="00454653" w:rsidRPr="0028682A" w:rsidRDefault="00454653" w:rsidP="00E31B98">
      <w:pPr>
        <w:widowControl w:val="0"/>
        <w:tabs>
          <w:tab w:val="left" w:pos="5550"/>
        </w:tabs>
        <w:spacing w:line="240" w:lineRule="auto"/>
        <w:ind w:left="0" w:right="-1" w:firstLine="0"/>
        <w:rPr>
          <w:rFonts w:eastAsia="Times New Roman"/>
          <w:bCs/>
          <w:sz w:val="24"/>
          <w:szCs w:val="24"/>
          <w:lang w:eastAsia="ru-RU"/>
        </w:rPr>
      </w:pPr>
    </w:p>
    <w:p w14:paraId="1967A182" w14:textId="77777777" w:rsidR="003C1B1B" w:rsidRPr="0028682A" w:rsidRDefault="003C1B1B" w:rsidP="00E31B98">
      <w:pPr>
        <w:widowControl w:val="0"/>
        <w:tabs>
          <w:tab w:val="left" w:pos="5550"/>
        </w:tabs>
        <w:spacing w:line="240" w:lineRule="auto"/>
        <w:ind w:left="0" w:right="-1" w:firstLine="0"/>
        <w:jc w:val="center"/>
        <w:rPr>
          <w:rFonts w:eastAsia="Times New Roman"/>
          <w:bCs/>
          <w:sz w:val="24"/>
          <w:szCs w:val="24"/>
          <w:lang w:eastAsia="ru-RU"/>
        </w:rPr>
      </w:pPr>
      <w:r w:rsidRPr="0028682A">
        <w:rPr>
          <w:rFonts w:eastAsia="Times New Roman"/>
          <w:bCs/>
          <w:sz w:val="24"/>
          <w:szCs w:val="24"/>
          <w:lang w:eastAsia="ru-RU"/>
        </w:rPr>
        <w:t>Профиль подготовки</w:t>
      </w:r>
    </w:p>
    <w:p w14:paraId="37ABBA50" w14:textId="388C0879" w:rsidR="00454653" w:rsidRPr="0028682A" w:rsidRDefault="003C1B1B" w:rsidP="00E31B98">
      <w:pPr>
        <w:widowControl w:val="0"/>
        <w:spacing w:line="240" w:lineRule="auto"/>
        <w:ind w:left="0" w:right="-1" w:firstLine="0"/>
        <w:jc w:val="center"/>
        <w:rPr>
          <w:rFonts w:eastAsia="Times New Roman"/>
          <w:b/>
          <w:bCs/>
          <w:sz w:val="24"/>
          <w:szCs w:val="24"/>
          <w:lang w:eastAsia="ru-RU"/>
        </w:rPr>
      </w:pPr>
      <w:r w:rsidRPr="0028682A">
        <w:rPr>
          <w:rFonts w:eastAsia="Times New Roman"/>
          <w:b/>
          <w:bCs/>
          <w:sz w:val="24"/>
          <w:szCs w:val="24"/>
          <w:lang w:eastAsia="ru-RU"/>
        </w:rPr>
        <w:t>«Экономика и управление в сфере туризма»</w:t>
      </w:r>
    </w:p>
    <w:p w14:paraId="521770D8" w14:textId="6F2DE7FD" w:rsidR="00454653" w:rsidRDefault="00454653" w:rsidP="00E31B98">
      <w:pPr>
        <w:widowControl w:val="0"/>
        <w:spacing w:line="240" w:lineRule="auto"/>
        <w:ind w:left="0" w:right="-1" w:firstLine="0"/>
        <w:jc w:val="both"/>
        <w:rPr>
          <w:rFonts w:eastAsia="Times New Roman"/>
          <w:b/>
          <w:sz w:val="24"/>
          <w:szCs w:val="24"/>
          <w:lang w:eastAsia="ru-RU"/>
        </w:rPr>
      </w:pPr>
    </w:p>
    <w:p w14:paraId="4F29D38A" w14:textId="77777777" w:rsidR="0028682A" w:rsidRPr="0098792E" w:rsidRDefault="0028682A" w:rsidP="00E31B98">
      <w:pPr>
        <w:widowControl w:val="0"/>
        <w:spacing w:line="240" w:lineRule="auto"/>
        <w:ind w:left="0" w:right="-1" w:firstLine="0"/>
        <w:jc w:val="both"/>
        <w:rPr>
          <w:rFonts w:eastAsia="Times New Roman"/>
          <w:b/>
          <w:sz w:val="24"/>
          <w:szCs w:val="24"/>
          <w:lang w:eastAsia="ru-RU"/>
        </w:rPr>
      </w:pPr>
    </w:p>
    <w:p w14:paraId="6850E9E1" w14:textId="77777777" w:rsidR="00454653" w:rsidRPr="0098792E" w:rsidRDefault="00454653" w:rsidP="00E31B98">
      <w:pPr>
        <w:widowControl w:val="0"/>
        <w:spacing w:line="240" w:lineRule="auto"/>
        <w:ind w:left="0" w:right="-1" w:firstLine="0"/>
        <w:jc w:val="center"/>
        <w:rPr>
          <w:rFonts w:eastAsia="Times New Roman"/>
          <w:sz w:val="24"/>
          <w:szCs w:val="24"/>
          <w:lang w:eastAsia="ru-RU"/>
        </w:rPr>
      </w:pPr>
      <w:r w:rsidRPr="0098792E">
        <w:rPr>
          <w:rFonts w:eastAsia="Times New Roman"/>
          <w:sz w:val="24"/>
          <w:szCs w:val="24"/>
          <w:lang w:eastAsia="ru-RU"/>
        </w:rPr>
        <w:t>Квалификация (степень) выпускника</w:t>
      </w:r>
    </w:p>
    <w:p w14:paraId="03294DA9" w14:textId="7BC0EC07" w:rsidR="00454653" w:rsidRPr="0028682A" w:rsidRDefault="0028682A" w:rsidP="00E31B98">
      <w:pPr>
        <w:widowControl w:val="0"/>
        <w:spacing w:line="240" w:lineRule="auto"/>
        <w:ind w:left="0" w:right="-1" w:firstLine="0"/>
        <w:jc w:val="center"/>
        <w:rPr>
          <w:rFonts w:eastAsia="Times New Roman"/>
          <w:b/>
          <w:iCs/>
          <w:sz w:val="24"/>
          <w:szCs w:val="24"/>
          <w:lang w:eastAsia="ru-RU"/>
        </w:rPr>
      </w:pPr>
      <w:r w:rsidRPr="0028682A">
        <w:rPr>
          <w:rFonts w:eastAsia="Times New Roman"/>
          <w:b/>
          <w:iCs/>
          <w:sz w:val="24"/>
          <w:szCs w:val="24"/>
          <w:lang w:eastAsia="ru-RU"/>
        </w:rPr>
        <w:t>магистр</w:t>
      </w:r>
    </w:p>
    <w:p w14:paraId="079F1168" w14:textId="77777777" w:rsidR="00454653" w:rsidRPr="0098792E" w:rsidRDefault="00454653" w:rsidP="00E31B98">
      <w:pPr>
        <w:widowControl w:val="0"/>
        <w:spacing w:line="240" w:lineRule="auto"/>
        <w:ind w:left="0" w:right="-1" w:firstLine="0"/>
        <w:jc w:val="center"/>
        <w:rPr>
          <w:rFonts w:eastAsia="Times New Roman"/>
          <w:sz w:val="24"/>
          <w:szCs w:val="24"/>
          <w:lang w:eastAsia="ru-RU"/>
        </w:rPr>
      </w:pPr>
    </w:p>
    <w:p w14:paraId="7C6B81F1" w14:textId="77777777" w:rsidR="00454653" w:rsidRPr="0098792E" w:rsidRDefault="00454653" w:rsidP="00E31B98">
      <w:pPr>
        <w:widowControl w:val="0"/>
        <w:spacing w:line="240" w:lineRule="auto"/>
        <w:ind w:left="0" w:right="-1" w:firstLine="0"/>
        <w:jc w:val="center"/>
        <w:rPr>
          <w:rFonts w:eastAsia="Times New Roman"/>
          <w:sz w:val="24"/>
          <w:szCs w:val="24"/>
          <w:lang w:eastAsia="ru-RU"/>
        </w:rPr>
      </w:pPr>
      <w:r w:rsidRPr="0098792E">
        <w:rPr>
          <w:rFonts w:eastAsia="Times New Roman"/>
          <w:sz w:val="24"/>
          <w:szCs w:val="24"/>
          <w:lang w:eastAsia="ru-RU"/>
        </w:rPr>
        <w:t>Форма обучения</w:t>
      </w:r>
    </w:p>
    <w:p w14:paraId="4364FF79" w14:textId="351C1F84" w:rsidR="00454653" w:rsidRPr="0098792E" w:rsidRDefault="00454653" w:rsidP="00E31B98">
      <w:pPr>
        <w:widowControl w:val="0"/>
        <w:spacing w:line="240" w:lineRule="auto"/>
        <w:ind w:left="0" w:right="-1" w:firstLine="0"/>
        <w:jc w:val="center"/>
        <w:rPr>
          <w:rFonts w:eastAsia="Times New Roman"/>
          <w:b/>
          <w:sz w:val="24"/>
          <w:szCs w:val="24"/>
          <w:lang w:eastAsia="ru-RU"/>
        </w:rPr>
      </w:pPr>
      <w:r w:rsidRPr="0098792E">
        <w:rPr>
          <w:rFonts w:eastAsia="Times New Roman"/>
          <w:b/>
          <w:sz w:val="24"/>
          <w:szCs w:val="24"/>
          <w:lang w:eastAsia="ru-RU"/>
        </w:rPr>
        <w:t>Очная, заочн</w:t>
      </w:r>
      <w:r w:rsidR="001945FF">
        <w:rPr>
          <w:rFonts w:eastAsia="Times New Roman"/>
          <w:b/>
          <w:sz w:val="24"/>
          <w:szCs w:val="24"/>
          <w:lang w:eastAsia="ru-RU"/>
        </w:rPr>
        <w:t>ая</w:t>
      </w:r>
    </w:p>
    <w:p w14:paraId="14A9A7CA"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4B96BA43"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707479EC"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3F764DEB"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3897FB86"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399924A3"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431F5CB4" w14:textId="332BBE8E" w:rsidR="00454653" w:rsidRDefault="00454653" w:rsidP="00E31B98">
      <w:pPr>
        <w:widowControl w:val="0"/>
        <w:spacing w:line="240" w:lineRule="auto"/>
        <w:ind w:left="0" w:right="-1" w:firstLine="0"/>
        <w:jc w:val="center"/>
        <w:rPr>
          <w:rFonts w:eastAsia="Times New Roman"/>
          <w:b/>
          <w:sz w:val="24"/>
          <w:szCs w:val="24"/>
          <w:lang w:eastAsia="ru-RU"/>
        </w:rPr>
      </w:pPr>
    </w:p>
    <w:p w14:paraId="303A2AB9" w14:textId="4285CC94" w:rsidR="0028682A" w:rsidRDefault="0028682A" w:rsidP="00E31B98">
      <w:pPr>
        <w:widowControl w:val="0"/>
        <w:spacing w:line="240" w:lineRule="auto"/>
        <w:ind w:left="0" w:right="-1" w:firstLine="0"/>
        <w:jc w:val="center"/>
        <w:rPr>
          <w:rFonts w:eastAsia="Times New Roman"/>
          <w:b/>
          <w:sz w:val="24"/>
          <w:szCs w:val="24"/>
          <w:lang w:eastAsia="ru-RU"/>
        </w:rPr>
      </w:pPr>
    </w:p>
    <w:p w14:paraId="22062DA6" w14:textId="6211F1A6" w:rsidR="0028682A" w:rsidRDefault="0028682A" w:rsidP="00E31B98">
      <w:pPr>
        <w:widowControl w:val="0"/>
        <w:spacing w:line="240" w:lineRule="auto"/>
        <w:ind w:left="0" w:right="-1" w:firstLine="0"/>
        <w:jc w:val="center"/>
        <w:rPr>
          <w:rFonts w:eastAsia="Times New Roman"/>
          <w:b/>
          <w:sz w:val="24"/>
          <w:szCs w:val="24"/>
          <w:lang w:eastAsia="ru-RU"/>
        </w:rPr>
      </w:pPr>
    </w:p>
    <w:p w14:paraId="65705DEC" w14:textId="22D000CD" w:rsidR="0028682A" w:rsidRDefault="0028682A" w:rsidP="00E31B98">
      <w:pPr>
        <w:widowControl w:val="0"/>
        <w:spacing w:line="240" w:lineRule="auto"/>
        <w:ind w:left="0" w:right="-1" w:firstLine="0"/>
        <w:jc w:val="center"/>
        <w:rPr>
          <w:rFonts w:eastAsia="Times New Roman"/>
          <w:b/>
          <w:sz w:val="24"/>
          <w:szCs w:val="24"/>
          <w:lang w:eastAsia="ru-RU"/>
        </w:rPr>
      </w:pPr>
    </w:p>
    <w:p w14:paraId="6BBE0714" w14:textId="77777777" w:rsidR="0028682A" w:rsidRPr="0098792E" w:rsidRDefault="0028682A" w:rsidP="00E31B98">
      <w:pPr>
        <w:widowControl w:val="0"/>
        <w:spacing w:line="240" w:lineRule="auto"/>
        <w:ind w:left="0" w:right="-1" w:firstLine="0"/>
        <w:jc w:val="center"/>
        <w:rPr>
          <w:rFonts w:eastAsia="Times New Roman"/>
          <w:b/>
          <w:sz w:val="24"/>
          <w:szCs w:val="24"/>
          <w:lang w:eastAsia="ru-RU"/>
        </w:rPr>
      </w:pPr>
    </w:p>
    <w:p w14:paraId="253436EA"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5F2B7A76"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2205D756"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5522C93F"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328F48E9"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3DECD003"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40F4D3DD" w14:textId="77777777" w:rsidR="00454653" w:rsidRPr="0098792E" w:rsidRDefault="00454653" w:rsidP="00E31B98">
      <w:pPr>
        <w:widowControl w:val="0"/>
        <w:spacing w:line="240" w:lineRule="auto"/>
        <w:ind w:left="0" w:right="-1" w:firstLine="0"/>
        <w:jc w:val="center"/>
        <w:rPr>
          <w:rFonts w:eastAsia="Times New Roman"/>
          <w:b/>
          <w:sz w:val="24"/>
          <w:szCs w:val="24"/>
          <w:lang w:eastAsia="ru-RU"/>
        </w:rPr>
      </w:pPr>
    </w:p>
    <w:p w14:paraId="0B7097C9" w14:textId="33EB7454" w:rsidR="00454653" w:rsidRPr="0098792E" w:rsidRDefault="00454653" w:rsidP="00E31B98">
      <w:pPr>
        <w:widowControl w:val="0"/>
        <w:shd w:val="clear" w:color="auto" w:fill="FFFFFF"/>
        <w:spacing w:line="240" w:lineRule="auto"/>
        <w:ind w:left="0" w:right="-1" w:firstLine="0"/>
        <w:jc w:val="center"/>
        <w:rPr>
          <w:rFonts w:eastAsia="Times New Roman"/>
          <w:sz w:val="24"/>
          <w:szCs w:val="24"/>
          <w:lang w:eastAsia="ru-RU"/>
        </w:rPr>
        <w:sectPr w:rsidR="00454653" w:rsidRPr="0098792E" w:rsidSect="00E31B98">
          <w:footerReference w:type="even" r:id="rId8"/>
          <w:footerReference w:type="default" r:id="rId9"/>
          <w:type w:val="continuous"/>
          <w:pgSz w:w="11909" w:h="16834"/>
          <w:pgMar w:top="1134" w:right="567" w:bottom="1134" w:left="1134" w:header="720" w:footer="720" w:gutter="0"/>
          <w:cols w:space="60"/>
          <w:noEndnote/>
          <w:titlePg/>
          <w:docGrid w:linePitch="272"/>
        </w:sectPr>
      </w:pPr>
      <w:r w:rsidRPr="0098792E">
        <w:rPr>
          <w:rFonts w:eastAsia="Times New Roman"/>
          <w:sz w:val="24"/>
          <w:szCs w:val="24"/>
          <w:lang w:eastAsia="ru-RU"/>
        </w:rPr>
        <w:t>Кемерово</w:t>
      </w:r>
    </w:p>
    <w:p w14:paraId="797BACF8" w14:textId="77777777" w:rsidR="00454653" w:rsidRPr="0098792E" w:rsidRDefault="00454653" w:rsidP="00E31B98">
      <w:pPr>
        <w:widowControl w:val="0"/>
        <w:spacing w:line="240" w:lineRule="auto"/>
        <w:ind w:left="0" w:right="-1" w:firstLine="0"/>
        <w:jc w:val="both"/>
        <w:rPr>
          <w:rFonts w:eastAsia="Times New Roman"/>
          <w:sz w:val="24"/>
          <w:szCs w:val="24"/>
          <w:lang w:eastAsia="ru-RU"/>
        </w:rPr>
      </w:pPr>
      <w:r w:rsidRPr="0098792E">
        <w:rPr>
          <w:rFonts w:eastAsia="Times New Roman"/>
          <w:sz w:val="24"/>
          <w:szCs w:val="24"/>
          <w:lang w:eastAsia="ru-RU"/>
        </w:rPr>
        <w:lastRenderedPageBreak/>
        <w:t>Рабочая программа дисциплины «Психология и педагогика профессионального образования составлена в соответствии с требованиями ФГОС ВО по направлению подготовки</w:t>
      </w:r>
      <w:r w:rsidR="00E31B98" w:rsidRPr="0098792E">
        <w:rPr>
          <w:rFonts w:eastAsia="Times New Roman"/>
          <w:sz w:val="24"/>
          <w:szCs w:val="24"/>
          <w:lang w:eastAsia="ru-RU"/>
        </w:rPr>
        <w:t xml:space="preserve"> </w:t>
      </w:r>
      <w:r w:rsidR="005E1A86" w:rsidRPr="0098792E">
        <w:rPr>
          <w:rFonts w:eastAsia="Times New Roman"/>
          <w:sz w:val="24"/>
          <w:szCs w:val="24"/>
          <w:lang w:eastAsia="ru-RU"/>
        </w:rPr>
        <w:t>43.04.02 «Туризм»</w:t>
      </w:r>
      <w:r w:rsidRPr="0098792E">
        <w:rPr>
          <w:rFonts w:eastAsia="Times New Roman"/>
          <w:sz w:val="24"/>
          <w:szCs w:val="24"/>
          <w:lang w:eastAsia="ru-RU"/>
        </w:rPr>
        <w:t xml:space="preserve">, квалификация (степень) выпускника </w:t>
      </w:r>
      <w:r w:rsidR="005E1A86" w:rsidRPr="0098792E">
        <w:rPr>
          <w:rFonts w:eastAsia="Times New Roman"/>
          <w:sz w:val="24"/>
          <w:szCs w:val="24"/>
          <w:lang w:eastAsia="ru-RU"/>
        </w:rPr>
        <w:t>–</w:t>
      </w:r>
      <w:r w:rsidRPr="0098792E">
        <w:rPr>
          <w:rFonts w:eastAsia="Times New Roman"/>
          <w:sz w:val="24"/>
          <w:szCs w:val="24"/>
          <w:lang w:eastAsia="ru-RU"/>
        </w:rPr>
        <w:t xml:space="preserve"> магистр</w:t>
      </w:r>
      <w:r w:rsidR="005E1A86" w:rsidRPr="0098792E">
        <w:rPr>
          <w:rFonts w:eastAsia="Times New Roman"/>
          <w:sz w:val="24"/>
          <w:szCs w:val="24"/>
          <w:lang w:eastAsia="ru-RU"/>
        </w:rPr>
        <w:t>.</w:t>
      </w:r>
    </w:p>
    <w:p w14:paraId="2A140F19" w14:textId="742271D0" w:rsidR="00454653" w:rsidRDefault="00454653" w:rsidP="00E31B98">
      <w:pPr>
        <w:widowControl w:val="0"/>
        <w:spacing w:line="240" w:lineRule="auto"/>
        <w:ind w:left="0" w:right="-1" w:firstLine="0"/>
        <w:jc w:val="both"/>
        <w:rPr>
          <w:rFonts w:eastAsia="Times New Roman"/>
          <w:sz w:val="24"/>
          <w:szCs w:val="24"/>
          <w:lang w:eastAsia="ru-RU"/>
        </w:rPr>
      </w:pPr>
    </w:p>
    <w:p w14:paraId="687539F6" w14:textId="77777777" w:rsidR="0028682A" w:rsidRPr="0098792E" w:rsidRDefault="0028682A" w:rsidP="00E31B98">
      <w:pPr>
        <w:widowControl w:val="0"/>
        <w:spacing w:line="240" w:lineRule="auto"/>
        <w:ind w:left="0" w:right="-1" w:firstLine="0"/>
        <w:jc w:val="both"/>
        <w:rPr>
          <w:rFonts w:eastAsia="Times New Roman"/>
          <w:sz w:val="24"/>
          <w:szCs w:val="24"/>
          <w:lang w:eastAsia="ru-RU"/>
        </w:rPr>
      </w:pPr>
    </w:p>
    <w:p w14:paraId="5E93F7FD" w14:textId="77777777" w:rsidR="00454653" w:rsidRPr="0098792E" w:rsidRDefault="00454653" w:rsidP="00E31B98">
      <w:pPr>
        <w:widowControl w:val="0"/>
        <w:spacing w:line="240" w:lineRule="auto"/>
        <w:ind w:left="0" w:right="-1" w:firstLine="0"/>
        <w:jc w:val="both"/>
        <w:rPr>
          <w:rFonts w:eastAsia="Times New Roman"/>
          <w:sz w:val="24"/>
          <w:szCs w:val="24"/>
          <w:lang w:eastAsia="ru-RU"/>
        </w:rPr>
      </w:pPr>
    </w:p>
    <w:p w14:paraId="6D9D90CE" w14:textId="77777777" w:rsidR="00454653" w:rsidRPr="0098792E" w:rsidRDefault="00454653" w:rsidP="00E31B98">
      <w:pPr>
        <w:widowControl w:val="0"/>
        <w:spacing w:line="240" w:lineRule="auto"/>
        <w:ind w:left="0" w:right="-1" w:firstLine="0"/>
        <w:jc w:val="both"/>
        <w:rPr>
          <w:rFonts w:eastAsia="Times New Roman"/>
          <w:sz w:val="24"/>
          <w:szCs w:val="24"/>
          <w:lang w:eastAsia="ru-RU"/>
        </w:rPr>
      </w:pPr>
    </w:p>
    <w:p w14:paraId="50C91E41" w14:textId="77777777" w:rsidR="00EB1FCE" w:rsidRPr="0098792E" w:rsidRDefault="00EB1FCE" w:rsidP="00E31B98">
      <w:pPr>
        <w:spacing w:line="240" w:lineRule="auto"/>
        <w:ind w:left="0" w:right="-1" w:firstLine="0"/>
        <w:jc w:val="both"/>
        <w:rPr>
          <w:sz w:val="24"/>
          <w:szCs w:val="24"/>
          <w:lang w:eastAsia="ru-RU"/>
        </w:rPr>
      </w:pPr>
      <w:r w:rsidRPr="0098792E">
        <w:rPr>
          <w:spacing w:val="-2"/>
          <w:sz w:val="24"/>
          <w:szCs w:val="24"/>
        </w:rPr>
        <w:t xml:space="preserve">Утверждена </w:t>
      </w:r>
      <w:r w:rsidRPr="0098792E">
        <w:rPr>
          <w:spacing w:val="-2"/>
          <w:sz w:val="24"/>
          <w:szCs w:val="24"/>
          <w:lang w:eastAsia="ru-RU"/>
        </w:rPr>
        <w:t xml:space="preserve">на заседании кафедры педагогики, психологии и физической культуры </w:t>
      </w:r>
      <w:r w:rsidRPr="0098792E">
        <w:rPr>
          <w:sz w:val="24"/>
          <w:szCs w:val="24"/>
          <w:lang w:eastAsia="ru-RU"/>
        </w:rPr>
        <w:t xml:space="preserve">и рекомендована к </w:t>
      </w:r>
      <w:r w:rsidRPr="0098792E">
        <w:rPr>
          <w:rFonts w:eastAsia="MS Mincho"/>
          <w:sz w:val="24"/>
          <w:szCs w:val="24"/>
          <w:lang w:eastAsia="ja-JP"/>
        </w:rPr>
        <w:t xml:space="preserve">размещению </w:t>
      </w:r>
      <w:r w:rsidRPr="0098792E">
        <w:rPr>
          <w:bCs/>
          <w:sz w:val="24"/>
          <w:szCs w:val="24"/>
          <w:lang w:eastAsia="ru-RU"/>
        </w:rPr>
        <w:t xml:space="preserve">на сайте Кемеровского государственного института культуры </w:t>
      </w:r>
      <w:r w:rsidRPr="0098792E">
        <w:rPr>
          <w:sz w:val="24"/>
          <w:szCs w:val="24"/>
          <w:lang w:eastAsia="ru-RU"/>
        </w:rPr>
        <w:t>«</w:t>
      </w:r>
      <w:r w:rsidRPr="0098792E">
        <w:rPr>
          <w:sz w:val="24"/>
          <w:szCs w:val="24"/>
          <w:lang w:eastAsia="ru-RU" w:bidi="ru-RU"/>
        </w:rPr>
        <w:t xml:space="preserve">Электронная информационно-образовательная среда </w:t>
      </w:r>
      <w:proofErr w:type="spellStart"/>
      <w:r w:rsidRPr="0098792E">
        <w:rPr>
          <w:sz w:val="24"/>
          <w:szCs w:val="24"/>
          <w:lang w:eastAsia="ru-RU" w:bidi="ru-RU"/>
        </w:rPr>
        <w:t>КемГИК</w:t>
      </w:r>
      <w:proofErr w:type="spellEnd"/>
      <w:r w:rsidRPr="0098792E">
        <w:rPr>
          <w:sz w:val="24"/>
          <w:szCs w:val="24"/>
          <w:lang w:eastAsia="ru-RU"/>
        </w:rPr>
        <w:t xml:space="preserve">» по </w:t>
      </w:r>
      <w:r w:rsidRPr="0098792E">
        <w:rPr>
          <w:sz w:val="24"/>
          <w:szCs w:val="24"/>
          <w:lang w:val="en-US" w:eastAsia="ru-RU"/>
        </w:rPr>
        <w:t>web</w:t>
      </w:r>
      <w:r w:rsidRPr="0098792E">
        <w:rPr>
          <w:sz w:val="24"/>
          <w:szCs w:val="24"/>
          <w:lang w:eastAsia="ru-RU"/>
        </w:rPr>
        <w:t>-адресу http://edu.kemguki.ru/ 27.04.2023 г., протокол № 8.</w:t>
      </w:r>
    </w:p>
    <w:p w14:paraId="4E9A8159" w14:textId="77777777" w:rsidR="00E31B98" w:rsidRPr="0098792E" w:rsidRDefault="00E31B98" w:rsidP="00E31B98">
      <w:pPr>
        <w:spacing w:line="240" w:lineRule="auto"/>
        <w:ind w:left="0" w:right="-1" w:firstLine="0"/>
        <w:jc w:val="both"/>
        <w:rPr>
          <w:sz w:val="24"/>
          <w:szCs w:val="24"/>
          <w:lang w:eastAsia="ru-RU"/>
        </w:rPr>
      </w:pPr>
    </w:p>
    <w:p w14:paraId="18611617" w14:textId="776C50E2" w:rsidR="00EB1FCE" w:rsidRPr="0098792E" w:rsidRDefault="00EB1FCE" w:rsidP="00E31B98">
      <w:pPr>
        <w:spacing w:line="240" w:lineRule="auto"/>
        <w:ind w:left="0" w:right="-1" w:firstLine="0"/>
        <w:jc w:val="both"/>
        <w:rPr>
          <w:sz w:val="24"/>
          <w:szCs w:val="24"/>
          <w:lang w:eastAsia="ru-RU"/>
        </w:rPr>
      </w:pPr>
      <w:proofErr w:type="spellStart"/>
      <w:r w:rsidRPr="0098792E">
        <w:rPr>
          <w:sz w:val="24"/>
          <w:szCs w:val="24"/>
          <w:lang w:eastAsia="ru-RU"/>
        </w:rPr>
        <w:t>Переутверждена</w:t>
      </w:r>
      <w:proofErr w:type="spellEnd"/>
      <w:r w:rsidRPr="0098792E">
        <w:rPr>
          <w:sz w:val="24"/>
          <w:szCs w:val="24"/>
          <w:lang w:eastAsia="ru-RU"/>
        </w:rPr>
        <w:t xml:space="preserve"> на заседании кафедры педагогики, психологии и физической культуры </w:t>
      </w:r>
      <w:r w:rsidR="0028682A" w:rsidRPr="0098792E">
        <w:rPr>
          <w:sz w:val="24"/>
          <w:szCs w:val="24"/>
          <w:lang w:eastAsia="ru-RU"/>
        </w:rPr>
        <w:t xml:space="preserve">и рекомендована к </w:t>
      </w:r>
      <w:r w:rsidR="0028682A" w:rsidRPr="0098792E">
        <w:rPr>
          <w:rFonts w:eastAsia="MS Mincho"/>
          <w:sz w:val="24"/>
          <w:szCs w:val="24"/>
          <w:lang w:eastAsia="ja-JP"/>
        </w:rPr>
        <w:t xml:space="preserve">размещению </w:t>
      </w:r>
      <w:r w:rsidR="0028682A" w:rsidRPr="0098792E">
        <w:rPr>
          <w:bCs/>
          <w:sz w:val="24"/>
          <w:szCs w:val="24"/>
          <w:lang w:eastAsia="ru-RU"/>
        </w:rPr>
        <w:t xml:space="preserve">на сайте Кемеровского государственного института культуры </w:t>
      </w:r>
      <w:r w:rsidR="0028682A" w:rsidRPr="0098792E">
        <w:rPr>
          <w:sz w:val="24"/>
          <w:szCs w:val="24"/>
          <w:lang w:eastAsia="ru-RU"/>
        </w:rPr>
        <w:t>«</w:t>
      </w:r>
      <w:r w:rsidR="0028682A" w:rsidRPr="0098792E">
        <w:rPr>
          <w:sz w:val="24"/>
          <w:szCs w:val="24"/>
          <w:lang w:eastAsia="ru-RU" w:bidi="ru-RU"/>
        </w:rPr>
        <w:t xml:space="preserve">Электронная информационно-образовательная среда </w:t>
      </w:r>
      <w:proofErr w:type="spellStart"/>
      <w:r w:rsidR="0028682A" w:rsidRPr="0098792E">
        <w:rPr>
          <w:sz w:val="24"/>
          <w:szCs w:val="24"/>
          <w:lang w:eastAsia="ru-RU" w:bidi="ru-RU"/>
        </w:rPr>
        <w:t>КемГИК</w:t>
      </w:r>
      <w:proofErr w:type="spellEnd"/>
      <w:r w:rsidR="0028682A" w:rsidRPr="0098792E">
        <w:rPr>
          <w:sz w:val="24"/>
          <w:szCs w:val="24"/>
          <w:lang w:eastAsia="ru-RU"/>
        </w:rPr>
        <w:t xml:space="preserve">» по </w:t>
      </w:r>
      <w:r w:rsidR="0028682A" w:rsidRPr="0098792E">
        <w:rPr>
          <w:sz w:val="24"/>
          <w:szCs w:val="24"/>
          <w:lang w:val="en-US" w:eastAsia="ru-RU"/>
        </w:rPr>
        <w:t>web</w:t>
      </w:r>
      <w:r w:rsidR="0028682A" w:rsidRPr="0098792E">
        <w:rPr>
          <w:sz w:val="24"/>
          <w:szCs w:val="24"/>
          <w:lang w:eastAsia="ru-RU"/>
        </w:rPr>
        <w:t xml:space="preserve">-адресу http://edu.kemguki.ru/ </w:t>
      </w:r>
      <w:r w:rsidRPr="0098792E">
        <w:rPr>
          <w:sz w:val="24"/>
          <w:szCs w:val="24"/>
          <w:lang w:eastAsia="ru-RU"/>
        </w:rPr>
        <w:t>16.05.2024 г., протокол № 8.</w:t>
      </w:r>
    </w:p>
    <w:p w14:paraId="7AF0D59C" w14:textId="77777777" w:rsidR="002B03A0" w:rsidRPr="0098792E" w:rsidRDefault="002B03A0" w:rsidP="00E31B98">
      <w:pPr>
        <w:widowControl w:val="0"/>
        <w:spacing w:line="240" w:lineRule="auto"/>
        <w:ind w:left="0" w:right="-1" w:firstLine="0"/>
        <w:jc w:val="both"/>
        <w:rPr>
          <w:rFonts w:eastAsia="Times New Roman"/>
          <w:sz w:val="24"/>
          <w:szCs w:val="24"/>
          <w:lang w:eastAsia="ru-RU"/>
        </w:rPr>
      </w:pPr>
    </w:p>
    <w:p w14:paraId="043FCB78" w14:textId="77777777" w:rsidR="002B03A0" w:rsidRPr="0098792E" w:rsidRDefault="002B03A0" w:rsidP="00E31B98">
      <w:pPr>
        <w:widowControl w:val="0"/>
        <w:spacing w:line="240" w:lineRule="auto"/>
        <w:ind w:left="0" w:right="-1" w:firstLine="0"/>
        <w:jc w:val="both"/>
        <w:rPr>
          <w:rFonts w:eastAsia="Times New Roman"/>
          <w:sz w:val="24"/>
          <w:szCs w:val="24"/>
          <w:lang w:eastAsia="ru-RU"/>
        </w:rPr>
      </w:pPr>
    </w:p>
    <w:p w14:paraId="1E6D6F92" w14:textId="77777777" w:rsidR="00454653" w:rsidRPr="0098792E" w:rsidRDefault="00454653" w:rsidP="00E31B98">
      <w:pPr>
        <w:widowControl w:val="0"/>
        <w:spacing w:line="240" w:lineRule="auto"/>
        <w:ind w:left="0" w:right="-1" w:firstLine="0"/>
        <w:jc w:val="both"/>
        <w:rPr>
          <w:rFonts w:eastAsia="Times New Roman"/>
          <w:sz w:val="24"/>
          <w:szCs w:val="24"/>
          <w:lang w:eastAsia="ru-RU"/>
        </w:rPr>
      </w:pPr>
    </w:p>
    <w:p w14:paraId="675DF79F" w14:textId="77777777" w:rsidR="00454653" w:rsidRPr="0098792E" w:rsidRDefault="00454653" w:rsidP="00E31B98">
      <w:pPr>
        <w:widowControl w:val="0"/>
        <w:spacing w:line="240" w:lineRule="auto"/>
        <w:ind w:left="0" w:right="-1" w:firstLine="0"/>
        <w:jc w:val="both"/>
        <w:rPr>
          <w:rFonts w:eastAsia="Times New Roman"/>
          <w:sz w:val="24"/>
          <w:szCs w:val="24"/>
          <w:lang w:eastAsia="ru-RU"/>
        </w:rPr>
      </w:pPr>
    </w:p>
    <w:p w14:paraId="1AF188D3" w14:textId="64C86D6D" w:rsidR="00454653" w:rsidRPr="0098792E" w:rsidRDefault="00454653" w:rsidP="0028682A">
      <w:pPr>
        <w:widowControl w:val="0"/>
        <w:tabs>
          <w:tab w:val="left" w:pos="5550"/>
        </w:tabs>
        <w:spacing w:line="240" w:lineRule="auto"/>
        <w:ind w:left="0" w:right="-1" w:firstLine="0"/>
        <w:jc w:val="both"/>
        <w:rPr>
          <w:rFonts w:eastAsia="Times New Roman"/>
          <w:sz w:val="24"/>
          <w:szCs w:val="24"/>
          <w:lang w:eastAsia="ru-RU"/>
        </w:rPr>
      </w:pPr>
      <w:r w:rsidRPr="0098792E">
        <w:rPr>
          <w:rFonts w:eastAsia="Times New Roman"/>
          <w:sz w:val="24"/>
          <w:szCs w:val="24"/>
          <w:lang w:eastAsia="ru-RU"/>
        </w:rPr>
        <w:t>Педагогика и психология профессионального образования: рабочая программа дисциплины, для обучающихся</w:t>
      </w:r>
      <w:r w:rsidR="00E31B98" w:rsidRPr="0098792E">
        <w:rPr>
          <w:rFonts w:eastAsia="Times New Roman"/>
          <w:sz w:val="24"/>
          <w:szCs w:val="24"/>
          <w:lang w:eastAsia="ru-RU"/>
        </w:rPr>
        <w:t xml:space="preserve"> </w:t>
      </w:r>
      <w:r w:rsidRPr="0098792E">
        <w:rPr>
          <w:rFonts w:eastAsia="Times New Roman"/>
          <w:sz w:val="24"/>
          <w:szCs w:val="24"/>
          <w:lang w:eastAsia="ru-RU"/>
        </w:rPr>
        <w:t>по направлению подготовки</w:t>
      </w:r>
      <w:r w:rsidR="005E1A86" w:rsidRPr="0098792E">
        <w:rPr>
          <w:rFonts w:eastAsia="Times New Roman"/>
          <w:bCs/>
          <w:sz w:val="24"/>
          <w:szCs w:val="24"/>
          <w:lang w:eastAsia="ru-RU"/>
        </w:rPr>
        <w:t xml:space="preserve"> </w:t>
      </w:r>
      <w:r w:rsidR="005E1A86" w:rsidRPr="0098792E">
        <w:rPr>
          <w:rFonts w:eastAsia="Times New Roman"/>
          <w:sz w:val="24"/>
          <w:szCs w:val="24"/>
          <w:lang w:eastAsia="ru-RU"/>
        </w:rPr>
        <w:t>43.04.02 «Туризм</w:t>
      </w:r>
      <w:r w:rsidRPr="0098792E">
        <w:rPr>
          <w:rFonts w:eastAsia="Times New Roman"/>
          <w:sz w:val="24"/>
          <w:szCs w:val="24"/>
          <w:lang w:eastAsia="ru-RU"/>
        </w:rPr>
        <w:t>»,</w:t>
      </w:r>
      <w:r w:rsidR="0028682A" w:rsidRPr="0028682A">
        <w:rPr>
          <w:rFonts w:eastAsia="Times New Roman"/>
          <w:bCs/>
          <w:sz w:val="24"/>
          <w:szCs w:val="24"/>
          <w:lang w:eastAsia="ru-RU"/>
        </w:rPr>
        <w:t xml:space="preserve"> </w:t>
      </w:r>
      <w:r w:rsidR="0028682A">
        <w:rPr>
          <w:rFonts w:eastAsia="Times New Roman"/>
          <w:bCs/>
          <w:sz w:val="24"/>
          <w:szCs w:val="24"/>
          <w:lang w:eastAsia="ru-RU"/>
        </w:rPr>
        <w:t>п</w:t>
      </w:r>
      <w:r w:rsidR="0028682A" w:rsidRPr="0028682A">
        <w:rPr>
          <w:rFonts w:eastAsia="Times New Roman"/>
          <w:bCs/>
          <w:sz w:val="24"/>
          <w:szCs w:val="24"/>
          <w:lang w:eastAsia="ru-RU"/>
        </w:rPr>
        <w:t>рофиль подготовки</w:t>
      </w:r>
      <w:r w:rsidR="0028682A">
        <w:rPr>
          <w:rFonts w:eastAsia="Times New Roman"/>
          <w:bCs/>
          <w:sz w:val="24"/>
          <w:szCs w:val="24"/>
          <w:lang w:eastAsia="ru-RU"/>
        </w:rPr>
        <w:t xml:space="preserve"> </w:t>
      </w:r>
      <w:r w:rsidR="0028682A" w:rsidRPr="0028682A">
        <w:rPr>
          <w:rFonts w:eastAsia="Times New Roman"/>
          <w:b/>
          <w:bCs/>
          <w:sz w:val="24"/>
          <w:szCs w:val="24"/>
          <w:lang w:eastAsia="ru-RU"/>
        </w:rPr>
        <w:t>«</w:t>
      </w:r>
      <w:r w:rsidR="0028682A" w:rsidRPr="0028682A">
        <w:rPr>
          <w:rFonts w:eastAsia="Times New Roman"/>
          <w:sz w:val="24"/>
          <w:szCs w:val="24"/>
          <w:lang w:eastAsia="ru-RU"/>
        </w:rPr>
        <w:t>Экономика и управление в сфере туризма»</w:t>
      </w:r>
      <w:r w:rsidR="0028682A">
        <w:rPr>
          <w:rFonts w:eastAsia="Times New Roman"/>
          <w:sz w:val="24"/>
          <w:szCs w:val="24"/>
          <w:lang w:eastAsia="ru-RU"/>
        </w:rPr>
        <w:t>,</w:t>
      </w:r>
      <w:r w:rsidRPr="0098792E">
        <w:rPr>
          <w:rFonts w:eastAsia="Times New Roman"/>
          <w:sz w:val="24"/>
          <w:szCs w:val="24"/>
          <w:lang w:eastAsia="ru-RU"/>
        </w:rPr>
        <w:t xml:space="preserve"> квалификация (степень) выпускника «магистр» / Сост.</w:t>
      </w:r>
      <w:r w:rsidR="00E31B98" w:rsidRPr="0098792E">
        <w:rPr>
          <w:rFonts w:eastAsia="Times New Roman"/>
          <w:sz w:val="24"/>
          <w:szCs w:val="24"/>
          <w:lang w:eastAsia="ru-RU"/>
        </w:rPr>
        <w:t xml:space="preserve"> </w:t>
      </w:r>
      <w:r w:rsidRPr="0098792E">
        <w:rPr>
          <w:rFonts w:eastAsia="Times New Roman"/>
          <w:sz w:val="24"/>
          <w:szCs w:val="24"/>
          <w:lang w:eastAsia="ru-RU"/>
        </w:rPr>
        <w:t>И.</w:t>
      </w:r>
      <w:r w:rsidR="00550260">
        <w:rPr>
          <w:rFonts w:eastAsia="Times New Roman"/>
          <w:sz w:val="24"/>
          <w:szCs w:val="24"/>
          <w:lang w:eastAsia="ru-RU"/>
        </w:rPr>
        <w:t xml:space="preserve"> </w:t>
      </w:r>
      <w:r w:rsidRPr="0098792E">
        <w:rPr>
          <w:rFonts w:eastAsia="Times New Roman"/>
          <w:sz w:val="24"/>
          <w:szCs w:val="24"/>
          <w:lang w:eastAsia="ru-RU"/>
        </w:rPr>
        <w:t xml:space="preserve">В. Москаленко – Кемерово: </w:t>
      </w:r>
      <w:proofErr w:type="spellStart"/>
      <w:r w:rsidRPr="0098792E">
        <w:rPr>
          <w:rFonts w:eastAsia="Times New Roman"/>
          <w:sz w:val="24"/>
          <w:szCs w:val="24"/>
          <w:lang w:eastAsia="ru-RU"/>
        </w:rPr>
        <w:t>Кемеров</w:t>
      </w:r>
      <w:proofErr w:type="spellEnd"/>
      <w:r w:rsidRPr="0098792E">
        <w:rPr>
          <w:rFonts w:eastAsia="Times New Roman"/>
          <w:sz w:val="24"/>
          <w:szCs w:val="24"/>
          <w:lang w:eastAsia="ru-RU"/>
        </w:rPr>
        <w:t xml:space="preserve">. гос. ин-т культуры, </w:t>
      </w:r>
      <w:r w:rsidR="00EB1FCE" w:rsidRPr="0098792E">
        <w:rPr>
          <w:rFonts w:eastAsia="Times New Roman"/>
          <w:sz w:val="24"/>
          <w:szCs w:val="24"/>
          <w:lang w:eastAsia="ru-RU"/>
        </w:rPr>
        <w:t>2023</w:t>
      </w:r>
      <w:r w:rsidRPr="0098792E">
        <w:rPr>
          <w:rFonts w:eastAsia="Times New Roman"/>
          <w:sz w:val="24"/>
          <w:szCs w:val="24"/>
          <w:lang w:eastAsia="ru-RU"/>
        </w:rPr>
        <w:t xml:space="preserve">. </w:t>
      </w:r>
      <w:r w:rsidR="0098792E" w:rsidRPr="0098792E">
        <w:rPr>
          <w:rFonts w:eastAsia="Times New Roman"/>
          <w:sz w:val="24"/>
          <w:szCs w:val="24"/>
          <w:lang w:eastAsia="ru-RU"/>
        </w:rPr>
        <w:t>– 2</w:t>
      </w:r>
      <w:r w:rsidR="00B57A9D">
        <w:rPr>
          <w:rFonts w:eastAsia="Times New Roman"/>
          <w:sz w:val="24"/>
          <w:szCs w:val="24"/>
          <w:lang w:eastAsia="ru-RU"/>
        </w:rPr>
        <w:t>0</w:t>
      </w:r>
      <w:r w:rsidRPr="0098792E">
        <w:rPr>
          <w:rFonts w:eastAsia="Times New Roman"/>
          <w:sz w:val="24"/>
          <w:szCs w:val="24"/>
          <w:lang w:eastAsia="ru-RU"/>
        </w:rPr>
        <w:t xml:space="preserve"> с.</w:t>
      </w:r>
    </w:p>
    <w:p w14:paraId="3F1AB602" w14:textId="44D6BDE9" w:rsidR="00454653" w:rsidRDefault="00454653" w:rsidP="00E31B98">
      <w:pPr>
        <w:widowControl w:val="0"/>
        <w:spacing w:line="240" w:lineRule="auto"/>
        <w:ind w:left="0" w:right="-1" w:firstLine="0"/>
        <w:jc w:val="both"/>
        <w:rPr>
          <w:rFonts w:eastAsia="Times New Roman"/>
          <w:sz w:val="24"/>
          <w:szCs w:val="24"/>
          <w:lang w:eastAsia="ru-RU"/>
        </w:rPr>
      </w:pPr>
    </w:p>
    <w:p w14:paraId="7D4064CA" w14:textId="2A678EB9" w:rsidR="0028682A" w:rsidRDefault="0028682A" w:rsidP="00E31B98">
      <w:pPr>
        <w:widowControl w:val="0"/>
        <w:spacing w:line="240" w:lineRule="auto"/>
        <w:ind w:left="0" w:right="-1" w:firstLine="0"/>
        <w:jc w:val="both"/>
        <w:rPr>
          <w:rFonts w:eastAsia="Times New Roman"/>
          <w:sz w:val="24"/>
          <w:szCs w:val="24"/>
          <w:lang w:eastAsia="ru-RU"/>
        </w:rPr>
      </w:pPr>
    </w:p>
    <w:p w14:paraId="61DB1410" w14:textId="77777777" w:rsidR="0028682A" w:rsidRPr="0098792E" w:rsidRDefault="0028682A" w:rsidP="00E31B98">
      <w:pPr>
        <w:widowControl w:val="0"/>
        <w:spacing w:line="240" w:lineRule="auto"/>
        <w:ind w:left="0" w:right="-1" w:firstLine="0"/>
        <w:jc w:val="both"/>
        <w:rPr>
          <w:rFonts w:eastAsia="Times New Roman"/>
          <w:sz w:val="24"/>
          <w:szCs w:val="24"/>
          <w:lang w:eastAsia="ru-RU"/>
        </w:rPr>
      </w:pPr>
    </w:p>
    <w:p w14:paraId="7EC53CC5" w14:textId="77777777" w:rsidR="00454653" w:rsidRPr="0098792E" w:rsidRDefault="00454653" w:rsidP="0028682A">
      <w:pPr>
        <w:widowControl w:val="0"/>
        <w:spacing w:line="240" w:lineRule="auto"/>
        <w:ind w:left="6237" w:right="-1" w:firstLine="426"/>
        <w:jc w:val="both"/>
        <w:rPr>
          <w:rFonts w:eastAsia="Times New Roman"/>
          <w:b/>
          <w:i/>
          <w:sz w:val="24"/>
          <w:szCs w:val="24"/>
          <w:lang w:eastAsia="ru-RU"/>
        </w:rPr>
      </w:pPr>
      <w:r w:rsidRPr="0098792E">
        <w:rPr>
          <w:rFonts w:eastAsia="Times New Roman"/>
          <w:b/>
          <w:i/>
          <w:sz w:val="24"/>
          <w:szCs w:val="24"/>
          <w:lang w:eastAsia="ru-RU"/>
        </w:rPr>
        <w:t>Составитель:</w:t>
      </w:r>
    </w:p>
    <w:p w14:paraId="32EA6B3E" w14:textId="3D992797" w:rsidR="00454653" w:rsidRPr="0098792E" w:rsidRDefault="0028682A" w:rsidP="0028682A">
      <w:pPr>
        <w:widowControl w:val="0"/>
        <w:spacing w:line="240" w:lineRule="auto"/>
        <w:ind w:left="6237" w:right="-1" w:firstLine="426"/>
        <w:jc w:val="both"/>
        <w:rPr>
          <w:rFonts w:eastAsia="Times New Roman"/>
          <w:sz w:val="24"/>
          <w:szCs w:val="24"/>
          <w:lang w:eastAsia="ru-RU"/>
        </w:rPr>
      </w:pPr>
      <w:r w:rsidRPr="0098792E">
        <w:rPr>
          <w:rFonts w:eastAsia="Times New Roman"/>
          <w:sz w:val="24"/>
          <w:szCs w:val="24"/>
          <w:lang w:eastAsia="ru-RU"/>
        </w:rPr>
        <w:t>И.</w:t>
      </w:r>
      <w:r>
        <w:rPr>
          <w:rFonts w:eastAsia="Times New Roman"/>
          <w:sz w:val="24"/>
          <w:szCs w:val="24"/>
          <w:lang w:eastAsia="ru-RU"/>
        </w:rPr>
        <w:t xml:space="preserve"> </w:t>
      </w:r>
      <w:r w:rsidRPr="0098792E">
        <w:rPr>
          <w:rFonts w:eastAsia="Times New Roman"/>
          <w:sz w:val="24"/>
          <w:szCs w:val="24"/>
          <w:lang w:eastAsia="ru-RU"/>
        </w:rPr>
        <w:t>В.</w:t>
      </w:r>
      <w:r>
        <w:rPr>
          <w:rFonts w:eastAsia="Times New Roman"/>
          <w:sz w:val="24"/>
          <w:szCs w:val="24"/>
          <w:lang w:eastAsia="ru-RU"/>
        </w:rPr>
        <w:t xml:space="preserve"> </w:t>
      </w:r>
      <w:r w:rsidR="00454653" w:rsidRPr="0098792E">
        <w:rPr>
          <w:rFonts w:eastAsia="Times New Roman"/>
          <w:sz w:val="24"/>
          <w:szCs w:val="24"/>
          <w:lang w:eastAsia="ru-RU"/>
        </w:rPr>
        <w:t>Москаленко</w:t>
      </w:r>
    </w:p>
    <w:p w14:paraId="66210529" w14:textId="77777777" w:rsidR="00E31B98" w:rsidRPr="0098792E" w:rsidRDefault="00E31B98">
      <w:pPr>
        <w:rPr>
          <w:rFonts w:eastAsia="Times New Roman"/>
          <w:b/>
          <w:bCs/>
          <w:sz w:val="24"/>
          <w:szCs w:val="24"/>
          <w:u w:val="single"/>
          <w:lang w:eastAsia="ru-RU"/>
        </w:rPr>
      </w:pPr>
      <w:r w:rsidRPr="0098792E">
        <w:rPr>
          <w:rFonts w:eastAsia="Times New Roman"/>
          <w:b/>
          <w:bCs/>
          <w:sz w:val="24"/>
          <w:szCs w:val="24"/>
          <w:u w:val="single"/>
          <w:lang w:eastAsia="ru-RU"/>
        </w:rPr>
        <w:br w:type="page"/>
      </w:r>
    </w:p>
    <w:p w14:paraId="595FA53B" w14:textId="1F70B569" w:rsidR="00454653" w:rsidRPr="00894AC5" w:rsidRDefault="00454653" w:rsidP="00894AC5">
      <w:pPr>
        <w:widowControl w:val="0"/>
        <w:spacing w:line="240" w:lineRule="auto"/>
        <w:ind w:left="0" w:right="0" w:firstLine="0"/>
        <w:rPr>
          <w:rFonts w:eastAsia="Times New Roman"/>
          <w:b/>
          <w:sz w:val="24"/>
          <w:szCs w:val="24"/>
          <w:lang w:eastAsia="ru-RU"/>
        </w:rPr>
      </w:pPr>
      <w:r w:rsidRPr="00894AC5">
        <w:rPr>
          <w:rFonts w:eastAsia="Times New Roman"/>
          <w:b/>
          <w:sz w:val="24"/>
          <w:szCs w:val="24"/>
          <w:lang w:eastAsia="ru-RU"/>
        </w:rPr>
        <w:lastRenderedPageBreak/>
        <w:t>1. Цели освоения дисциплины</w:t>
      </w:r>
    </w:p>
    <w:p w14:paraId="4552B5AE" w14:textId="77777777" w:rsidR="00454653" w:rsidRPr="00894AC5" w:rsidRDefault="00454653" w:rsidP="00894AC5">
      <w:pPr>
        <w:widowControl w:val="0"/>
        <w:shd w:val="clear" w:color="auto" w:fill="FFFFFF"/>
        <w:spacing w:line="240" w:lineRule="auto"/>
        <w:ind w:left="0" w:right="0" w:firstLine="709"/>
        <w:jc w:val="both"/>
        <w:rPr>
          <w:rFonts w:eastAsia="Times New Roman"/>
          <w:sz w:val="24"/>
          <w:szCs w:val="24"/>
          <w:lang w:eastAsia="ru-RU"/>
        </w:rPr>
      </w:pPr>
      <w:r w:rsidRPr="00894AC5">
        <w:rPr>
          <w:rFonts w:eastAsia="Times New Roman"/>
          <w:sz w:val="24"/>
          <w:szCs w:val="24"/>
          <w:lang w:eastAsia="ru-RU"/>
        </w:rPr>
        <w:t xml:space="preserve">Целями освоения </w:t>
      </w:r>
      <w:r w:rsidRPr="00894AC5">
        <w:rPr>
          <w:rFonts w:eastAsia="Times New Roman"/>
          <w:spacing w:val="-3"/>
          <w:sz w:val="24"/>
          <w:szCs w:val="24"/>
          <w:lang w:eastAsia="ru-RU"/>
        </w:rPr>
        <w:t>дисциплин</w:t>
      </w:r>
      <w:r w:rsidRPr="00894AC5">
        <w:rPr>
          <w:rFonts w:eastAsia="Times New Roman"/>
          <w:sz w:val="24"/>
          <w:szCs w:val="24"/>
          <w:lang w:eastAsia="ru-RU"/>
        </w:rPr>
        <w:t>ы «Психология и педагогика профессионального образования» являются формирование:</w:t>
      </w:r>
    </w:p>
    <w:p w14:paraId="1110A79C" w14:textId="06E1A0DB" w:rsidR="00454653" w:rsidRPr="00894AC5" w:rsidRDefault="00454653" w:rsidP="007D3AB3">
      <w:pPr>
        <w:pStyle w:val="af6"/>
        <w:widowControl w:val="0"/>
        <w:numPr>
          <w:ilvl w:val="0"/>
          <w:numId w:val="24"/>
        </w:numPr>
        <w:shd w:val="clear" w:color="auto" w:fill="FFFFFF"/>
        <w:tabs>
          <w:tab w:val="left" w:pos="993"/>
        </w:tabs>
        <w:spacing w:after="0" w:line="240" w:lineRule="auto"/>
        <w:ind w:left="0" w:firstLine="709"/>
        <w:jc w:val="both"/>
        <w:rPr>
          <w:rFonts w:ascii="Times New Roman" w:eastAsia="Times New Roman" w:hAnsi="Times New Roman"/>
          <w:bCs/>
          <w:sz w:val="24"/>
          <w:szCs w:val="24"/>
          <w:lang w:eastAsia="ru-RU"/>
        </w:rPr>
      </w:pPr>
      <w:r w:rsidRPr="00894AC5">
        <w:rPr>
          <w:rFonts w:ascii="Times New Roman" w:eastAsia="Times New Roman" w:hAnsi="Times New Roman"/>
          <w:bCs/>
          <w:sz w:val="24"/>
          <w:szCs w:val="24"/>
          <w:lang w:eastAsia="ru-RU"/>
        </w:rPr>
        <w:t>целостного представления о психолого-педагогических аспектах профессиональной деятельности (обучение, воспитание, развитие) в современных профессиональных образовательных организациях;</w:t>
      </w:r>
    </w:p>
    <w:p w14:paraId="46FAC584" w14:textId="77777777" w:rsidR="00454653" w:rsidRPr="00894AC5" w:rsidRDefault="00454653" w:rsidP="007D3AB3">
      <w:pPr>
        <w:pStyle w:val="af6"/>
        <w:widowControl w:val="0"/>
        <w:numPr>
          <w:ilvl w:val="0"/>
          <w:numId w:val="24"/>
        </w:numPr>
        <w:shd w:val="clear" w:color="auto" w:fill="FFFFFF"/>
        <w:tabs>
          <w:tab w:val="left" w:pos="993"/>
        </w:tabs>
        <w:spacing w:after="0" w:line="240" w:lineRule="auto"/>
        <w:ind w:left="0" w:firstLine="709"/>
        <w:jc w:val="both"/>
        <w:rPr>
          <w:rFonts w:ascii="Times New Roman" w:eastAsia="Times New Roman" w:hAnsi="Times New Roman"/>
          <w:bCs/>
          <w:sz w:val="24"/>
          <w:szCs w:val="24"/>
          <w:lang w:eastAsia="ru-RU"/>
        </w:rPr>
      </w:pPr>
      <w:r w:rsidRPr="00894AC5">
        <w:rPr>
          <w:rFonts w:ascii="Times New Roman" w:eastAsia="Times New Roman" w:hAnsi="Times New Roman"/>
          <w:bCs/>
          <w:sz w:val="24"/>
          <w:szCs w:val="24"/>
          <w:lang w:eastAsia="ru-RU"/>
        </w:rPr>
        <w:t>понимания психологической структуры учебно-познавательной деятельности и психологических особенностей личности;</w:t>
      </w:r>
    </w:p>
    <w:p w14:paraId="1D783B7C" w14:textId="77777777" w:rsidR="00454653" w:rsidRPr="00894AC5" w:rsidRDefault="00454653" w:rsidP="007D3AB3">
      <w:pPr>
        <w:pStyle w:val="af6"/>
        <w:widowControl w:val="0"/>
        <w:numPr>
          <w:ilvl w:val="0"/>
          <w:numId w:val="24"/>
        </w:numPr>
        <w:shd w:val="clear" w:color="auto" w:fill="FFFFFF"/>
        <w:tabs>
          <w:tab w:val="left" w:pos="993"/>
        </w:tabs>
        <w:spacing w:after="0" w:line="240" w:lineRule="auto"/>
        <w:ind w:left="0" w:firstLine="709"/>
        <w:jc w:val="both"/>
        <w:rPr>
          <w:rFonts w:ascii="Times New Roman" w:eastAsia="Times New Roman" w:hAnsi="Times New Roman"/>
          <w:bCs/>
          <w:sz w:val="24"/>
          <w:szCs w:val="24"/>
          <w:lang w:eastAsia="ru-RU"/>
        </w:rPr>
      </w:pPr>
      <w:r w:rsidRPr="00894AC5">
        <w:rPr>
          <w:rFonts w:ascii="Times New Roman" w:eastAsia="Times New Roman" w:hAnsi="Times New Roman"/>
          <w:bCs/>
          <w:sz w:val="24"/>
          <w:szCs w:val="24"/>
          <w:lang w:eastAsia="ru-RU"/>
        </w:rPr>
        <w:t>понимания необходимости создания условий для достижения высоких результатов обучающимися;</w:t>
      </w:r>
    </w:p>
    <w:p w14:paraId="288ED86B" w14:textId="77777777" w:rsidR="00454653" w:rsidRPr="00894AC5" w:rsidRDefault="00454653" w:rsidP="007D3AB3">
      <w:pPr>
        <w:pStyle w:val="af6"/>
        <w:widowControl w:val="0"/>
        <w:numPr>
          <w:ilvl w:val="0"/>
          <w:numId w:val="24"/>
        </w:numPr>
        <w:shd w:val="clear" w:color="auto" w:fill="FFFFFF"/>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формирование готовности магистра к педагогической деятельности в системе многоуровневого профессионального образования и создание условий для овладения общекультурными и профессиональными компетенциями, способствующими его профессиональной мобильности и устойчивости на рынке труда.</w:t>
      </w:r>
    </w:p>
    <w:p w14:paraId="311A2916" w14:textId="18E4B84B" w:rsidR="00454653" w:rsidRPr="00E31B98" w:rsidRDefault="00454653" w:rsidP="00E31B98">
      <w:pPr>
        <w:widowControl w:val="0"/>
        <w:spacing w:line="240" w:lineRule="auto"/>
        <w:ind w:left="0" w:right="-1" w:firstLine="0"/>
        <w:jc w:val="both"/>
        <w:rPr>
          <w:rFonts w:eastAsia="Times New Roman"/>
          <w:sz w:val="24"/>
          <w:szCs w:val="24"/>
          <w:lang w:eastAsia="ru-RU"/>
        </w:rPr>
      </w:pPr>
      <w:r w:rsidRPr="00E31B98">
        <w:rPr>
          <w:rFonts w:eastAsia="Times New Roman"/>
          <w:b/>
          <w:sz w:val="24"/>
          <w:szCs w:val="24"/>
          <w:lang w:eastAsia="ru-RU"/>
        </w:rPr>
        <w:t>2. Место дисциплины в структуре ОПОП магистратуры</w:t>
      </w:r>
    </w:p>
    <w:p w14:paraId="53A70A3B" w14:textId="77777777" w:rsidR="00454653" w:rsidRPr="00E31B98" w:rsidRDefault="00454653" w:rsidP="00E31B98">
      <w:pPr>
        <w:widowControl w:val="0"/>
        <w:spacing w:line="240" w:lineRule="auto"/>
        <w:ind w:left="0" w:right="-1" w:firstLine="709"/>
        <w:jc w:val="both"/>
        <w:rPr>
          <w:rFonts w:eastAsia="Times New Roman"/>
          <w:sz w:val="24"/>
          <w:szCs w:val="24"/>
          <w:lang w:eastAsia="ru-RU"/>
        </w:rPr>
      </w:pPr>
      <w:r w:rsidRPr="00E31B98">
        <w:rPr>
          <w:rFonts w:eastAsia="Times New Roman"/>
          <w:sz w:val="24"/>
          <w:szCs w:val="24"/>
          <w:lang w:eastAsia="ru-RU"/>
        </w:rPr>
        <w:t>Дисциплина «Психология и педагогика профессионального образования» относится к</w:t>
      </w:r>
      <w:r w:rsidR="00E31B98" w:rsidRPr="00E31B98">
        <w:rPr>
          <w:rFonts w:eastAsia="Times New Roman"/>
          <w:sz w:val="24"/>
          <w:szCs w:val="24"/>
          <w:lang w:eastAsia="ru-RU"/>
        </w:rPr>
        <w:t xml:space="preserve"> </w:t>
      </w:r>
      <w:r w:rsidRPr="00E31B98">
        <w:rPr>
          <w:rFonts w:eastAsia="Times New Roman"/>
          <w:sz w:val="24"/>
          <w:szCs w:val="24"/>
          <w:lang w:eastAsia="ru-RU"/>
        </w:rPr>
        <w:t>части ОПОП</w:t>
      </w:r>
      <w:r w:rsidR="005E1A86" w:rsidRPr="00E31B98">
        <w:rPr>
          <w:rFonts w:eastAsia="Times New Roman"/>
          <w:sz w:val="24"/>
          <w:szCs w:val="24"/>
          <w:lang w:eastAsia="ru-RU"/>
        </w:rPr>
        <w:t>, формируемой участниками образовательных отношений</w:t>
      </w:r>
      <w:r w:rsidRPr="00E31B98">
        <w:rPr>
          <w:rFonts w:eastAsia="Times New Roman"/>
          <w:sz w:val="24"/>
          <w:szCs w:val="24"/>
          <w:lang w:eastAsia="ru-RU"/>
        </w:rPr>
        <w:t xml:space="preserve">. Данная учебная дисциплина </w:t>
      </w:r>
      <w:r w:rsidR="005E1A86" w:rsidRPr="00E31B98">
        <w:rPr>
          <w:rFonts w:eastAsia="Times New Roman"/>
          <w:sz w:val="24"/>
          <w:szCs w:val="24"/>
          <w:lang w:eastAsia="ru-RU"/>
        </w:rPr>
        <w:t>опирается на изучение</w:t>
      </w:r>
      <w:r w:rsidR="00E31B98" w:rsidRPr="00E31B98">
        <w:rPr>
          <w:rFonts w:eastAsia="Times New Roman"/>
          <w:sz w:val="24"/>
          <w:szCs w:val="24"/>
          <w:lang w:eastAsia="ru-RU"/>
        </w:rPr>
        <w:t xml:space="preserve"> </w:t>
      </w:r>
      <w:r w:rsidRPr="00E31B98">
        <w:rPr>
          <w:rFonts w:eastAsia="Times New Roman"/>
          <w:sz w:val="24"/>
          <w:szCs w:val="24"/>
          <w:lang w:eastAsia="ru-RU"/>
        </w:rPr>
        <w:t>дисциплин</w:t>
      </w:r>
      <w:r w:rsidR="005E1A86" w:rsidRPr="00E31B98">
        <w:rPr>
          <w:rFonts w:eastAsia="Times New Roman"/>
          <w:sz w:val="24"/>
          <w:szCs w:val="24"/>
          <w:lang w:eastAsia="ru-RU"/>
        </w:rPr>
        <w:t>ы</w:t>
      </w:r>
      <w:r w:rsidR="00E31B98" w:rsidRPr="00E31B98">
        <w:rPr>
          <w:rFonts w:eastAsia="Times New Roman"/>
          <w:sz w:val="24"/>
          <w:szCs w:val="24"/>
          <w:lang w:eastAsia="ru-RU"/>
        </w:rPr>
        <w:t xml:space="preserve"> </w:t>
      </w:r>
      <w:r w:rsidRPr="00E31B98">
        <w:rPr>
          <w:rFonts w:eastAsia="Times New Roman"/>
          <w:sz w:val="24"/>
          <w:szCs w:val="24"/>
          <w:lang w:eastAsia="ru-RU"/>
        </w:rPr>
        <w:t>«</w:t>
      </w:r>
      <w:r w:rsidR="005E1A86" w:rsidRPr="00E31B98">
        <w:rPr>
          <w:rFonts w:eastAsia="Times New Roman"/>
          <w:sz w:val="24"/>
          <w:szCs w:val="24"/>
          <w:lang w:eastAsia="ru-RU"/>
        </w:rPr>
        <w:t>Организация образовательной деятельности и методика преподавания дисциплин туристского профиля</w:t>
      </w:r>
      <w:r w:rsidRPr="00E31B98">
        <w:rPr>
          <w:rFonts w:eastAsia="Times New Roman"/>
          <w:sz w:val="24"/>
          <w:szCs w:val="24"/>
          <w:lang w:eastAsia="ru-RU"/>
        </w:rPr>
        <w:t>», а также создает условия для успешного прохождения педагогической практики в рамках учебного плана.</w:t>
      </w:r>
    </w:p>
    <w:p w14:paraId="22B2FFFD" w14:textId="77777777" w:rsidR="00454653" w:rsidRPr="00616954" w:rsidRDefault="00454653" w:rsidP="00E31B98">
      <w:pPr>
        <w:widowControl w:val="0"/>
        <w:spacing w:line="240" w:lineRule="auto"/>
        <w:ind w:left="0" w:right="-1" w:firstLine="0"/>
        <w:jc w:val="both"/>
        <w:rPr>
          <w:rFonts w:eastAsia="Times New Roman"/>
          <w:b/>
          <w:sz w:val="24"/>
          <w:szCs w:val="24"/>
          <w:lang w:eastAsia="ru-RU"/>
        </w:rPr>
      </w:pPr>
      <w:r w:rsidRPr="00E31B98">
        <w:rPr>
          <w:rFonts w:eastAsia="Times New Roman"/>
          <w:b/>
          <w:sz w:val="24"/>
          <w:szCs w:val="24"/>
          <w:lang w:eastAsia="ru-RU"/>
        </w:rPr>
        <w:t xml:space="preserve">3. Планируемые результаты обучения по дисциплине «Психология и педагогика </w:t>
      </w:r>
      <w:r w:rsidRPr="00616954">
        <w:rPr>
          <w:rFonts w:eastAsia="Times New Roman"/>
          <w:b/>
          <w:sz w:val="24"/>
          <w:szCs w:val="24"/>
          <w:lang w:eastAsia="ru-RU"/>
        </w:rPr>
        <w:t>профессионального образования»</w:t>
      </w:r>
    </w:p>
    <w:p w14:paraId="48135823" w14:textId="77777777" w:rsidR="00454653" w:rsidRPr="00616954" w:rsidRDefault="00454653" w:rsidP="001A5082">
      <w:pPr>
        <w:widowControl w:val="0"/>
        <w:tabs>
          <w:tab w:val="left" w:pos="212"/>
          <w:tab w:val="left" w:pos="2835"/>
        </w:tabs>
        <w:spacing w:line="240" w:lineRule="auto"/>
        <w:ind w:left="0" w:right="-1" w:firstLine="709"/>
        <w:rPr>
          <w:rFonts w:eastAsia="Times New Roman"/>
          <w:sz w:val="24"/>
          <w:szCs w:val="24"/>
          <w:lang w:eastAsia="ru-RU" w:bidi="ru-RU"/>
        </w:rPr>
      </w:pPr>
      <w:r w:rsidRPr="00616954">
        <w:rPr>
          <w:rFonts w:eastAsia="Times New Roman"/>
          <w:sz w:val="24"/>
          <w:szCs w:val="24"/>
          <w:lang w:eastAsia="ru-RU" w:bidi="ru-RU"/>
        </w:rPr>
        <w:t>Изучение дисциплины направлено на формирование следующих компетенций и индикаторов их достижения.</w:t>
      </w:r>
    </w:p>
    <w:tbl>
      <w:tblPr>
        <w:tblStyle w:val="10"/>
        <w:tblW w:w="10206" w:type="dxa"/>
        <w:jc w:val="center"/>
        <w:tblLook w:val="04A0" w:firstRow="1" w:lastRow="0" w:firstColumn="1" w:lastColumn="0" w:noHBand="0" w:noVBand="1"/>
      </w:tblPr>
      <w:tblGrid>
        <w:gridCol w:w="2693"/>
        <w:gridCol w:w="2722"/>
        <w:gridCol w:w="2523"/>
        <w:gridCol w:w="2268"/>
      </w:tblGrid>
      <w:tr w:rsidR="00616954" w:rsidRPr="00616954" w14:paraId="13F325D0" w14:textId="77777777" w:rsidTr="00E31B98">
        <w:trPr>
          <w:jc w:val="center"/>
        </w:trPr>
        <w:tc>
          <w:tcPr>
            <w:tcW w:w="2694" w:type="dxa"/>
            <w:vMerge w:val="restart"/>
          </w:tcPr>
          <w:p w14:paraId="29291EA4" w14:textId="77777777" w:rsidR="00454653" w:rsidRPr="00616954" w:rsidRDefault="00454653" w:rsidP="00E31B98">
            <w:pPr>
              <w:rPr>
                <w:rFonts w:ascii="Times New Roman" w:hAnsi="Times New Roman"/>
                <w:sz w:val="24"/>
                <w:szCs w:val="24"/>
              </w:rPr>
            </w:pPr>
            <w:r w:rsidRPr="00616954">
              <w:rPr>
                <w:rFonts w:ascii="Times New Roman" w:hAnsi="Times New Roman"/>
                <w:sz w:val="24"/>
                <w:szCs w:val="24"/>
              </w:rPr>
              <w:t>Код и наименование компетенции</w:t>
            </w:r>
          </w:p>
        </w:tc>
        <w:tc>
          <w:tcPr>
            <w:tcW w:w="7512" w:type="dxa"/>
            <w:gridSpan w:val="3"/>
          </w:tcPr>
          <w:p w14:paraId="298950F2" w14:textId="77777777" w:rsidR="00454653" w:rsidRPr="00616954" w:rsidRDefault="00454653" w:rsidP="00E31B98">
            <w:pPr>
              <w:rPr>
                <w:rFonts w:ascii="Times New Roman" w:hAnsi="Times New Roman"/>
                <w:sz w:val="24"/>
                <w:szCs w:val="24"/>
              </w:rPr>
            </w:pPr>
            <w:r w:rsidRPr="00616954">
              <w:rPr>
                <w:rFonts w:ascii="Times New Roman" w:hAnsi="Times New Roman"/>
                <w:sz w:val="24"/>
                <w:szCs w:val="24"/>
              </w:rPr>
              <w:t>Индикаторы достижения компетенций</w:t>
            </w:r>
          </w:p>
        </w:tc>
      </w:tr>
      <w:tr w:rsidR="00616954" w:rsidRPr="00616954" w14:paraId="7933C27C" w14:textId="77777777" w:rsidTr="001A5082">
        <w:trPr>
          <w:jc w:val="center"/>
        </w:trPr>
        <w:tc>
          <w:tcPr>
            <w:tcW w:w="2694" w:type="dxa"/>
            <w:vMerge/>
          </w:tcPr>
          <w:p w14:paraId="71FE647E" w14:textId="77777777" w:rsidR="00454653" w:rsidRPr="00616954" w:rsidRDefault="00454653" w:rsidP="00E31B98">
            <w:pPr>
              <w:rPr>
                <w:rFonts w:ascii="Times New Roman" w:hAnsi="Times New Roman"/>
                <w:sz w:val="24"/>
                <w:szCs w:val="24"/>
              </w:rPr>
            </w:pPr>
          </w:p>
        </w:tc>
        <w:tc>
          <w:tcPr>
            <w:tcW w:w="2722" w:type="dxa"/>
          </w:tcPr>
          <w:p w14:paraId="47621E00" w14:textId="77777777" w:rsidR="00454653" w:rsidRPr="00616954" w:rsidRDefault="00454653" w:rsidP="00E31B98">
            <w:pPr>
              <w:rPr>
                <w:rFonts w:ascii="Times New Roman" w:hAnsi="Times New Roman"/>
                <w:sz w:val="24"/>
                <w:szCs w:val="24"/>
              </w:rPr>
            </w:pPr>
            <w:r w:rsidRPr="00616954">
              <w:rPr>
                <w:rFonts w:ascii="Times New Roman" w:hAnsi="Times New Roman"/>
                <w:sz w:val="24"/>
                <w:szCs w:val="24"/>
              </w:rPr>
              <w:t>знать</w:t>
            </w:r>
          </w:p>
        </w:tc>
        <w:tc>
          <w:tcPr>
            <w:tcW w:w="2523" w:type="dxa"/>
          </w:tcPr>
          <w:p w14:paraId="1A25B2F4" w14:textId="77777777" w:rsidR="00454653" w:rsidRPr="00616954" w:rsidRDefault="00454653" w:rsidP="00E31B98">
            <w:pPr>
              <w:rPr>
                <w:rFonts w:ascii="Times New Roman" w:hAnsi="Times New Roman"/>
                <w:sz w:val="24"/>
                <w:szCs w:val="24"/>
              </w:rPr>
            </w:pPr>
            <w:r w:rsidRPr="00616954">
              <w:rPr>
                <w:rFonts w:ascii="Times New Roman" w:hAnsi="Times New Roman"/>
                <w:sz w:val="24"/>
                <w:szCs w:val="24"/>
              </w:rPr>
              <w:t>уметь</w:t>
            </w:r>
          </w:p>
        </w:tc>
        <w:tc>
          <w:tcPr>
            <w:tcW w:w="2267" w:type="dxa"/>
          </w:tcPr>
          <w:p w14:paraId="334F0306" w14:textId="77777777" w:rsidR="00454653" w:rsidRPr="00616954" w:rsidRDefault="00454653" w:rsidP="00E31B98">
            <w:pPr>
              <w:rPr>
                <w:rFonts w:ascii="Times New Roman" w:hAnsi="Times New Roman"/>
                <w:sz w:val="24"/>
                <w:szCs w:val="24"/>
              </w:rPr>
            </w:pPr>
            <w:r w:rsidRPr="00616954">
              <w:rPr>
                <w:rFonts w:ascii="Times New Roman" w:hAnsi="Times New Roman"/>
                <w:sz w:val="24"/>
                <w:szCs w:val="24"/>
              </w:rPr>
              <w:t>владеть</w:t>
            </w:r>
          </w:p>
        </w:tc>
      </w:tr>
      <w:tr w:rsidR="00616954" w:rsidRPr="00616954" w14:paraId="434446E3" w14:textId="77777777" w:rsidTr="001A5082">
        <w:trPr>
          <w:jc w:val="center"/>
        </w:trPr>
        <w:tc>
          <w:tcPr>
            <w:tcW w:w="2694" w:type="dxa"/>
          </w:tcPr>
          <w:p w14:paraId="51B90FEC" w14:textId="41EC338B" w:rsidR="00E31B98" w:rsidRPr="00616954" w:rsidRDefault="00E31B98" w:rsidP="00E31B98">
            <w:pPr>
              <w:rPr>
                <w:rFonts w:ascii="Times New Roman" w:hAnsi="Times New Roman"/>
                <w:sz w:val="24"/>
                <w:szCs w:val="24"/>
              </w:rPr>
            </w:pPr>
            <w:r w:rsidRPr="00616954">
              <w:rPr>
                <w:rFonts w:ascii="Times New Roman" w:hAnsi="Times New Roman"/>
                <w:sz w:val="24"/>
                <w:szCs w:val="24"/>
              </w:rPr>
              <w:t xml:space="preserve">УК-6. Способен определять и реализовывать приоритеты собственной </w:t>
            </w:r>
          </w:p>
          <w:p w14:paraId="219D7F24" w14:textId="359B00E3" w:rsidR="00E31B98" w:rsidRPr="00616954" w:rsidRDefault="00E31B98" w:rsidP="00330B09">
            <w:pPr>
              <w:rPr>
                <w:rFonts w:ascii="Times New Roman" w:hAnsi="Times New Roman"/>
                <w:sz w:val="24"/>
                <w:szCs w:val="24"/>
              </w:rPr>
            </w:pPr>
            <w:r w:rsidRPr="00616954">
              <w:rPr>
                <w:rFonts w:ascii="Times New Roman" w:hAnsi="Times New Roman"/>
                <w:sz w:val="24"/>
                <w:szCs w:val="24"/>
              </w:rPr>
              <w:t>деятельности и способы ее совершенствования на основе самооценки.</w:t>
            </w:r>
          </w:p>
        </w:tc>
        <w:tc>
          <w:tcPr>
            <w:tcW w:w="2722" w:type="dxa"/>
          </w:tcPr>
          <w:p w14:paraId="322359AD" w14:textId="77777777" w:rsidR="00E31B98" w:rsidRPr="00616954" w:rsidRDefault="00E31B98" w:rsidP="00E31B98">
            <w:pPr>
              <w:rPr>
                <w:rFonts w:ascii="Times New Roman" w:hAnsi="Times New Roman"/>
                <w:sz w:val="24"/>
                <w:szCs w:val="24"/>
              </w:rPr>
            </w:pPr>
          </w:p>
        </w:tc>
        <w:tc>
          <w:tcPr>
            <w:tcW w:w="2523" w:type="dxa"/>
          </w:tcPr>
          <w:p w14:paraId="11341446" w14:textId="77777777" w:rsidR="00E31B98" w:rsidRPr="00616954" w:rsidRDefault="00E31B98" w:rsidP="001A5082">
            <w:pPr>
              <w:pStyle w:val="TableParagraph"/>
              <w:ind w:left="6"/>
              <w:rPr>
                <w:rFonts w:ascii="Times New Roman" w:hAnsi="Times New Roman"/>
                <w:sz w:val="24"/>
                <w:szCs w:val="24"/>
              </w:rPr>
            </w:pPr>
            <w:r w:rsidRPr="00616954">
              <w:rPr>
                <w:rFonts w:ascii="Times New Roman" w:hAnsi="Times New Roman"/>
                <w:sz w:val="24"/>
                <w:szCs w:val="24"/>
              </w:rPr>
              <w:t>– оценивать свои ресурсы и их пределы (личностные, ситуативные, временные), оптимально их использует для успешного выполнения порученного задания</w:t>
            </w:r>
          </w:p>
        </w:tc>
        <w:tc>
          <w:tcPr>
            <w:tcW w:w="2267" w:type="dxa"/>
          </w:tcPr>
          <w:p w14:paraId="15FA6D6A" w14:textId="77777777" w:rsidR="00E31B98" w:rsidRPr="00616954" w:rsidRDefault="00E31B98" w:rsidP="001A5082">
            <w:pPr>
              <w:pStyle w:val="TableParagraph"/>
              <w:ind w:left="34"/>
              <w:rPr>
                <w:rFonts w:ascii="Times New Roman" w:hAnsi="Times New Roman"/>
                <w:sz w:val="24"/>
                <w:szCs w:val="24"/>
              </w:rPr>
            </w:pPr>
            <w:r w:rsidRPr="00616954">
              <w:rPr>
                <w:rFonts w:ascii="Times New Roman" w:hAnsi="Times New Roman"/>
                <w:sz w:val="24"/>
                <w:szCs w:val="24"/>
              </w:rPr>
              <w:t>– навыками определения приоритетов личностного роста и способов совершенствования собственной деятельности на основе самооценки</w:t>
            </w:r>
          </w:p>
        </w:tc>
      </w:tr>
      <w:tr w:rsidR="00616954" w:rsidRPr="00616954" w14:paraId="58B1E374" w14:textId="77777777" w:rsidTr="001A5082">
        <w:trPr>
          <w:jc w:val="center"/>
        </w:trPr>
        <w:tc>
          <w:tcPr>
            <w:tcW w:w="2694" w:type="dxa"/>
          </w:tcPr>
          <w:p w14:paraId="2D6041F7" w14:textId="77777777" w:rsidR="00E31B98" w:rsidRPr="00616954" w:rsidRDefault="00E31B98" w:rsidP="00E31B98">
            <w:pPr>
              <w:rPr>
                <w:rFonts w:ascii="Times New Roman" w:hAnsi="Times New Roman"/>
                <w:sz w:val="24"/>
                <w:szCs w:val="24"/>
              </w:rPr>
            </w:pPr>
            <w:r w:rsidRPr="00616954">
              <w:rPr>
                <w:rFonts w:ascii="Times New Roman" w:hAnsi="Times New Roman"/>
                <w:sz w:val="24"/>
                <w:szCs w:val="24"/>
              </w:rPr>
              <w:t>ОПК-7.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tc>
        <w:tc>
          <w:tcPr>
            <w:tcW w:w="2722" w:type="dxa"/>
          </w:tcPr>
          <w:p w14:paraId="60CF6FDA" w14:textId="77777777" w:rsidR="00E31B98" w:rsidRPr="00616954" w:rsidRDefault="00E31B98" w:rsidP="001A5082">
            <w:pPr>
              <w:rPr>
                <w:rFonts w:ascii="Times New Roman" w:hAnsi="Times New Roman"/>
                <w:sz w:val="24"/>
                <w:szCs w:val="24"/>
              </w:rPr>
            </w:pPr>
            <w:r w:rsidRPr="00616954">
              <w:rPr>
                <w:rFonts w:ascii="Times New Roman" w:hAnsi="Times New Roman"/>
                <w:sz w:val="24"/>
                <w:szCs w:val="24"/>
              </w:rPr>
              <w:t xml:space="preserve">– принципы осуществления педагогической деятельности по основным образовательным программам </w:t>
            </w:r>
            <w:proofErr w:type="spellStart"/>
            <w:r w:rsidRPr="00616954">
              <w:rPr>
                <w:rFonts w:ascii="Times New Roman" w:hAnsi="Times New Roman"/>
                <w:sz w:val="24"/>
                <w:szCs w:val="24"/>
              </w:rPr>
              <w:t>бакалавриата</w:t>
            </w:r>
            <w:proofErr w:type="spellEnd"/>
            <w:r w:rsidRPr="00616954">
              <w:rPr>
                <w:rFonts w:ascii="Times New Roman" w:hAnsi="Times New Roman"/>
                <w:sz w:val="24"/>
                <w:szCs w:val="24"/>
              </w:rPr>
              <w:t xml:space="preserve"> и дополнительным профессиональным программам, ориентированным на подготовку кадров для индустрии туризма</w:t>
            </w:r>
          </w:p>
        </w:tc>
        <w:tc>
          <w:tcPr>
            <w:tcW w:w="2523" w:type="dxa"/>
          </w:tcPr>
          <w:p w14:paraId="1102F735" w14:textId="77777777" w:rsidR="00E31B98" w:rsidRPr="00616954" w:rsidRDefault="00E31B98" w:rsidP="001A5082">
            <w:pPr>
              <w:ind w:left="6"/>
              <w:rPr>
                <w:rFonts w:ascii="Times New Roman" w:hAnsi="Times New Roman"/>
                <w:sz w:val="24"/>
                <w:szCs w:val="24"/>
              </w:rPr>
            </w:pPr>
            <w:r w:rsidRPr="00616954">
              <w:rPr>
                <w:rFonts w:ascii="Times New Roman" w:hAnsi="Times New Roman"/>
                <w:sz w:val="24"/>
                <w:szCs w:val="24"/>
              </w:rPr>
              <w:t>– 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w:t>
            </w:r>
          </w:p>
        </w:tc>
        <w:tc>
          <w:tcPr>
            <w:tcW w:w="2267" w:type="dxa"/>
          </w:tcPr>
          <w:p w14:paraId="39D26D24" w14:textId="77777777" w:rsidR="00E31B98" w:rsidRPr="00616954" w:rsidRDefault="00E31B98" w:rsidP="001A5082">
            <w:pPr>
              <w:ind w:left="34"/>
              <w:rPr>
                <w:rFonts w:ascii="Times New Roman" w:hAnsi="Times New Roman"/>
                <w:sz w:val="24"/>
                <w:szCs w:val="24"/>
              </w:rPr>
            </w:pPr>
            <w:r w:rsidRPr="00616954">
              <w:rPr>
                <w:rFonts w:ascii="Times New Roman" w:hAnsi="Times New Roman"/>
                <w:sz w:val="24"/>
                <w:szCs w:val="24"/>
              </w:rPr>
              <w:t>– навыками планирования результатов обучения, проведения текущего контроля знаний и промежуточной аттестации по дисциплинам</w:t>
            </w:r>
          </w:p>
        </w:tc>
      </w:tr>
      <w:tr w:rsidR="00616954" w:rsidRPr="00616954" w14:paraId="0ECFAD3C" w14:textId="77777777" w:rsidTr="001A5082">
        <w:trPr>
          <w:jc w:val="center"/>
        </w:trPr>
        <w:tc>
          <w:tcPr>
            <w:tcW w:w="2694" w:type="dxa"/>
          </w:tcPr>
          <w:p w14:paraId="3B6FD021" w14:textId="77777777" w:rsidR="001A5082" w:rsidRPr="00616954" w:rsidRDefault="001A5082" w:rsidP="001A5082">
            <w:pPr>
              <w:rPr>
                <w:rFonts w:ascii="Times New Roman" w:hAnsi="Times New Roman"/>
                <w:sz w:val="24"/>
                <w:szCs w:val="24"/>
              </w:rPr>
            </w:pPr>
            <w:r w:rsidRPr="00616954">
              <w:rPr>
                <w:rFonts w:ascii="Times New Roman" w:hAnsi="Times New Roman"/>
                <w:sz w:val="24"/>
                <w:szCs w:val="24"/>
              </w:rPr>
              <w:t xml:space="preserve">ПК-5. Способен организовывать и </w:t>
            </w:r>
            <w:r w:rsidRPr="00616954">
              <w:rPr>
                <w:rFonts w:ascii="Times New Roman" w:hAnsi="Times New Roman"/>
                <w:sz w:val="24"/>
                <w:szCs w:val="24"/>
              </w:rPr>
              <w:lastRenderedPageBreak/>
              <w:t>проводить профессиональное обучение и образование, повышение квалификации в образовательных организациях по программам профессионального обучения в области туризма</w:t>
            </w:r>
          </w:p>
        </w:tc>
        <w:tc>
          <w:tcPr>
            <w:tcW w:w="2722" w:type="dxa"/>
          </w:tcPr>
          <w:p w14:paraId="4B90468C" w14:textId="77777777" w:rsidR="001A5082" w:rsidRPr="00616954" w:rsidRDefault="001A5082" w:rsidP="001A5082">
            <w:pPr>
              <w:rPr>
                <w:rFonts w:ascii="Times New Roman" w:hAnsi="Times New Roman"/>
                <w:sz w:val="24"/>
                <w:szCs w:val="24"/>
              </w:rPr>
            </w:pPr>
            <w:r w:rsidRPr="00616954">
              <w:rPr>
                <w:rFonts w:ascii="Times New Roman" w:hAnsi="Times New Roman"/>
                <w:sz w:val="24"/>
                <w:szCs w:val="24"/>
              </w:rPr>
              <w:lastRenderedPageBreak/>
              <w:t xml:space="preserve">- принципы проведения занятий лекционного и </w:t>
            </w:r>
            <w:r w:rsidRPr="00616954">
              <w:rPr>
                <w:rFonts w:ascii="Times New Roman" w:hAnsi="Times New Roman"/>
                <w:sz w:val="24"/>
                <w:szCs w:val="24"/>
              </w:rPr>
              <w:lastRenderedPageBreak/>
              <w:t xml:space="preserve">семинарского типов по учебным курсам, дисциплинам (модулям) туристского профиля по программам </w:t>
            </w:r>
            <w:proofErr w:type="spellStart"/>
            <w:r w:rsidRPr="00616954">
              <w:rPr>
                <w:rFonts w:ascii="Times New Roman" w:hAnsi="Times New Roman"/>
                <w:sz w:val="24"/>
                <w:szCs w:val="24"/>
              </w:rPr>
              <w:t>бакалавриата</w:t>
            </w:r>
            <w:proofErr w:type="spellEnd"/>
            <w:r w:rsidRPr="00616954">
              <w:rPr>
                <w:rFonts w:ascii="Times New Roman" w:hAnsi="Times New Roman"/>
                <w:sz w:val="24"/>
                <w:szCs w:val="24"/>
              </w:rPr>
              <w:t xml:space="preserve">, дополнительным профессиональным программам </w:t>
            </w:r>
          </w:p>
        </w:tc>
        <w:tc>
          <w:tcPr>
            <w:tcW w:w="2523" w:type="dxa"/>
          </w:tcPr>
          <w:p w14:paraId="78EF4A6A" w14:textId="77777777" w:rsidR="001A5082" w:rsidRPr="00616954" w:rsidRDefault="001A5082" w:rsidP="001A5082">
            <w:pPr>
              <w:pStyle w:val="af3"/>
              <w:tabs>
                <w:tab w:val="left" w:pos="9639"/>
              </w:tabs>
              <w:spacing w:after="0"/>
              <w:ind w:right="-2" w:firstLine="6"/>
              <w:rPr>
                <w:rFonts w:ascii="Times New Roman" w:hAnsi="Times New Roman"/>
              </w:rPr>
            </w:pPr>
            <w:r w:rsidRPr="00616954">
              <w:rPr>
                <w:rFonts w:ascii="Times New Roman" w:hAnsi="Times New Roman"/>
                <w:lang w:val="ru-RU"/>
              </w:rPr>
              <w:lastRenderedPageBreak/>
              <w:t>- организовывать</w:t>
            </w:r>
            <w:r w:rsidRPr="00616954">
              <w:rPr>
                <w:rFonts w:ascii="Times New Roman" w:hAnsi="Times New Roman"/>
              </w:rPr>
              <w:t xml:space="preserve"> научно</w:t>
            </w:r>
            <w:r w:rsidRPr="00616954">
              <w:rPr>
                <w:rFonts w:ascii="Times New Roman" w:hAnsi="Times New Roman"/>
                <w:lang w:val="ru-RU"/>
              </w:rPr>
              <w:t>-</w:t>
            </w:r>
            <w:r w:rsidRPr="00616954">
              <w:rPr>
                <w:rFonts w:ascii="Times New Roman" w:hAnsi="Times New Roman"/>
              </w:rPr>
              <w:lastRenderedPageBreak/>
              <w:t>исследовательскую, проектную и учебно</w:t>
            </w:r>
            <w:r w:rsidRPr="00616954">
              <w:rPr>
                <w:rFonts w:ascii="Times New Roman" w:hAnsi="Times New Roman"/>
                <w:lang w:val="ru-RU"/>
              </w:rPr>
              <w:t>-</w:t>
            </w:r>
            <w:r w:rsidRPr="00616954">
              <w:rPr>
                <w:rFonts w:ascii="Times New Roman" w:hAnsi="Times New Roman"/>
              </w:rPr>
              <w:t xml:space="preserve">профессиональную деятельность обучающихся по программам </w:t>
            </w:r>
            <w:proofErr w:type="spellStart"/>
            <w:r w:rsidRPr="00616954">
              <w:rPr>
                <w:rFonts w:ascii="Times New Roman" w:hAnsi="Times New Roman"/>
              </w:rPr>
              <w:t>бакалавриата</w:t>
            </w:r>
            <w:proofErr w:type="spellEnd"/>
            <w:r w:rsidRPr="00616954">
              <w:rPr>
                <w:rFonts w:ascii="Times New Roman" w:hAnsi="Times New Roman"/>
              </w:rPr>
              <w:t>, дополнительным профессиональным программам туристского профиля</w:t>
            </w:r>
          </w:p>
        </w:tc>
        <w:tc>
          <w:tcPr>
            <w:tcW w:w="2267" w:type="dxa"/>
          </w:tcPr>
          <w:p w14:paraId="0F06B162" w14:textId="77777777" w:rsidR="001A5082" w:rsidRPr="00616954" w:rsidRDefault="001A5082" w:rsidP="001A5082">
            <w:pPr>
              <w:rPr>
                <w:rFonts w:ascii="Times New Roman" w:hAnsi="Times New Roman"/>
                <w:sz w:val="24"/>
                <w:szCs w:val="24"/>
              </w:rPr>
            </w:pPr>
          </w:p>
        </w:tc>
      </w:tr>
    </w:tbl>
    <w:p w14:paraId="503585DA" w14:textId="77777777" w:rsidR="00454653" w:rsidRPr="00616954" w:rsidRDefault="00454653" w:rsidP="00E31B98">
      <w:pPr>
        <w:widowControl w:val="0"/>
        <w:tabs>
          <w:tab w:val="left" w:pos="212"/>
          <w:tab w:val="left" w:pos="2835"/>
        </w:tabs>
        <w:spacing w:line="240" w:lineRule="auto"/>
        <w:ind w:left="0" w:right="-1" w:firstLine="0"/>
        <w:rPr>
          <w:rFonts w:eastAsia="Times New Roman"/>
          <w:sz w:val="24"/>
          <w:szCs w:val="24"/>
          <w:lang w:eastAsia="ru-RU"/>
        </w:rPr>
      </w:pPr>
    </w:p>
    <w:p w14:paraId="305CD8BC" w14:textId="77777777" w:rsidR="001A5082" w:rsidRPr="00BF1AD4" w:rsidRDefault="001A5082" w:rsidP="001A5082">
      <w:pPr>
        <w:pStyle w:val="af3"/>
        <w:spacing w:after="0"/>
        <w:jc w:val="center"/>
      </w:pPr>
      <w:r w:rsidRPr="00BF1AD4">
        <w:t>Перечень обобщённых трудовых функций и трудовых функций,</w:t>
      </w:r>
    </w:p>
    <w:p w14:paraId="74F36448" w14:textId="77777777" w:rsidR="001A5082" w:rsidRPr="00BF1AD4" w:rsidRDefault="001A5082" w:rsidP="001A5082">
      <w:pPr>
        <w:pStyle w:val="af3"/>
        <w:spacing w:after="0"/>
        <w:jc w:val="center"/>
      </w:pPr>
      <w:r w:rsidRPr="00BF1AD4">
        <w:t>имеющих отношение к профессиональной деятельности выпускника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1"/>
        <w:gridCol w:w="3706"/>
        <w:gridCol w:w="3088"/>
      </w:tblGrid>
      <w:tr w:rsidR="001A5082" w:rsidRPr="00BF1AD4" w14:paraId="03AF94E5" w14:textId="77777777" w:rsidTr="003008D9">
        <w:trPr>
          <w:jc w:val="center"/>
        </w:trPr>
        <w:tc>
          <w:tcPr>
            <w:tcW w:w="0" w:type="auto"/>
            <w:shd w:val="clear" w:color="auto" w:fill="auto"/>
            <w:vAlign w:val="center"/>
          </w:tcPr>
          <w:p w14:paraId="385B2301" w14:textId="77777777" w:rsidR="001A5082" w:rsidRPr="00BF1AD4" w:rsidRDefault="001A5082" w:rsidP="003008D9">
            <w:pPr>
              <w:pStyle w:val="af3"/>
              <w:spacing w:after="0"/>
              <w:jc w:val="center"/>
              <w:rPr>
                <w:b/>
              </w:rPr>
            </w:pPr>
            <w:r w:rsidRPr="00BF1AD4">
              <w:rPr>
                <w:b/>
              </w:rPr>
              <w:t>Код и наименование профессионального стандарта</w:t>
            </w:r>
          </w:p>
        </w:tc>
        <w:tc>
          <w:tcPr>
            <w:tcW w:w="0" w:type="auto"/>
            <w:shd w:val="clear" w:color="auto" w:fill="auto"/>
            <w:vAlign w:val="center"/>
          </w:tcPr>
          <w:p w14:paraId="1B5AB927" w14:textId="77777777" w:rsidR="001A5082" w:rsidRPr="00BF1AD4" w:rsidRDefault="001A5082" w:rsidP="003008D9">
            <w:pPr>
              <w:pStyle w:val="af3"/>
              <w:spacing w:after="0"/>
              <w:jc w:val="center"/>
              <w:rPr>
                <w:b/>
              </w:rPr>
            </w:pPr>
            <w:r w:rsidRPr="00BF1AD4">
              <w:rPr>
                <w:b/>
              </w:rPr>
              <w:t>Обобщенная трудовая функция</w:t>
            </w:r>
          </w:p>
        </w:tc>
        <w:tc>
          <w:tcPr>
            <w:tcW w:w="0" w:type="auto"/>
            <w:shd w:val="clear" w:color="auto" w:fill="auto"/>
            <w:vAlign w:val="center"/>
          </w:tcPr>
          <w:p w14:paraId="027DD434" w14:textId="77777777" w:rsidR="001A5082" w:rsidRPr="00BF1AD4" w:rsidRDefault="001A5082" w:rsidP="003008D9">
            <w:pPr>
              <w:pStyle w:val="af3"/>
              <w:spacing w:after="0"/>
              <w:jc w:val="center"/>
              <w:rPr>
                <w:b/>
              </w:rPr>
            </w:pPr>
            <w:r w:rsidRPr="00BF1AD4">
              <w:rPr>
                <w:b/>
              </w:rPr>
              <w:t>Трудовая функций,</w:t>
            </w:r>
          </w:p>
          <w:p w14:paraId="304289DC" w14:textId="77777777" w:rsidR="001A5082" w:rsidRPr="00BF1AD4" w:rsidRDefault="001A5082" w:rsidP="003008D9">
            <w:pPr>
              <w:pStyle w:val="af3"/>
              <w:spacing w:after="0"/>
              <w:jc w:val="center"/>
              <w:rPr>
                <w:b/>
              </w:rPr>
            </w:pPr>
            <w:r w:rsidRPr="00BF1AD4">
              <w:rPr>
                <w:b/>
              </w:rPr>
              <w:t>имеющая отношение к профессиональной деятельности выпускника</w:t>
            </w:r>
          </w:p>
        </w:tc>
      </w:tr>
      <w:tr w:rsidR="001A5082" w:rsidRPr="001A5082" w14:paraId="190615ED" w14:textId="77777777" w:rsidTr="003008D9">
        <w:trPr>
          <w:jc w:val="center"/>
        </w:trPr>
        <w:tc>
          <w:tcPr>
            <w:tcW w:w="0" w:type="auto"/>
            <w:vMerge w:val="restart"/>
            <w:shd w:val="clear" w:color="auto" w:fill="auto"/>
            <w:vAlign w:val="center"/>
          </w:tcPr>
          <w:p w14:paraId="01EFC2C0" w14:textId="77777777" w:rsidR="001A5082" w:rsidRPr="001A5082" w:rsidRDefault="001A5082" w:rsidP="001A5082">
            <w:pPr>
              <w:spacing w:line="240" w:lineRule="auto"/>
              <w:ind w:left="0" w:firstLine="0"/>
              <w:jc w:val="center"/>
              <w:rPr>
                <w:sz w:val="24"/>
                <w:szCs w:val="24"/>
              </w:rPr>
            </w:pPr>
            <w:r w:rsidRPr="001A5082">
              <w:rPr>
                <w:sz w:val="24"/>
                <w:szCs w:val="24"/>
              </w:rPr>
              <w:t>Профессиональный стандарт «Педагог (педагогическая деятельность в сфере дошкольного, начального общего, основного общего, среднего общего образования) (воспитатель, учитель)»</w:t>
            </w:r>
          </w:p>
        </w:tc>
        <w:tc>
          <w:tcPr>
            <w:tcW w:w="0" w:type="auto"/>
            <w:vMerge w:val="restart"/>
            <w:shd w:val="clear" w:color="auto" w:fill="auto"/>
            <w:vAlign w:val="center"/>
          </w:tcPr>
          <w:p w14:paraId="660F0402" w14:textId="77777777" w:rsidR="001A5082" w:rsidRPr="001A5082" w:rsidRDefault="001A5082" w:rsidP="001A5082">
            <w:pPr>
              <w:spacing w:line="240" w:lineRule="auto"/>
              <w:ind w:left="0" w:firstLine="0"/>
              <w:jc w:val="center"/>
              <w:rPr>
                <w:sz w:val="24"/>
                <w:szCs w:val="24"/>
              </w:rPr>
            </w:pPr>
            <w:r w:rsidRPr="001A5082">
              <w:rPr>
                <w:sz w:val="24"/>
                <w:szCs w:val="24"/>
              </w:rPr>
              <w:t>Педагогическая деятельность по проектированию и реализации образовательного процесса в образовательных организациях дошкольного, начального общего, основного общего, среднего общего образования</w:t>
            </w:r>
          </w:p>
        </w:tc>
        <w:tc>
          <w:tcPr>
            <w:tcW w:w="0" w:type="auto"/>
            <w:shd w:val="clear" w:color="auto" w:fill="auto"/>
            <w:vAlign w:val="center"/>
          </w:tcPr>
          <w:p w14:paraId="6919ACC6" w14:textId="77777777" w:rsidR="001A5082" w:rsidRPr="001A5082" w:rsidRDefault="001A5082" w:rsidP="001A5082">
            <w:pPr>
              <w:spacing w:line="240" w:lineRule="auto"/>
              <w:ind w:left="0" w:firstLine="0"/>
              <w:jc w:val="center"/>
              <w:rPr>
                <w:sz w:val="24"/>
                <w:szCs w:val="24"/>
              </w:rPr>
            </w:pPr>
            <w:r w:rsidRPr="001A5082">
              <w:rPr>
                <w:sz w:val="24"/>
                <w:szCs w:val="24"/>
              </w:rPr>
              <w:t>Общепедагогическая функция. Обучение</w:t>
            </w:r>
          </w:p>
        </w:tc>
      </w:tr>
      <w:tr w:rsidR="001A5082" w:rsidRPr="001A5082" w14:paraId="031451DE" w14:textId="77777777" w:rsidTr="003008D9">
        <w:trPr>
          <w:jc w:val="center"/>
        </w:trPr>
        <w:tc>
          <w:tcPr>
            <w:tcW w:w="0" w:type="auto"/>
            <w:vMerge/>
            <w:shd w:val="clear" w:color="auto" w:fill="auto"/>
            <w:vAlign w:val="center"/>
          </w:tcPr>
          <w:p w14:paraId="1983F174" w14:textId="77777777" w:rsidR="001A5082" w:rsidRPr="001A5082" w:rsidRDefault="001A5082" w:rsidP="001A5082">
            <w:pPr>
              <w:spacing w:line="240" w:lineRule="auto"/>
              <w:ind w:left="0" w:firstLine="0"/>
              <w:rPr>
                <w:sz w:val="24"/>
                <w:szCs w:val="24"/>
              </w:rPr>
            </w:pPr>
          </w:p>
        </w:tc>
        <w:tc>
          <w:tcPr>
            <w:tcW w:w="0" w:type="auto"/>
            <w:vMerge/>
            <w:shd w:val="clear" w:color="auto" w:fill="auto"/>
            <w:vAlign w:val="center"/>
          </w:tcPr>
          <w:p w14:paraId="75D2A623" w14:textId="77777777" w:rsidR="001A5082" w:rsidRPr="001A5082" w:rsidRDefault="001A5082" w:rsidP="001A5082">
            <w:pPr>
              <w:spacing w:line="240" w:lineRule="auto"/>
              <w:ind w:left="0" w:firstLine="0"/>
              <w:rPr>
                <w:sz w:val="24"/>
                <w:szCs w:val="24"/>
              </w:rPr>
            </w:pPr>
          </w:p>
        </w:tc>
        <w:tc>
          <w:tcPr>
            <w:tcW w:w="0" w:type="auto"/>
            <w:shd w:val="clear" w:color="auto" w:fill="auto"/>
            <w:vAlign w:val="center"/>
          </w:tcPr>
          <w:p w14:paraId="2D3C72FE" w14:textId="77777777" w:rsidR="001A5082" w:rsidRPr="001A5082" w:rsidRDefault="001A5082" w:rsidP="001A5082">
            <w:pPr>
              <w:spacing w:line="240" w:lineRule="auto"/>
              <w:ind w:left="0" w:firstLine="0"/>
              <w:jc w:val="center"/>
              <w:rPr>
                <w:sz w:val="24"/>
                <w:szCs w:val="24"/>
              </w:rPr>
            </w:pPr>
            <w:r w:rsidRPr="001A5082">
              <w:rPr>
                <w:sz w:val="24"/>
                <w:szCs w:val="24"/>
              </w:rPr>
              <w:t>Воспитательная деятельность</w:t>
            </w:r>
          </w:p>
        </w:tc>
      </w:tr>
      <w:tr w:rsidR="001A5082" w:rsidRPr="001A5082" w14:paraId="587DE099" w14:textId="77777777" w:rsidTr="003008D9">
        <w:trPr>
          <w:jc w:val="center"/>
        </w:trPr>
        <w:tc>
          <w:tcPr>
            <w:tcW w:w="0" w:type="auto"/>
            <w:vMerge/>
            <w:shd w:val="clear" w:color="auto" w:fill="auto"/>
            <w:vAlign w:val="center"/>
          </w:tcPr>
          <w:p w14:paraId="3D957216" w14:textId="77777777" w:rsidR="001A5082" w:rsidRPr="001A5082" w:rsidRDefault="001A5082" w:rsidP="001A5082">
            <w:pPr>
              <w:spacing w:line="240" w:lineRule="auto"/>
              <w:ind w:left="0" w:firstLine="0"/>
              <w:rPr>
                <w:sz w:val="24"/>
                <w:szCs w:val="24"/>
              </w:rPr>
            </w:pPr>
          </w:p>
        </w:tc>
        <w:tc>
          <w:tcPr>
            <w:tcW w:w="0" w:type="auto"/>
            <w:vMerge/>
            <w:shd w:val="clear" w:color="auto" w:fill="auto"/>
            <w:vAlign w:val="center"/>
          </w:tcPr>
          <w:p w14:paraId="294697ED" w14:textId="77777777" w:rsidR="001A5082" w:rsidRPr="001A5082" w:rsidRDefault="001A5082" w:rsidP="001A5082">
            <w:pPr>
              <w:spacing w:line="240" w:lineRule="auto"/>
              <w:ind w:left="0" w:firstLine="0"/>
              <w:rPr>
                <w:sz w:val="24"/>
                <w:szCs w:val="24"/>
              </w:rPr>
            </w:pPr>
          </w:p>
        </w:tc>
        <w:tc>
          <w:tcPr>
            <w:tcW w:w="0" w:type="auto"/>
            <w:shd w:val="clear" w:color="auto" w:fill="auto"/>
            <w:vAlign w:val="center"/>
          </w:tcPr>
          <w:p w14:paraId="143F3917" w14:textId="77777777" w:rsidR="001A5082" w:rsidRPr="001A5082" w:rsidRDefault="001A5082" w:rsidP="001A5082">
            <w:pPr>
              <w:spacing w:line="240" w:lineRule="auto"/>
              <w:ind w:left="0" w:firstLine="0"/>
              <w:jc w:val="center"/>
              <w:rPr>
                <w:sz w:val="24"/>
                <w:szCs w:val="24"/>
              </w:rPr>
            </w:pPr>
            <w:r w:rsidRPr="001A5082">
              <w:rPr>
                <w:sz w:val="24"/>
                <w:szCs w:val="24"/>
              </w:rPr>
              <w:t>Развивающая деятельность</w:t>
            </w:r>
          </w:p>
        </w:tc>
      </w:tr>
      <w:tr w:rsidR="00616954" w:rsidRPr="00616954" w14:paraId="3DA630BF" w14:textId="77777777" w:rsidTr="003008D9">
        <w:trPr>
          <w:jc w:val="center"/>
        </w:trPr>
        <w:tc>
          <w:tcPr>
            <w:tcW w:w="0" w:type="auto"/>
            <w:vMerge w:val="restart"/>
            <w:shd w:val="clear" w:color="auto" w:fill="auto"/>
            <w:vAlign w:val="center"/>
          </w:tcPr>
          <w:p w14:paraId="701E4517" w14:textId="77777777" w:rsidR="001A5082" w:rsidRPr="00616954" w:rsidRDefault="001A5082" w:rsidP="001A5082">
            <w:pPr>
              <w:pStyle w:val="af3"/>
              <w:spacing w:after="0"/>
              <w:ind w:firstLine="0"/>
              <w:jc w:val="center"/>
            </w:pPr>
            <w:r w:rsidRPr="00616954">
              <w:t>Профессиональный стандарт «</w:t>
            </w:r>
            <w:r w:rsidRPr="00616954">
              <w:rPr>
                <w:bCs/>
                <w:shd w:val="clear" w:color="auto" w:fill="FFFFFF"/>
              </w:rPr>
              <w:t>Педагог дополнительного образования детей и взрослых</w:t>
            </w:r>
            <w:r w:rsidRPr="00616954">
              <w:t>»</w:t>
            </w:r>
          </w:p>
        </w:tc>
        <w:tc>
          <w:tcPr>
            <w:tcW w:w="0" w:type="auto"/>
            <w:vMerge w:val="restart"/>
            <w:shd w:val="clear" w:color="auto" w:fill="auto"/>
            <w:vAlign w:val="center"/>
          </w:tcPr>
          <w:p w14:paraId="544D78B1" w14:textId="77777777" w:rsidR="001A5082" w:rsidRPr="00616954" w:rsidRDefault="001A5082" w:rsidP="001A5082">
            <w:pPr>
              <w:pStyle w:val="af3"/>
              <w:spacing w:after="0"/>
              <w:ind w:firstLine="0"/>
              <w:jc w:val="center"/>
            </w:pPr>
            <w:r w:rsidRPr="00616954">
              <w:rPr>
                <w:shd w:val="clear" w:color="auto" w:fill="FFFFFF"/>
              </w:rPr>
              <w:t>Преподавание по дополнительным общеобразовательным программам</w:t>
            </w:r>
          </w:p>
        </w:tc>
        <w:tc>
          <w:tcPr>
            <w:tcW w:w="0" w:type="auto"/>
            <w:shd w:val="clear" w:color="auto" w:fill="auto"/>
          </w:tcPr>
          <w:p w14:paraId="3B1C0986" w14:textId="77777777" w:rsidR="001A5082" w:rsidRPr="00616954" w:rsidRDefault="001A5082" w:rsidP="001A5082">
            <w:pPr>
              <w:pStyle w:val="af3"/>
              <w:spacing w:after="0"/>
              <w:ind w:firstLine="0"/>
              <w:jc w:val="center"/>
            </w:pPr>
            <w:r w:rsidRPr="00616954">
              <w:rPr>
                <w:shd w:val="clear" w:color="auto" w:fill="FFFFFF"/>
              </w:rPr>
              <w:t>Организация деятельности обучающихся, направленной на освоение дополнительной общеобразовательной программы</w:t>
            </w:r>
          </w:p>
        </w:tc>
      </w:tr>
      <w:tr w:rsidR="00616954" w:rsidRPr="00616954" w14:paraId="099FC0A1" w14:textId="77777777" w:rsidTr="003008D9">
        <w:trPr>
          <w:jc w:val="center"/>
        </w:trPr>
        <w:tc>
          <w:tcPr>
            <w:tcW w:w="0" w:type="auto"/>
            <w:vMerge/>
            <w:shd w:val="clear" w:color="auto" w:fill="auto"/>
          </w:tcPr>
          <w:p w14:paraId="2BA8EBC6" w14:textId="77777777" w:rsidR="001A5082" w:rsidRPr="00616954" w:rsidRDefault="001A5082" w:rsidP="003008D9">
            <w:pPr>
              <w:pStyle w:val="af3"/>
              <w:spacing w:after="0"/>
              <w:jc w:val="center"/>
            </w:pPr>
          </w:p>
        </w:tc>
        <w:tc>
          <w:tcPr>
            <w:tcW w:w="0" w:type="auto"/>
            <w:vMerge/>
            <w:shd w:val="clear" w:color="auto" w:fill="auto"/>
          </w:tcPr>
          <w:p w14:paraId="0A69E359" w14:textId="77777777" w:rsidR="001A5082" w:rsidRPr="00616954" w:rsidRDefault="001A5082" w:rsidP="003008D9">
            <w:pPr>
              <w:pStyle w:val="af3"/>
              <w:spacing w:after="0"/>
              <w:jc w:val="center"/>
            </w:pPr>
          </w:p>
        </w:tc>
        <w:tc>
          <w:tcPr>
            <w:tcW w:w="0" w:type="auto"/>
            <w:shd w:val="clear" w:color="auto" w:fill="auto"/>
          </w:tcPr>
          <w:p w14:paraId="1B438DB3" w14:textId="77777777" w:rsidR="001A5082" w:rsidRPr="00616954" w:rsidRDefault="001A5082" w:rsidP="001A5082">
            <w:pPr>
              <w:pStyle w:val="af3"/>
              <w:spacing w:after="0"/>
              <w:ind w:firstLine="0"/>
              <w:jc w:val="center"/>
            </w:pPr>
            <w:r w:rsidRPr="00616954">
              <w:rPr>
                <w:shd w:val="clear" w:color="auto" w:fill="FFFFFF"/>
              </w:rPr>
              <w:t>Педагогический контроль и оценка освоения дополнительной общеобразовательной программы</w:t>
            </w:r>
          </w:p>
        </w:tc>
      </w:tr>
      <w:tr w:rsidR="00616954" w:rsidRPr="00616954" w14:paraId="6DD92C8C" w14:textId="77777777" w:rsidTr="003008D9">
        <w:trPr>
          <w:jc w:val="center"/>
        </w:trPr>
        <w:tc>
          <w:tcPr>
            <w:tcW w:w="0" w:type="auto"/>
            <w:vMerge/>
            <w:shd w:val="clear" w:color="auto" w:fill="auto"/>
          </w:tcPr>
          <w:p w14:paraId="50ADA798" w14:textId="77777777" w:rsidR="001A5082" w:rsidRPr="00616954" w:rsidRDefault="001A5082" w:rsidP="003008D9">
            <w:pPr>
              <w:pStyle w:val="af3"/>
              <w:spacing w:after="0"/>
              <w:jc w:val="center"/>
            </w:pPr>
          </w:p>
        </w:tc>
        <w:tc>
          <w:tcPr>
            <w:tcW w:w="0" w:type="auto"/>
            <w:vMerge/>
            <w:shd w:val="clear" w:color="auto" w:fill="auto"/>
          </w:tcPr>
          <w:p w14:paraId="31035A85" w14:textId="77777777" w:rsidR="001A5082" w:rsidRPr="00616954" w:rsidRDefault="001A5082" w:rsidP="003008D9">
            <w:pPr>
              <w:pStyle w:val="af3"/>
              <w:spacing w:after="0"/>
              <w:jc w:val="center"/>
            </w:pPr>
          </w:p>
        </w:tc>
        <w:tc>
          <w:tcPr>
            <w:tcW w:w="0" w:type="auto"/>
            <w:shd w:val="clear" w:color="auto" w:fill="auto"/>
          </w:tcPr>
          <w:p w14:paraId="68B47429" w14:textId="77777777" w:rsidR="001A5082" w:rsidRPr="00616954" w:rsidRDefault="001A5082" w:rsidP="001A5082">
            <w:pPr>
              <w:pStyle w:val="af3"/>
              <w:spacing w:after="0"/>
              <w:ind w:firstLine="0"/>
              <w:jc w:val="center"/>
            </w:pPr>
            <w:r w:rsidRPr="00616954">
              <w:rPr>
                <w:shd w:val="clear" w:color="auto" w:fill="FFFFFF"/>
              </w:rPr>
              <w:t>Разработка программно-методического обеспечения реализации дополнительной общеобразовательной программы</w:t>
            </w:r>
          </w:p>
        </w:tc>
      </w:tr>
    </w:tbl>
    <w:p w14:paraId="3F8EE707" w14:textId="77777777" w:rsidR="005A33A8" w:rsidRPr="00616954" w:rsidRDefault="005A33A8" w:rsidP="00E31B98">
      <w:pPr>
        <w:widowControl w:val="0"/>
        <w:autoSpaceDE w:val="0"/>
        <w:autoSpaceDN w:val="0"/>
        <w:adjustRightInd w:val="0"/>
        <w:spacing w:line="240" w:lineRule="auto"/>
        <w:ind w:left="0" w:right="-1" w:firstLine="0"/>
        <w:jc w:val="center"/>
        <w:rPr>
          <w:rFonts w:eastAsiaTheme="minorEastAsia"/>
          <w:sz w:val="20"/>
          <w:szCs w:val="20"/>
          <w:lang w:eastAsia="ru-RU"/>
        </w:rPr>
      </w:pPr>
    </w:p>
    <w:p w14:paraId="6841CE3C" w14:textId="77777777" w:rsidR="00454653" w:rsidRPr="00616954" w:rsidRDefault="00454653" w:rsidP="00E31B98">
      <w:pPr>
        <w:widowControl w:val="0"/>
        <w:tabs>
          <w:tab w:val="left" w:pos="212"/>
          <w:tab w:val="left" w:pos="2835"/>
        </w:tabs>
        <w:spacing w:line="240" w:lineRule="auto"/>
        <w:ind w:left="0" w:right="-1" w:firstLine="0"/>
        <w:rPr>
          <w:rFonts w:eastAsia="Times New Roman"/>
          <w:b/>
          <w:sz w:val="24"/>
          <w:szCs w:val="24"/>
          <w:lang w:eastAsia="ru-RU"/>
        </w:rPr>
      </w:pPr>
      <w:r w:rsidRPr="00616954">
        <w:rPr>
          <w:rFonts w:eastAsia="Times New Roman"/>
          <w:b/>
          <w:sz w:val="24"/>
          <w:szCs w:val="24"/>
          <w:lang w:eastAsia="ru-RU"/>
        </w:rPr>
        <w:t xml:space="preserve">4. Объем, структура и содержание дисциплины </w:t>
      </w:r>
    </w:p>
    <w:p w14:paraId="3F91B3B5" w14:textId="77777777" w:rsidR="00454653" w:rsidRPr="00616954" w:rsidRDefault="00454653" w:rsidP="00E31B98">
      <w:pPr>
        <w:widowControl w:val="0"/>
        <w:spacing w:line="240" w:lineRule="auto"/>
        <w:ind w:left="0" w:right="-1" w:firstLine="0"/>
        <w:jc w:val="both"/>
        <w:rPr>
          <w:rFonts w:eastAsia="Times New Roman"/>
          <w:b/>
          <w:bCs/>
          <w:sz w:val="24"/>
          <w:szCs w:val="24"/>
          <w:lang w:eastAsia="ru-RU"/>
        </w:rPr>
      </w:pPr>
      <w:r w:rsidRPr="00616954">
        <w:rPr>
          <w:rFonts w:eastAsia="Times New Roman"/>
          <w:b/>
          <w:bCs/>
          <w:sz w:val="24"/>
          <w:szCs w:val="24"/>
          <w:lang w:eastAsia="ru-RU"/>
        </w:rPr>
        <w:t xml:space="preserve">4.1 </w:t>
      </w:r>
      <w:r w:rsidRPr="00616954">
        <w:rPr>
          <w:rFonts w:eastAsia="Times New Roman"/>
          <w:b/>
          <w:sz w:val="24"/>
          <w:szCs w:val="24"/>
          <w:lang w:eastAsia="ru-RU"/>
        </w:rPr>
        <w:t xml:space="preserve">Объем дисциплины </w:t>
      </w:r>
    </w:p>
    <w:p w14:paraId="53A7ED69" w14:textId="79D3885B" w:rsidR="00454653" w:rsidRPr="00616954" w:rsidRDefault="00454653" w:rsidP="00330B09">
      <w:pPr>
        <w:widowControl w:val="0"/>
        <w:spacing w:line="240" w:lineRule="auto"/>
        <w:ind w:left="0" w:right="-1" w:firstLine="709"/>
        <w:jc w:val="both"/>
        <w:rPr>
          <w:rFonts w:eastAsia="Times New Roman"/>
          <w:sz w:val="24"/>
          <w:szCs w:val="24"/>
          <w:lang w:eastAsia="ru-RU"/>
        </w:rPr>
      </w:pPr>
      <w:r w:rsidRPr="00616954">
        <w:rPr>
          <w:rFonts w:eastAsia="Times New Roman"/>
          <w:sz w:val="24"/>
          <w:szCs w:val="24"/>
          <w:lang w:eastAsia="ru-RU"/>
        </w:rPr>
        <w:t xml:space="preserve">Общая трудоёмкость дисциплины составляет 4 зачетных единиц, 144 академических часа. В том числе 64 часа контактной (аудиторной) работы с обучающимися, 44 часа </w:t>
      </w:r>
      <w:r w:rsidR="00330B09">
        <w:rPr>
          <w:rFonts w:eastAsia="Times New Roman"/>
          <w:sz w:val="24"/>
          <w:szCs w:val="24"/>
          <w:lang w:eastAsia="ru-RU"/>
        </w:rPr>
        <w:t xml:space="preserve">– </w:t>
      </w:r>
      <w:r w:rsidRPr="00616954">
        <w:rPr>
          <w:rFonts w:eastAsia="Times New Roman"/>
          <w:sz w:val="24"/>
          <w:szCs w:val="24"/>
          <w:lang w:eastAsia="ru-RU"/>
        </w:rPr>
        <w:t>самостоятельная работа обучающихся, 36 часов контроль (экза</w:t>
      </w:r>
      <w:r w:rsidR="005A33A8" w:rsidRPr="00616954">
        <w:rPr>
          <w:rFonts w:eastAsia="Times New Roman"/>
          <w:sz w:val="24"/>
          <w:szCs w:val="24"/>
          <w:lang w:eastAsia="ru-RU"/>
        </w:rPr>
        <w:t xml:space="preserve">мен). </w:t>
      </w:r>
      <w:r w:rsidR="00BC4324">
        <w:rPr>
          <w:rFonts w:eastAsia="Times New Roman"/>
          <w:sz w:val="24"/>
          <w:szCs w:val="24"/>
          <w:lang w:eastAsia="ru-RU"/>
        </w:rPr>
        <w:t xml:space="preserve">32 </w:t>
      </w:r>
      <w:r w:rsidRPr="00616954">
        <w:rPr>
          <w:rFonts w:eastAsia="Times New Roman"/>
          <w:sz w:val="24"/>
          <w:szCs w:val="24"/>
          <w:lang w:eastAsia="ru-RU"/>
        </w:rPr>
        <w:t>час</w:t>
      </w:r>
      <w:r w:rsidR="00BC4324">
        <w:rPr>
          <w:rFonts w:eastAsia="Times New Roman"/>
          <w:sz w:val="24"/>
          <w:szCs w:val="24"/>
          <w:lang w:eastAsia="ru-RU"/>
        </w:rPr>
        <w:t>а</w:t>
      </w:r>
      <w:r w:rsidRPr="00616954">
        <w:rPr>
          <w:rFonts w:eastAsia="Times New Roman"/>
          <w:sz w:val="24"/>
          <w:szCs w:val="24"/>
          <w:lang w:eastAsia="ru-RU"/>
        </w:rPr>
        <w:t xml:space="preserve"> (</w:t>
      </w:r>
      <w:r w:rsidR="00BC4324">
        <w:rPr>
          <w:rFonts w:eastAsia="Times New Roman"/>
          <w:sz w:val="24"/>
          <w:szCs w:val="24"/>
          <w:lang w:eastAsia="ru-RU"/>
        </w:rPr>
        <w:t>50</w:t>
      </w:r>
      <w:r w:rsidRPr="00616954">
        <w:rPr>
          <w:rFonts w:eastAsia="Times New Roman"/>
          <w:sz w:val="24"/>
          <w:szCs w:val="24"/>
          <w:lang w:eastAsia="ru-RU"/>
        </w:rPr>
        <w:t>%) аудиторной работы проводится в интерактивных формах.</w:t>
      </w:r>
    </w:p>
    <w:p w14:paraId="6C4BB9FF" w14:textId="77777777" w:rsidR="00454653" w:rsidRPr="00616954" w:rsidRDefault="00454653" w:rsidP="00E31B98">
      <w:pPr>
        <w:widowControl w:val="0"/>
        <w:spacing w:line="240" w:lineRule="auto"/>
        <w:ind w:left="0" w:right="-1" w:firstLine="0"/>
        <w:jc w:val="both"/>
        <w:rPr>
          <w:rFonts w:eastAsia="Times New Roman"/>
          <w:b/>
          <w:bCs/>
          <w:sz w:val="24"/>
          <w:szCs w:val="24"/>
          <w:lang w:eastAsia="ru-RU"/>
        </w:rPr>
      </w:pPr>
    </w:p>
    <w:p w14:paraId="302B5836" w14:textId="77777777" w:rsidR="00454653" w:rsidRPr="00616954" w:rsidRDefault="00454653" w:rsidP="00E31B98">
      <w:pPr>
        <w:widowControl w:val="0"/>
        <w:spacing w:line="240" w:lineRule="auto"/>
        <w:ind w:left="0" w:right="-1" w:firstLine="0"/>
        <w:jc w:val="both"/>
        <w:rPr>
          <w:rFonts w:eastAsia="Times New Roman"/>
          <w:b/>
          <w:bCs/>
          <w:sz w:val="24"/>
          <w:szCs w:val="24"/>
          <w:lang w:eastAsia="ru-RU"/>
        </w:rPr>
      </w:pPr>
      <w:r w:rsidRPr="00616954">
        <w:rPr>
          <w:rFonts w:eastAsia="Times New Roman"/>
          <w:b/>
          <w:bCs/>
          <w:sz w:val="24"/>
          <w:szCs w:val="24"/>
          <w:lang w:eastAsia="ru-RU"/>
        </w:rPr>
        <w:lastRenderedPageBreak/>
        <w:t>4.2. Структура дисциплины</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567"/>
        <w:gridCol w:w="850"/>
        <w:gridCol w:w="993"/>
        <w:gridCol w:w="1559"/>
        <w:gridCol w:w="879"/>
        <w:gridCol w:w="1956"/>
        <w:gridCol w:w="708"/>
      </w:tblGrid>
      <w:tr w:rsidR="00616954" w:rsidRPr="00616954" w14:paraId="75C221C6" w14:textId="77777777" w:rsidTr="0098792E">
        <w:tc>
          <w:tcPr>
            <w:tcW w:w="534" w:type="dxa"/>
            <w:vMerge w:val="restart"/>
            <w:vAlign w:val="center"/>
          </w:tcPr>
          <w:p w14:paraId="09E3CABD" w14:textId="17E16F69"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w:t>
            </w:r>
          </w:p>
        </w:tc>
        <w:tc>
          <w:tcPr>
            <w:tcW w:w="2126" w:type="dxa"/>
            <w:vMerge w:val="restart"/>
            <w:vAlign w:val="center"/>
          </w:tcPr>
          <w:p w14:paraId="02E57434"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 xml:space="preserve">Наименование модулей (разделов) </w:t>
            </w:r>
          </w:p>
          <w:p w14:paraId="37A7A391"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и тем</w:t>
            </w:r>
          </w:p>
        </w:tc>
        <w:tc>
          <w:tcPr>
            <w:tcW w:w="567" w:type="dxa"/>
            <w:vMerge w:val="restart"/>
            <w:textDirection w:val="btLr"/>
            <w:vAlign w:val="center"/>
          </w:tcPr>
          <w:p w14:paraId="353ABFC1" w14:textId="77777777" w:rsidR="00454653" w:rsidRPr="0098792E" w:rsidRDefault="00454653" w:rsidP="00E31B98">
            <w:pPr>
              <w:widowControl w:val="0"/>
              <w:spacing w:line="240" w:lineRule="auto"/>
              <w:ind w:left="0" w:right="-1" w:firstLine="0"/>
              <w:jc w:val="both"/>
              <w:rPr>
                <w:rFonts w:eastAsia="Times New Roman"/>
                <w:b/>
                <w:sz w:val="22"/>
                <w:szCs w:val="22"/>
                <w:lang w:eastAsia="ru-RU"/>
              </w:rPr>
            </w:pPr>
            <w:r w:rsidRPr="0098792E">
              <w:rPr>
                <w:rFonts w:eastAsia="Times New Roman"/>
                <w:b/>
                <w:sz w:val="22"/>
                <w:szCs w:val="22"/>
                <w:lang w:eastAsia="ru-RU"/>
              </w:rPr>
              <w:t>Семестр</w:t>
            </w:r>
          </w:p>
        </w:tc>
        <w:tc>
          <w:tcPr>
            <w:tcW w:w="6945" w:type="dxa"/>
            <w:gridSpan w:val="6"/>
          </w:tcPr>
          <w:p w14:paraId="29DB23EF"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Виды учебной работы,</w:t>
            </w:r>
          </w:p>
          <w:p w14:paraId="56FE52FA"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и трудоемкость (в часах)</w:t>
            </w:r>
            <w:r w:rsidR="00E31B98" w:rsidRPr="0098792E">
              <w:rPr>
                <w:rFonts w:eastAsia="Times New Roman"/>
                <w:b/>
                <w:sz w:val="22"/>
                <w:szCs w:val="22"/>
                <w:lang w:eastAsia="ru-RU"/>
              </w:rPr>
              <w:t xml:space="preserve"> </w:t>
            </w:r>
          </w:p>
        </w:tc>
      </w:tr>
      <w:tr w:rsidR="00616954" w:rsidRPr="00616954" w14:paraId="036AD175" w14:textId="77777777" w:rsidTr="00BC4324">
        <w:tc>
          <w:tcPr>
            <w:tcW w:w="534" w:type="dxa"/>
            <w:vMerge/>
            <w:vAlign w:val="center"/>
          </w:tcPr>
          <w:p w14:paraId="3396AAC8" w14:textId="77777777" w:rsidR="00454653" w:rsidRPr="0098792E" w:rsidRDefault="00454653" w:rsidP="00E31B98">
            <w:pPr>
              <w:widowControl w:val="0"/>
              <w:spacing w:line="240" w:lineRule="auto"/>
              <w:ind w:left="0" w:right="-1" w:firstLine="0"/>
              <w:rPr>
                <w:rFonts w:eastAsia="Times New Roman"/>
                <w:sz w:val="22"/>
                <w:szCs w:val="22"/>
                <w:lang w:eastAsia="ru-RU"/>
              </w:rPr>
            </w:pPr>
          </w:p>
        </w:tc>
        <w:tc>
          <w:tcPr>
            <w:tcW w:w="2126" w:type="dxa"/>
            <w:vMerge/>
          </w:tcPr>
          <w:p w14:paraId="36228C41" w14:textId="77777777" w:rsidR="00454653" w:rsidRPr="0098792E" w:rsidRDefault="00454653" w:rsidP="00E31B98">
            <w:pPr>
              <w:widowControl w:val="0"/>
              <w:spacing w:line="240" w:lineRule="auto"/>
              <w:ind w:left="0" w:right="-1" w:firstLine="0"/>
              <w:jc w:val="center"/>
              <w:rPr>
                <w:rFonts w:eastAsia="Times New Roman"/>
                <w:sz w:val="22"/>
                <w:szCs w:val="22"/>
                <w:lang w:eastAsia="ru-RU"/>
              </w:rPr>
            </w:pPr>
          </w:p>
        </w:tc>
        <w:tc>
          <w:tcPr>
            <w:tcW w:w="567" w:type="dxa"/>
            <w:vMerge/>
          </w:tcPr>
          <w:p w14:paraId="666B6C08"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p>
        </w:tc>
        <w:tc>
          <w:tcPr>
            <w:tcW w:w="850" w:type="dxa"/>
            <w:vAlign w:val="center"/>
          </w:tcPr>
          <w:p w14:paraId="421C679E" w14:textId="77777777" w:rsidR="00454653" w:rsidRPr="00330B09" w:rsidRDefault="00454653" w:rsidP="00E31B98">
            <w:pPr>
              <w:widowControl w:val="0"/>
              <w:spacing w:line="240" w:lineRule="auto"/>
              <w:ind w:left="0" w:right="-1" w:firstLine="0"/>
              <w:jc w:val="both"/>
              <w:rPr>
                <w:rFonts w:eastAsia="Times New Roman"/>
                <w:b/>
                <w:bCs/>
                <w:sz w:val="22"/>
                <w:szCs w:val="22"/>
                <w:lang w:eastAsia="ru-RU"/>
              </w:rPr>
            </w:pPr>
            <w:r w:rsidRPr="00330B09">
              <w:rPr>
                <w:rFonts w:eastAsia="Times New Roman"/>
                <w:b/>
                <w:bCs/>
                <w:sz w:val="22"/>
                <w:szCs w:val="22"/>
                <w:lang w:eastAsia="ru-RU"/>
              </w:rPr>
              <w:t>Всего</w:t>
            </w:r>
          </w:p>
        </w:tc>
        <w:tc>
          <w:tcPr>
            <w:tcW w:w="993" w:type="dxa"/>
            <w:vAlign w:val="center"/>
          </w:tcPr>
          <w:p w14:paraId="56BFE3C6"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Лекции</w:t>
            </w:r>
          </w:p>
        </w:tc>
        <w:tc>
          <w:tcPr>
            <w:tcW w:w="1559" w:type="dxa"/>
            <w:vAlign w:val="center"/>
          </w:tcPr>
          <w:p w14:paraId="1A9218CB"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Семинарские/</w:t>
            </w:r>
          </w:p>
          <w:p w14:paraId="71CDF2DE"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Практические занятия</w:t>
            </w:r>
          </w:p>
        </w:tc>
        <w:tc>
          <w:tcPr>
            <w:tcW w:w="879" w:type="dxa"/>
            <w:vAlign w:val="center"/>
          </w:tcPr>
          <w:p w14:paraId="4C5D3F5B" w14:textId="53DF96FA" w:rsidR="00454653" w:rsidRPr="00330B09" w:rsidRDefault="00BC4324" w:rsidP="0098792E">
            <w:pPr>
              <w:widowControl w:val="0"/>
              <w:spacing w:line="240" w:lineRule="auto"/>
              <w:ind w:left="0" w:right="-1" w:firstLine="0"/>
              <w:jc w:val="center"/>
              <w:rPr>
                <w:rFonts w:eastAsia="Times New Roman"/>
                <w:b/>
                <w:bCs/>
                <w:sz w:val="22"/>
                <w:szCs w:val="22"/>
                <w:lang w:eastAsia="ru-RU"/>
              </w:rPr>
            </w:pPr>
            <w:proofErr w:type="spellStart"/>
            <w:r>
              <w:rPr>
                <w:rFonts w:eastAsia="Times New Roman"/>
                <w:b/>
                <w:bCs/>
                <w:sz w:val="22"/>
                <w:szCs w:val="22"/>
                <w:lang w:eastAsia="ru-RU"/>
              </w:rPr>
              <w:t>Конс</w:t>
            </w:r>
            <w:proofErr w:type="spellEnd"/>
            <w:r>
              <w:rPr>
                <w:rFonts w:eastAsia="Times New Roman"/>
                <w:b/>
                <w:bCs/>
                <w:sz w:val="22"/>
                <w:szCs w:val="22"/>
                <w:lang w:eastAsia="ru-RU"/>
              </w:rPr>
              <w:t>.</w:t>
            </w:r>
          </w:p>
        </w:tc>
        <w:tc>
          <w:tcPr>
            <w:tcW w:w="1956" w:type="dxa"/>
            <w:vAlign w:val="center"/>
          </w:tcPr>
          <w:p w14:paraId="30547268"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 xml:space="preserve">В </w:t>
            </w:r>
            <w:proofErr w:type="spellStart"/>
            <w:r w:rsidRPr="00330B09">
              <w:rPr>
                <w:rFonts w:eastAsia="Times New Roman"/>
                <w:b/>
                <w:bCs/>
                <w:sz w:val="22"/>
                <w:szCs w:val="22"/>
                <w:lang w:eastAsia="ru-RU"/>
              </w:rPr>
              <w:t>т.ч</w:t>
            </w:r>
            <w:proofErr w:type="spellEnd"/>
            <w:r w:rsidRPr="00330B09">
              <w:rPr>
                <w:rFonts w:eastAsia="Times New Roman"/>
                <w:b/>
                <w:bCs/>
                <w:sz w:val="22"/>
                <w:szCs w:val="22"/>
                <w:lang w:eastAsia="ru-RU"/>
              </w:rPr>
              <w:t>. ауд. занятия в интерактивной форме*</w:t>
            </w:r>
          </w:p>
        </w:tc>
        <w:tc>
          <w:tcPr>
            <w:tcW w:w="708" w:type="dxa"/>
            <w:vAlign w:val="center"/>
          </w:tcPr>
          <w:p w14:paraId="32B5CC49" w14:textId="60F947FB"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СР</w:t>
            </w:r>
            <w:r w:rsidR="00330B09" w:rsidRPr="00330B09">
              <w:rPr>
                <w:rFonts w:eastAsia="Times New Roman"/>
                <w:b/>
                <w:bCs/>
                <w:sz w:val="22"/>
                <w:szCs w:val="22"/>
                <w:lang w:eastAsia="ru-RU"/>
              </w:rPr>
              <w:t>О</w:t>
            </w:r>
          </w:p>
        </w:tc>
      </w:tr>
      <w:tr w:rsidR="00616954" w:rsidRPr="00616954" w14:paraId="1FE85949" w14:textId="77777777" w:rsidTr="00BC4324">
        <w:tc>
          <w:tcPr>
            <w:tcW w:w="534" w:type="dxa"/>
            <w:vAlign w:val="center"/>
          </w:tcPr>
          <w:p w14:paraId="33F22D2D"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w:t>
            </w:r>
          </w:p>
        </w:tc>
        <w:tc>
          <w:tcPr>
            <w:tcW w:w="2126" w:type="dxa"/>
          </w:tcPr>
          <w:p w14:paraId="6CBBEF9C"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Теория и методология</w:t>
            </w:r>
            <w:r w:rsidR="00E31B98" w:rsidRPr="00616954">
              <w:rPr>
                <w:rFonts w:eastAsia="Times New Roman"/>
                <w:sz w:val="24"/>
                <w:szCs w:val="24"/>
                <w:lang w:eastAsia="ru-RU"/>
              </w:rPr>
              <w:t xml:space="preserve"> </w:t>
            </w:r>
            <w:r w:rsidRPr="00616954">
              <w:rPr>
                <w:rFonts w:eastAsia="Times New Roman"/>
                <w:sz w:val="24"/>
                <w:szCs w:val="24"/>
                <w:lang w:eastAsia="ru-RU"/>
              </w:rPr>
              <w:t>психологии и педагогики профессионального образования</w:t>
            </w:r>
          </w:p>
        </w:tc>
        <w:tc>
          <w:tcPr>
            <w:tcW w:w="567" w:type="dxa"/>
          </w:tcPr>
          <w:p w14:paraId="00E432D4"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1</w:t>
            </w:r>
          </w:p>
        </w:tc>
        <w:tc>
          <w:tcPr>
            <w:tcW w:w="850" w:type="dxa"/>
            <w:vAlign w:val="center"/>
          </w:tcPr>
          <w:p w14:paraId="4D7EABEF" w14:textId="4AC5F8FF"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1</w:t>
            </w:r>
            <w:r w:rsidR="00BC4324">
              <w:rPr>
                <w:rFonts w:eastAsia="Times New Roman"/>
                <w:b/>
                <w:sz w:val="24"/>
                <w:szCs w:val="24"/>
                <w:lang w:eastAsia="ru-RU"/>
              </w:rPr>
              <w:t>9</w:t>
            </w:r>
          </w:p>
        </w:tc>
        <w:tc>
          <w:tcPr>
            <w:tcW w:w="993" w:type="dxa"/>
            <w:vAlign w:val="center"/>
          </w:tcPr>
          <w:p w14:paraId="0F96BD28" w14:textId="7DD74CF9"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w:t>
            </w:r>
            <w:r>
              <w:rPr>
                <w:rFonts w:eastAsia="Times New Roman"/>
                <w:sz w:val="24"/>
                <w:szCs w:val="24"/>
                <w:lang w:eastAsia="ru-RU"/>
              </w:rPr>
              <w:t>6</w:t>
            </w:r>
            <w:r w:rsidR="00454653" w:rsidRPr="00616954">
              <w:rPr>
                <w:rFonts w:eastAsia="Times New Roman"/>
                <w:sz w:val="24"/>
                <w:szCs w:val="24"/>
                <w:lang w:eastAsia="ru-RU"/>
              </w:rPr>
              <w:t>*</w:t>
            </w:r>
          </w:p>
        </w:tc>
        <w:tc>
          <w:tcPr>
            <w:tcW w:w="1559" w:type="dxa"/>
            <w:vAlign w:val="center"/>
          </w:tcPr>
          <w:p w14:paraId="24E3517E" w14:textId="2DEC89E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6</w:t>
            </w:r>
          </w:p>
        </w:tc>
        <w:tc>
          <w:tcPr>
            <w:tcW w:w="879" w:type="dxa"/>
          </w:tcPr>
          <w:p w14:paraId="3FBA1DD3"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6216F354" w14:textId="68688D3E"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w:t>
            </w:r>
          </w:p>
          <w:p w14:paraId="2581C8E4"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 xml:space="preserve"> Проблемная лекция</w:t>
            </w:r>
          </w:p>
          <w:p w14:paraId="6D4D7CBC" w14:textId="0DFF6A7A"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708" w:type="dxa"/>
            <w:vAlign w:val="center"/>
          </w:tcPr>
          <w:p w14:paraId="50B737E6" w14:textId="08C59B74"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r>
      <w:tr w:rsidR="00616954" w:rsidRPr="00616954" w14:paraId="2B1AA90F" w14:textId="77777777" w:rsidTr="00BC4324">
        <w:tc>
          <w:tcPr>
            <w:tcW w:w="534" w:type="dxa"/>
            <w:vAlign w:val="center"/>
          </w:tcPr>
          <w:p w14:paraId="2FB5FA1F"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w:t>
            </w:r>
          </w:p>
        </w:tc>
        <w:tc>
          <w:tcPr>
            <w:tcW w:w="2126" w:type="dxa"/>
          </w:tcPr>
          <w:p w14:paraId="73493E5E"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Развитие образования в современном социуме: проблемы, парадигма, тенденции.</w:t>
            </w:r>
          </w:p>
        </w:tc>
        <w:tc>
          <w:tcPr>
            <w:tcW w:w="567" w:type="dxa"/>
          </w:tcPr>
          <w:p w14:paraId="5BEA8472"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1</w:t>
            </w:r>
          </w:p>
        </w:tc>
        <w:tc>
          <w:tcPr>
            <w:tcW w:w="850" w:type="dxa"/>
            <w:vAlign w:val="center"/>
          </w:tcPr>
          <w:p w14:paraId="4EE8039F" w14:textId="0924920B" w:rsidR="00454653" w:rsidRPr="00616954" w:rsidRDefault="00BC4324"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19</w:t>
            </w:r>
          </w:p>
        </w:tc>
        <w:tc>
          <w:tcPr>
            <w:tcW w:w="993" w:type="dxa"/>
            <w:vAlign w:val="center"/>
          </w:tcPr>
          <w:p w14:paraId="35DFCE6B" w14:textId="6B736CBA"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w:t>
            </w:r>
            <w:r>
              <w:rPr>
                <w:rFonts w:eastAsia="Times New Roman"/>
                <w:sz w:val="24"/>
                <w:szCs w:val="24"/>
                <w:lang w:eastAsia="ru-RU"/>
              </w:rPr>
              <w:t>6</w:t>
            </w:r>
            <w:r w:rsidR="00454653" w:rsidRPr="00616954">
              <w:rPr>
                <w:rFonts w:eastAsia="Times New Roman"/>
                <w:sz w:val="24"/>
                <w:szCs w:val="24"/>
                <w:lang w:eastAsia="ru-RU"/>
              </w:rPr>
              <w:t>*</w:t>
            </w:r>
          </w:p>
        </w:tc>
        <w:tc>
          <w:tcPr>
            <w:tcW w:w="1559" w:type="dxa"/>
            <w:vAlign w:val="center"/>
          </w:tcPr>
          <w:p w14:paraId="65FEA8AC" w14:textId="779BBF50" w:rsidR="00454653" w:rsidRPr="00616954" w:rsidRDefault="00BC4324" w:rsidP="00E31B98">
            <w:pPr>
              <w:widowControl w:val="0"/>
              <w:spacing w:line="240" w:lineRule="auto"/>
              <w:ind w:left="0" w:right="-1" w:firstLine="0"/>
              <w:jc w:val="center"/>
              <w:rPr>
                <w:rFonts w:eastAsia="Times New Roman"/>
                <w:b/>
                <w:sz w:val="24"/>
                <w:szCs w:val="24"/>
                <w:lang w:eastAsia="ru-RU"/>
              </w:rPr>
            </w:pPr>
            <w:r>
              <w:rPr>
                <w:rFonts w:eastAsia="Times New Roman"/>
                <w:sz w:val="24"/>
                <w:szCs w:val="24"/>
                <w:lang w:eastAsia="ru-RU"/>
              </w:rPr>
              <w:t>6</w:t>
            </w:r>
          </w:p>
        </w:tc>
        <w:tc>
          <w:tcPr>
            <w:tcW w:w="879" w:type="dxa"/>
          </w:tcPr>
          <w:p w14:paraId="7599CB76"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281F6D2C" w14:textId="0B8CAA7D"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w:t>
            </w:r>
          </w:p>
          <w:p w14:paraId="58ABFBD6"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Проблемная (интерактивная) лекция</w:t>
            </w:r>
            <w:r w:rsidR="00E31B98" w:rsidRPr="00616954">
              <w:rPr>
                <w:rFonts w:eastAsia="Times New Roman"/>
                <w:sz w:val="24"/>
                <w:szCs w:val="24"/>
                <w:lang w:eastAsia="ru-RU"/>
              </w:rPr>
              <w:t xml:space="preserve"> </w:t>
            </w:r>
          </w:p>
          <w:p w14:paraId="3648A12B" w14:textId="2E7545CB"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708" w:type="dxa"/>
            <w:vAlign w:val="center"/>
          </w:tcPr>
          <w:p w14:paraId="1B5BC82A" w14:textId="5966A051"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r>
      <w:tr w:rsidR="00616954" w:rsidRPr="00616954" w14:paraId="79ADE922" w14:textId="77777777" w:rsidTr="00BC4324">
        <w:tc>
          <w:tcPr>
            <w:tcW w:w="534" w:type="dxa"/>
            <w:vAlign w:val="center"/>
          </w:tcPr>
          <w:p w14:paraId="38D467F6"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p>
        </w:tc>
        <w:tc>
          <w:tcPr>
            <w:tcW w:w="2126" w:type="dxa"/>
          </w:tcPr>
          <w:p w14:paraId="47A51518"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Зачёт</w:t>
            </w:r>
          </w:p>
        </w:tc>
        <w:tc>
          <w:tcPr>
            <w:tcW w:w="567" w:type="dxa"/>
          </w:tcPr>
          <w:p w14:paraId="2327138F"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850" w:type="dxa"/>
            <w:vAlign w:val="center"/>
          </w:tcPr>
          <w:p w14:paraId="2D26269F" w14:textId="2A6B3A8D"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993" w:type="dxa"/>
            <w:vAlign w:val="center"/>
          </w:tcPr>
          <w:p w14:paraId="2BA47B27"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559" w:type="dxa"/>
            <w:vAlign w:val="center"/>
          </w:tcPr>
          <w:p w14:paraId="60155564"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p>
        </w:tc>
        <w:tc>
          <w:tcPr>
            <w:tcW w:w="879" w:type="dxa"/>
          </w:tcPr>
          <w:p w14:paraId="2D79CF72"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35181464"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Защита проекта</w:t>
            </w:r>
          </w:p>
        </w:tc>
        <w:tc>
          <w:tcPr>
            <w:tcW w:w="708" w:type="dxa"/>
            <w:vAlign w:val="center"/>
          </w:tcPr>
          <w:p w14:paraId="77D32135" w14:textId="51212D13" w:rsidR="00454653" w:rsidRPr="00616954" w:rsidRDefault="00454653" w:rsidP="00E31B98">
            <w:pPr>
              <w:widowControl w:val="0"/>
              <w:spacing w:line="240" w:lineRule="auto"/>
              <w:ind w:left="0" w:right="-1" w:firstLine="0"/>
              <w:jc w:val="center"/>
              <w:rPr>
                <w:rFonts w:eastAsia="Times New Roman"/>
                <w:sz w:val="24"/>
                <w:szCs w:val="24"/>
                <w:lang w:eastAsia="ru-RU"/>
              </w:rPr>
            </w:pPr>
          </w:p>
        </w:tc>
      </w:tr>
      <w:tr w:rsidR="00616954" w:rsidRPr="00616954" w14:paraId="533C6E22" w14:textId="77777777" w:rsidTr="00BC4324">
        <w:tc>
          <w:tcPr>
            <w:tcW w:w="534" w:type="dxa"/>
            <w:vAlign w:val="center"/>
          </w:tcPr>
          <w:p w14:paraId="1FD5B95C"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3.</w:t>
            </w:r>
          </w:p>
        </w:tc>
        <w:tc>
          <w:tcPr>
            <w:tcW w:w="2126" w:type="dxa"/>
          </w:tcPr>
          <w:p w14:paraId="6534C993"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Развитие личности: понятие, движущие силы, факторы, условия, критерии периодизации. Юношеский возраст.</w:t>
            </w:r>
          </w:p>
        </w:tc>
        <w:tc>
          <w:tcPr>
            <w:tcW w:w="567" w:type="dxa"/>
          </w:tcPr>
          <w:p w14:paraId="3525ED5C"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2</w:t>
            </w:r>
          </w:p>
        </w:tc>
        <w:tc>
          <w:tcPr>
            <w:tcW w:w="850" w:type="dxa"/>
            <w:vAlign w:val="center"/>
          </w:tcPr>
          <w:p w14:paraId="0B0FBDEA" w14:textId="4122EB93" w:rsidR="00454653" w:rsidRPr="00616954" w:rsidRDefault="00BC4324"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19</w:t>
            </w:r>
          </w:p>
        </w:tc>
        <w:tc>
          <w:tcPr>
            <w:tcW w:w="993" w:type="dxa"/>
            <w:vAlign w:val="center"/>
          </w:tcPr>
          <w:p w14:paraId="75F5652A" w14:textId="024BEE77"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p>
        </w:tc>
        <w:tc>
          <w:tcPr>
            <w:tcW w:w="1559" w:type="dxa"/>
            <w:vAlign w:val="center"/>
          </w:tcPr>
          <w:p w14:paraId="6236EE12" w14:textId="630B342B"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w:t>
            </w:r>
            <w:r>
              <w:rPr>
                <w:rFonts w:eastAsia="Times New Roman"/>
                <w:sz w:val="24"/>
                <w:szCs w:val="24"/>
                <w:lang w:eastAsia="ru-RU"/>
              </w:rPr>
              <w:t>6</w:t>
            </w:r>
            <w:r w:rsidR="00454653" w:rsidRPr="00616954">
              <w:rPr>
                <w:rFonts w:eastAsia="Times New Roman"/>
                <w:sz w:val="24"/>
                <w:szCs w:val="24"/>
                <w:lang w:eastAsia="ru-RU"/>
              </w:rPr>
              <w:t>*</w:t>
            </w:r>
          </w:p>
        </w:tc>
        <w:tc>
          <w:tcPr>
            <w:tcW w:w="879" w:type="dxa"/>
          </w:tcPr>
          <w:p w14:paraId="70582571"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00A15864" w14:textId="27BF8202"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 Презентация результатов творческого задания</w:t>
            </w:r>
            <w:r w:rsidR="00E31B98" w:rsidRPr="00616954">
              <w:rPr>
                <w:rFonts w:eastAsia="Times New Roman"/>
                <w:sz w:val="24"/>
                <w:szCs w:val="24"/>
                <w:lang w:eastAsia="ru-RU"/>
              </w:rPr>
              <w:t xml:space="preserve"> </w:t>
            </w:r>
          </w:p>
        </w:tc>
        <w:tc>
          <w:tcPr>
            <w:tcW w:w="708" w:type="dxa"/>
            <w:vAlign w:val="center"/>
          </w:tcPr>
          <w:p w14:paraId="48C89D04" w14:textId="09350233"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r>
      <w:tr w:rsidR="00616954" w:rsidRPr="00616954" w14:paraId="5169F553" w14:textId="77777777" w:rsidTr="00BC4324">
        <w:tc>
          <w:tcPr>
            <w:tcW w:w="534" w:type="dxa"/>
            <w:vAlign w:val="center"/>
          </w:tcPr>
          <w:p w14:paraId="5059DED3"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4.</w:t>
            </w:r>
          </w:p>
        </w:tc>
        <w:tc>
          <w:tcPr>
            <w:tcW w:w="2126" w:type="dxa"/>
          </w:tcPr>
          <w:p w14:paraId="22C621A4"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Воспитание и базовая культура личности.</w:t>
            </w:r>
            <w:r w:rsidR="00E31B98" w:rsidRPr="00616954">
              <w:rPr>
                <w:rFonts w:eastAsia="Times New Roman"/>
                <w:sz w:val="24"/>
                <w:szCs w:val="24"/>
                <w:lang w:eastAsia="ru-RU"/>
              </w:rPr>
              <w:t xml:space="preserve"> </w:t>
            </w:r>
          </w:p>
        </w:tc>
        <w:tc>
          <w:tcPr>
            <w:tcW w:w="567" w:type="dxa"/>
          </w:tcPr>
          <w:p w14:paraId="26055404"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2</w:t>
            </w:r>
          </w:p>
        </w:tc>
        <w:tc>
          <w:tcPr>
            <w:tcW w:w="850" w:type="dxa"/>
            <w:vAlign w:val="center"/>
          </w:tcPr>
          <w:p w14:paraId="3574E336" w14:textId="7AE5110D" w:rsidR="00454653" w:rsidRPr="00616954" w:rsidRDefault="00BC4324"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19</w:t>
            </w:r>
          </w:p>
        </w:tc>
        <w:tc>
          <w:tcPr>
            <w:tcW w:w="993" w:type="dxa"/>
            <w:vAlign w:val="center"/>
          </w:tcPr>
          <w:p w14:paraId="603D6C93" w14:textId="68F497C2"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p>
        </w:tc>
        <w:tc>
          <w:tcPr>
            <w:tcW w:w="1559" w:type="dxa"/>
            <w:vAlign w:val="center"/>
          </w:tcPr>
          <w:p w14:paraId="2F7B3B10" w14:textId="7530865B"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w:t>
            </w:r>
            <w:r>
              <w:rPr>
                <w:rFonts w:eastAsia="Times New Roman"/>
                <w:sz w:val="24"/>
                <w:szCs w:val="24"/>
                <w:lang w:eastAsia="ru-RU"/>
              </w:rPr>
              <w:t>6</w:t>
            </w:r>
            <w:r w:rsidR="00454653" w:rsidRPr="00616954">
              <w:rPr>
                <w:rFonts w:eastAsia="Times New Roman"/>
                <w:sz w:val="24"/>
                <w:szCs w:val="24"/>
                <w:lang w:eastAsia="ru-RU"/>
              </w:rPr>
              <w:t>*</w:t>
            </w:r>
          </w:p>
        </w:tc>
        <w:tc>
          <w:tcPr>
            <w:tcW w:w="879" w:type="dxa"/>
          </w:tcPr>
          <w:p w14:paraId="2595B1BA"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7ACFE909" w14:textId="37C0EBE1"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 Презентация результатов творческого задания</w:t>
            </w:r>
            <w:r w:rsidR="00E31B98" w:rsidRPr="00616954">
              <w:rPr>
                <w:rFonts w:eastAsia="Times New Roman"/>
                <w:sz w:val="24"/>
                <w:szCs w:val="24"/>
                <w:lang w:eastAsia="ru-RU"/>
              </w:rPr>
              <w:t xml:space="preserve"> </w:t>
            </w:r>
          </w:p>
        </w:tc>
        <w:tc>
          <w:tcPr>
            <w:tcW w:w="708" w:type="dxa"/>
            <w:vAlign w:val="center"/>
          </w:tcPr>
          <w:p w14:paraId="152BEE84" w14:textId="50351D93"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r>
      <w:tr w:rsidR="00616954" w:rsidRPr="00616954" w14:paraId="16930A21" w14:textId="77777777" w:rsidTr="00BC4324">
        <w:tc>
          <w:tcPr>
            <w:tcW w:w="534" w:type="dxa"/>
            <w:vAlign w:val="center"/>
          </w:tcPr>
          <w:p w14:paraId="68F553E8"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 xml:space="preserve">5. </w:t>
            </w:r>
          </w:p>
        </w:tc>
        <w:tc>
          <w:tcPr>
            <w:tcW w:w="2126" w:type="dxa"/>
          </w:tcPr>
          <w:p w14:paraId="26A0D48F"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Сущность процесса обучения. Психологические основы.</w:t>
            </w:r>
          </w:p>
          <w:p w14:paraId="03072D4C"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Технологии</w:t>
            </w:r>
            <w:r w:rsidR="00E31B98" w:rsidRPr="00616954">
              <w:rPr>
                <w:rFonts w:eastAsia="Times New Roman"/>
                <w:sz w:val="24"/>
                <w:szCs w:val="24"/>
                <w:lang w:eastAsia="ru-RU"/>
              </w:rPr>
              <w:t xml:space="preserve"> </w:t>
            </w:r>
            <w:r w:rsidRPr="00616954">
              <w:rPr>
                <w:rFonts w:eastAsia="Times New Roman"/>
                <w:sz w:val="24"/>
                <w:szCs w:val="24"/>
                <w:lang w:eastAsia="ru-RU"/>
              </w:rPr>
              <w:t>профессионального образования</w:t>
            </w:r>
          </w:p>
        </w:tc>
        <w:tc>
          <w:tcPr>
            <w:tcW w:w="567" w:type="dxa"/>
          </w:tcPr>
          <w:p w14:paraId="45616AB1"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2</w:t>
            </w:r>
          </w:p>
        </w:tc>
        <w:tc>
          <w:tcPr>
            <w:tcW w:w="850" w:type="dxa"/>
            <w:vAlign w:val="center"/>
          </w:tcPr>
          <w:p w14:paraId="4546D6FA" w14:textId="5B7E97E0" w:rsidR="00454653" w:rsidRPr="00616954" w:rsidRDefault="00BC4324" w:rsidP="00BC4324">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19</w:t>
            </w:r>
          </w:p>
        </w:tc>
        <w:tc>
          <w:tcPr>
            <w:tcW w:w="993" w:type="dxa"/>
            <w:vAlign w:val="center"/>
          </w:tcPr>
          <w:p w14:paraId="49B21B06" w14:textId="596DC2BD"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p>
        </w:tc>
        <w:tc>
          <w:tcPr>
            <w:tcW w:w="1559" w:type="dxa"/>
            <w:vAlign w:val="center"/>
          </w:tcPr>
          <w:p w14:paraId="50C385BA" w14:textId="7A5E9120"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6</w:t>
            </w:r>
            <w:r w:rsidR="00454653" w:rsidRPr="00616954">
              <w:rPr>
                <w:rFonts w:eastAsia="Times New Roman"/>
                <w:sz w:val="24"/>
                <w:szCs w:val="24"/>
                <w:lang w:eastAsia="ru-RU"/>
              </w:rPr>
              <w:t>/6*</w:t>
            </w:r>
          </w:p>
        </w:tc>
        <w:tc>
          <w:tcPr>
            <w:tcW w:w="879" w:type="dxa"/>
          </w:tcPr>
          <w:p w14:paraId="77EE1486"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03963E5D"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6*- дискуссия</w:t>
            </w:r>
          </w:p>
          <w:p w14:paraId="35E315A1"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кейс-метод</w:t>
            </w:r>
          </w:p>
        </w:tc>
        <w:tc>
          <w:tcPr>
            <w:tcW w:w="708" w:type="dxa"/>
            <w:vAlign w:val="center"/>
          </w:tcPr>
          <w:p w14:paraId="63C1A2E5" w14:textId="20B9F8F1"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r>
      <w:tr w:rsidR="00616954" w:rsidRPr="00616954" w14:paraId="14A53B85" w14:textId="77777777" w:rsidTr="00BC4324">
        <w:tc>
          <w:tcPr>
            <w:tcW w:w="534" w:type="dxa"/>
            <w:vAlign w:val="center"/>
          </w:tcPr>
          <w:p w14:paraId="21F84CC9"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6.</w:t>
            </w:r>
          </w:p>
        </w:tc>
        <w:tc>
          <w:tcPr>
            <w:tcW w:w="2126" w:type="dxa"/>
          </w:tcPr>
          <w:p w14:paraId="4DA688B8" w14:textId="2BC54823"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Профессионально-педагогиче</w:t>
            </w:r>
            <w:r w:rsidR="00E51FD5">
              <w:rPr>
                <w:rFonts w:eastAsia="Times New Roman"/>
                <w:sz w:val="24"/>
                <w:szCs w:val="24"/>
                <w:lang w:eastAsia="ru-RU"/>
              </w:rPr>
              <w:t xml:space="preserve">ская культура и требования профессионального </w:t>
            </w:r>
            <w:r w:rsidRPr="00616954">
              <w:rPr>
                <w:rFonts w:eastAsia="Times New Roman"/>
                <w:sz w:val="24"/>
                <w:szCs w:val="24"/>
                <w:lang w:eastAsia="ru-RU"/>
              </w:rPr>
              <w:t>стандарта.</w:t>
            </w:r>
          </w:p>
        </w:tc>
        <w:tc>
          <w:tcPr>
            <w:tcW w:w="567" w:type="dxa"/>
          </w:tcPr>
          <w:p w14:paraId="08D7E28C"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2</w:t>
            </w:r>
          </w:p>
        </w:tc>
        <w:tc>
          <w:tcPr>
            <w:tcW w:w="850" w:type="dxa"/>
            <w:vAlign w:val="center"/>
          </w:tcPr>
          <w:p w14:paraId="5D1AD752" w14:textId="419FE42E" w:rsidR="00454653" w:rsidRPr="00616954" w:rsidRDefault="00BC4324"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13</w:t>
            </w:r>
          </w:p>
        </w:tc>
        <w:tc>
          <w:tcPr>
            <w:tcW w:w="993" w:type="dxa"/>
            <w:vAlign w:val="center"/>
          </w:tcPr>
          <w:p w14:paraId="69C3430C" w14:textId="1D054AC2"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2</w:t>
            </w:r>
            <w:r w:rsidR="00454653" w:rsidRPr="00616954">
              <w:rPr>
                <w:rFonts w:eastAsia="Times New Roman"/>
                <w:sz w:val="24"/>
                <w:szCs w:val="24"/>
                <w:lang w:eastAsia="ru-RU"/>
              </w:rPr>
              <w:t>/1*</w:t>
            </w:r>
          </w:p>
        </w:tc>
        <w:tc>
          <w:tcPr>
            <w:tcW w:w="1559" w:type="dxa"/>
            <w:vAlign w:val="center"/>
          </w:tcPr>
          <w:p w14:paraId="02F01089" w14:textId="28997432"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2</w:t>
            </w:r>
            <w:r w:rsidR="00454653" w:rsidRPr="00616954">
              <w:rPr>
                <w:rFonts w:eastAsia="Times New Roman"/>
                <w:sz w:val="24"/>
                <w:szCs w:val="24"/>
                <w:lang w:eastAsia="ru-RU"/>
              </w:rPr>
              <w:t>/</w:t>
            </w:r>
            <w:r>
              <w:rPr>
                <w:rFonts w:eastAsia="Times New Roman"/>
                <w:sz w:val="24"/>
                <w:szCs w:val="24"/>
                <w:lang w:eastAsia="ru-RU"/>
              </w:rPr>
              <w:t>1</w:t>
            </w:r>
            <w:r w:rsidR="00454653" w:rsidRPr="00616954">
              <w:rPr>
                <w:rFonts w:eastAsia="Times New Roman"/>
                <w:sz w:val="24"/>
                <w:szCs w:val="24"/>
                <w:lang w:eastAsia="ru-RU"/>
              </w:rPr>
              <w:t>*</w:t>
            </w:r>
          </w:p>
        </w:tc>
        <w:tc>
          <w:tcPr>
            <w:tcW w:w="879" w:type="dxa"/>
          </w:tcPr>
          <w:p w14:paraId="4EB6FDD5"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5D34B8B5"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1*-проблемная лекция</w:t>
            </w:r>
          </w:p>
          <w:p w14:paraId="4A9EF0EA" w14:textId="2BCC791E"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1</w:t>
            </w:r>
            <w:r w:rsidR="00454653" w:rsidRPr="00616954">
              <w:rPr>
                <w:rFonts w:eastAsia="Times New Roman"/>
                <w:sz w:val="24"/>
                <w:szCs w:val="24"/>
                <w:lang w:eastAsia="ru-RU"/>
              </w:rPr>
              <w:t>* - эссе</w:t>
            </w:r>
          </w:p>
        </w:tc>
        <w:tc>
          <w:tcPr>
            <w:tcW w:w="708" w:type="dxa"/>
            <w:vAlign w:val="center"/>
          </w:tcPr>
          <w:p w14:paraId="4E8D0FD5" w14:textId="41C5F963"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9</w:t>
            </w:r>
          </w:p>
        </w:tc>
      </w:tr>
      <w:tr w:rsidR="00616954" w:rsidRPr="00616954" w14:paraId="028E8A5D" w14:textId="77777777" w:rsidTr="00BC4324">
        <w:tc>
          <w:tcPr>
            <w:tcW w:w="534" w:type="dxa"/>
            <w:vAlign w:val="center"/>
          </w:tcPr>
          <w:p w14:paraId="21E90854"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p>
        </w:tc>
        <w:tc>
          <w:tcPr>
            <w:tcW w:w="2126" w:type="dxa"/>
            <w:vAlign w:val="center"/>
          </w:tcPr>
          <w:p w14:paraId="03F13C09" w14:textId="77777777" w:rsidR="00454653" w:rsidRPr="00616954" w:rsidRDefault="00454653" w:rsidP="00E31B98">
            <w:pPr>
              <w:widowControl w:val="0"/>
              <w:spacing w:line="240" w:lineRule="auto"/>
              <w:ind w:left="0" w:right="-1" w:firstLine="0"/>
              <w:rPr>
                <w:rFonts w:eastAsia="Times New Roman"/>
                <w:b/>
                <w:i/>
                <w:sz w:val="24"/>
                <w:szCs w:val="24"/>
                <w:lang w:eastAsia="ru-RU"/>
              </w:rPr>
            </w:pPr>
            <w:r w:rsidRPr="00616954">
              <w:rPr>
                <w:rFonts w:eastAsia="Times New Roman"/>
                <w:sz w:val="24"/>
                <w:szCs w:val="24"/>
                <w:lang w:eastAsia="ru-RU"/>
              </w:rPr>
              <w:t>Всего часов в интерактивной форме:</w:t>
            </w:r>
          </w:p>
        </w:tc>
        <w:tc>
          <w:tcPr>
            <w:tcW w:w="567" w:type="dxa"/>
          </w:tcPr>
          <w:p w14:paraId="5898DD9D"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4281" w:type="dxa"/>
            <w:gridSpan w:val="4"/>
            <w:vAlign w:val="center"/>
          </w:tcPr>
          <w:p w14:paraId="7B7AC0A6"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2F3DA0BC" w14:textId="053B041B" w:rsidR="00454653" w:rsidRPr="00616954" w:rsidRDefault="00BC4324" w:rsidP="00E31B98">
            <w:pPr>
              <w:widowControl w:val="0"/>
              <w:spacing w:line="240" w:lineRule="auto"/>
              <w:ind w:left="0" w:right="-1" w:firstLine="0"/>
              <w:jc w:val="center"/>
              <w:rPr>
                <w:rFonts w:eastAsia="Times New Roman"/>
                <w:b/>
                <w:sz w:val="24"/>
                <w:szCs w:val="24"/>
                <w:lang w:eastAsia="ru-RU"/>
              </w:rPr>
            </w:pPr>
            <w:r>
              <w:rPr>
                <w:rFonts w:eastAsia="Times New Roman"/>
                <w:sz w:val="24"/>
                <w:szCs w:val="24"/>
                <w:lang w:eastAsia="ru-RU"/>
              </w:rPr>
              <w:t>32</w:t>
            </w:r>
            <w:r w:rsidR="00454653" w:rsidRPr="00616954">
              <w:rPr>
                <w:rFonts w:eastAsia="MS Mincho"/>
                <w:sz w:val="24"/>
                <w:szCs w:val="24"/>
                <w:lang w:eastAsia="ja-JP"/>
              </w:rPr>
              <w:t>*(</w:t>
            </w:r>
            <w:r>
              <w:rPr>
                <w:rFonts w:eastAsia="MS Mincho"/>
                <w:sz w:val="24"/>
                <w:szCs w:val="24"/>
                <w:lang w:eastAsia="ja-JP"/>
              </w:rPr>
              <w:t>50</w:t>
            </w:r>
            <w:r w:rsidR="00454653" w:rsidRPr="00616954">
              <w:rPr>
                <w:rFonts w:eastAsia="MS Mincho"/>
                <w:sz w:val="24"/>
                <w:szCs w:val="24"/>
                <w:lang w:eastAsia="ja-JP"/>
              </w:rPr>
              <w:t>%)</w:t>
            </w:r>
          </w:p>
        </w:tc>
        <w:tc>
          <w:tcPr>
            <w:tcW w:w="708" w:type="dxa"/>
            <w:vAlign w:val="center"/>
          </w:tcPr>
          <w:p w14:paraId="6A4C0CA8"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r>
      <w:tr w:rsidR="00616954" w:rsidRPr="00616954" w14:paraId="1AE5637B" w14:textId="77777777" w:rsidTr="00BC4324">
        <w:tc>
          <w:tcPr>
            <w:tcW w:w="534" w:type="dxa"/>
            <w:vAlign w:val="center"/>
          </w:tcPr>
          <w:p w14:paraId="07696669" w14:textId="77777777" w:rsidR="00454653" w:rsidRPr="00616954" w:rsidRDefault="00454653" w:rsidP="00E31B98">
            <w:pPr>
              <w:widowControl w:val="0"/>
              <w:spacing w:line="240" w:lineRule="auto"/>
              <w:ind w:left="0" w:right="-1" w:firstLine="0"/>
              <w:rPr>
                <w:rFonts w:eastAsia="Times New Roman"/>
                <w:sz w:val="24"/>
                <w:szCs w:val="24"/>
                <w:lang w:eastAsia="ru-RU"/>
              </w:rPr>
            </w:pPr>
          </w:p>
        </w:tc>
        <w:tc>
          <w:tcPr>
            <w:tcW w:w="2126" w:type="dxa"/>
            <w:vAlign w:val="center"/>
          </w:tcPr>
          <w:p w14:paraId="718A7886"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b/>
                <w:i/>
                <w:sz w:val="24"/>
                <w:szCs w:val="24"/>
                <w:lang w:eastAsia="ru-RU"/>
              </w:rPr>
              <w:t>Итого:</w:t>
            </w:r>
          </w:p>
        </w:tc>
        <w:tc>
          <w:tcPr>
            <w:tcW w:w="567" w:type="dxa"/>
          </w:tcPr>
          <w:p w14:paraId="683E973A"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850" w:type="dxa"/>
            <w:vAlign w:val="center"/>
          </w:tcPr>
          <w:p w14:paraId="443C714C" w14:textId="12AB07E6"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993" w:type="dxa"/>
            <w:vAlign w:val="center"/>
          </w:tcPr>
          <w:p w14:paraId="5DD359A8" w14:textId="46B5680B" w:rsidR="00454653" w:rsidRPr="00616954" w:rsidRDefault="00E96A42"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32</w:t>
            </w:r>
          </w:p>
        </w:tc>
        <w:tc>
          <w:tcPr>
            <w:tcW w:w="1559" w:type="dxa"/>
            <w:vAlign w:val="center"/>
          </w:tcPr>
          <w:p w14:paraId="10237533" w14:textId="14F7476E" w:rsidR="00454653" w:rsidRPr="00616954" w:rsidRDefault="00E96A42"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32</w:t>
            </w:r>
          </w:p>
        </w:tc>
        <w:tc>
          <w:tcPr>
            <w:tcW w:w="879" w:type="dxa"/>
          </w:tcPr>
          <w:p w14:paraId="3B53DFF9"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1956" w:type="dxa"/>
          </w:tcPr>
          <w:p w14:paraId="1BC42103" w14:textId="23D89560"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708" w:type="dxa"/>
            <w:vAlign w:val="center"/>
          </w:tcPr>
          <w:p w14:paraId="4E33237D"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44</w:t>
            </w:r>
          </w:p>
        </w:tc>
      </w:tr>
      <w:tr w:rsidR="00E96A42" w:rsidRPr="00616954" w14:paraId="17CCCCAA" w14:textId="77777777" w:rsidTr="00BC4324">
        <w:tc>
          <w:tcPr>
            <w:tcW w:w="534" w:type="dxa"/>
            <w:vAlign w:val="center"/>
          </w:tcPr>
          <w:p w14:paraId="164CBF17" w14:textId="77777777" w:rsidR="00E96A42" w:rsidRPr="00616954" w:rsidRDefault="00E96A42" w:rsidP="00E31B98">
            <w:pPr>
              <w:widowControl w:val="0"/>
              <w:spacing w:line="240" w:lineRule="auto"/>
              <w:ind w:left="0" w:right="-1" w:firstLine="0"/>
              <w:rPr>
                <w:rFonts w:eastAsia="Times New Roman"/>
                <w:sz w:val="24"/>
                <w:szCs w:val="24"/>
                <w:lang w:eastAsia="ru-RU"/>
              </w:rPr>
            </w:pPr>
          </w:p>
        </w:tc>
        <w:tc>
          <w:tcPr>
            <w:tcW w:w="2126" w:type="dxa"/>
            <w:vAlign w:val="center"/>
          </w:tcPr>
          <w:p w14:paraId="194B811E" w14:textId="61C12560" w:rsidR="00E96A42" w:rsidRPr="00616954" w:rsidRDefault="00E96A42" w:rsidP="00E31B98">
            <w:pPr>
              <w:widowControl w:val="0"/>
              <w:spacing w:line="240" w:lineRule="auto"/>
              <w:ind w:left="0" w:right="-1" w:firstLine="0"/>
              <w:rPr>
                <w:rFonts w:eastAsia="Times New Roman"/>
                <w:b/>
                <w:i/>
                <w:sz w:val="24"/>
                <w:szCs w:val="24"/>
                <w:lang w:eastAsia="ru-RU"/>
              </w:rPr>
            </w:pPr>
            <w:r>
              <w:rPr>
                <w:rFonts w:eastAsia="Times New Roman"/>
                <w:b/>
                <w:i/>
                <w:sz w:val="24"/>
                <w:szCs w:val="24"/>
                <w:lang w:eastAsia="ru-RU"/>
              </w:rPr>
              <w:t>Контроль</w:t>
            </w:r>
          </w:p>
        </w:tc>
        <w:tc>
          <w:tcPr>
            <w:tcW w:w="567" w:type="dxa"/>
          </w:tcPr>
          <w:p w14:paraId="00A51260"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850" w:type="dxa"/>
            <w:vAlign w:val="center"/>
          </w:tcPr>
          <w:p w14:paraId="57BEA25F" w14:textId="75B21735" w:rsidR="00E96A42" w:rsidRPr="00616954" w:rsidRDefault="00E96A42"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36</w:t>
            </w:r>
          </w:p>
        </w:tc>
        <w:tc>
          <w:tcPr>
            <w:tcW w:w="993" w:type="dxa"/>
            <w:vAlign w:val="center"/>
          </w:tcPr>
          <w:p w14:paraId="47680AE0" w14:textId="77777777" w:rsidR="00E96A42" w:rsidRDefault="00E96A42" w:rsidP="00E31B98">
            <w:pPr>
              <w:widowControl w:val="0"/>
              <w:spacing w:line="240" w:lineRule="auto"/>
              <w:ind w:left="0" w:right="-1" w:firstLine="0"/>
              <w:jc w:val="center"/>
              <w:rPr>
                <w:rFonts w:eastAsia="Times New Roman"/>
                <w:b/>
                <w:sz w:val="24"/>
                <w:szCs w:val="24"/>
                <w:lang w:eastAsia="ru-RU"/>
              </w:rPr>
            </w:pPr>
          </w:p>
        </w:tc>
        <w:tc>
          <w:tcPr>
            <w:tcW w:w="1559" w:type="dxa"/>
            <w:vAlign w:val="center"/>
          </w:tcPr>
          <w:p w14:paraId="7D761C0C" w14:textId="77777777" w:rsidR="00E96A42" w:rsidRDefault="00E96A42" w:rsidP="00E31B98">
            <w:pPr>
              <w:widowControl w:val="0"/>
              <w:spacing w:line="240" w:lineRule="auto"/>
              <w:ind w:left="0" w:right="-1" w:firstLine="0"/>
              <w:jc w:val="center"/>
              <w:rPr>
                <w:rFonts w:eastAsia="Times New Roman"/>
                <w:b/>
                <w:sz w:val="24"/>
                <w:szCs w:val="24"/>
                <w:lang w:eastAsia="ru-RU"/>
              </w:rPr>
            </w:pPr>
          </w:p>
        </w:tc>
        <w:tc>
          <w:tcPr>
            <w:tcW w:w="879" w:type="dxa"/>
          </w:tcPr>
          <w:p w14:paraId="371EEF0C"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1956" w:type="dxa"/>
          </w:tcPr>
          <w:p w14:paraId="38C56E69" w14:textId="7560CA3E"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708" w:type="dxa"/>
            <w:vAlign w:val="center"/>
          </w:tcPr>
          <w:p w14:paraId="09297DD3"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r>
      <w:tr w:rsidR="00E96A42" w:rsidRPr="00616954" w14:paraId="240895F1" w14:textId="77777777" w:rsidTr="00BC4324">
        <w:tc>
          <w:tcPr>
            <w:tcW w:w="534" w:type="dxa"/>
            <w:vAlign w:val="center"/>
          </w:tcPr>
          <w:p w14:paraId="0015C9D5" w14:textId="77777777" w:rsidR="00E96A42" w:rsidRPr="00616954" w:rsidRDefault="00E96A42" w:rsidP="00E31B98">
            <w:pPr>
              <w:widowControl w:val="0"/>
              <w:spacing w:line="240" w:lineRule="auto"/>
              <w:ind w:left="0" w:right="-1" w:firstLine="0"/>
              <w:rPr>
                <w:rFonts w:eastAsia="Times New Roman"/>
                <w:sz w:val="24"/>
                <w:szCs w:val="24"/>
                <w:lang w:eastAsia="ru-RU"/>
              </w:rPr>
            </w:pPr>
          </w:p>
        </w:tc>
        <w:tc>
          <w:tcPr>
            <w:tcW w:w="2126" w:type="dxa"/>
            <w:vAlign w:val="center"/>
          </w:tcPr>
          <w:p w14:paraId="5EECA161" w14:textId="1E02EFE9" w:rsidR="00E96A42" w:rsidRPr="00616954" w:rsidRDefault="00E96A42" w:rsidP="00E31B98">
            <w:pPr>
              <w:widowControl w:val="0"/>
              <w:spacing w:line="240" w:lineRule="auto"/>
              <w:ind w:left="0" w:right="-1" w:firstLine="0"/>
              <w:rPr>
                <w:rFonts w:eastAsia="Times New Roman"/>
                <w:b/>
                <w:i/>
                <w:sz w:val="24"/>
                <w:szCs w:val="24"/>
                <w:lang w:eastAsia="ru-RU"/>
              </w:rPr>
            </w:pPr>
            <w:r>
              <w:rPr>
                <w:rFonts w:eastAsia="Times New Roman"/>
                <w:b/>
                <w:i/>
                <w:sz w:val="24"/>
                <w:szCs w:val="24"/>
                <w:lang w:eastAsia="ru-RU"/>
              </w:rPr>
              <w:t>Всего</w:t>
            </w:r>
          </w:p>
        </w:tc>
        <w:tc>
          <w:tcPr>
            <w:tcW w:w="567" w:type="dxa"/>
          </w:tcPr>
          <w:p w14:paraId="36F7FE80"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850" w:type="dxa"/>
            <w:vAlign w:val="center"/>
          </w:tcPr>
          <w:p w14:paraId="62EB4A11" w14:textId="05383E2D" w:rsidR="00E96A42" w:rsidRPr="00616954" w:rsidRDefault="00E96A42"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144</w:t>
            </w:r>
          </w:p>
        </w:tc>
        <w:tc>
          <w:tcPr>
            <w:tcW w:w="993" w:type="dxa"/>
            <w:vAlign w:val="center"/>
          </w:tcPr>
          <w:p w14:paraId="778558A5" w14:textId="77777777" w:rsidR="00E96A42" w:rsidRDefault="00E96A42" w:rsidP="00E31B98">
            <w:pPr>
              <w:widowControl w:val="0"/>
              <w:spacing w:line="240" w:lineRule="auto"/>
              <w:ind w:left="0" w:right="-1" w:firstLine="0"/>
              <w:jc w:val="center"/>
              <w:rPr>
                <w:rFonts w:eastAsia="Times New Roman"/>
                <w:b/>
                <w:sz w:val="24"/>
                <w:szCs w:val="24"/>
                <w:lang w:eastAsia="ru-RU"/>
              </w:rPr>
            </w:pPr>
          </w:p>
        </w:tc>
        <w:tc>
          <w:tcPr>
            <w:tcW w:w="1559" w:type="dxa"/>
            <w:vAlign w:val="center"/>
          </w:tcPr>
          <w:p w14:paraId="51A6B66A" w14:textId="77777777" w:rsidR="00E96A42" w:rsidRDefault="00E96A42" w:rsidP="00E31B98">
            <w:pPr>
              <w:widowControl w:val="0"/>
              <w:spacing w:line="240" w:lineRule="auto"/>
              <w:ind w:left="0" w:right="-1" w:firstLine="0"/>
              <w:jc w:val="center"/>
              <w:rPr>
                <w:rFonts w:eastAsia="Times New Roman"/>
                <w:b/>
                <w:sz w:val="24"/>
                <w:szCs w:val="24"/>
                <w:lang w:eastAsia="ru-RU"/>
              </w:rPr>
            </w:pPr>
          </w:p>
        </w:tc>
        <w:tc>
          <w:tcPr>
            <w:tcW w:w="879" w:type="dxa"/>
          </w:tcPr>
          <w:p w14:paraId="03B0DFBF"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1956" w:type="dxa"/>
          </w:tcPr>
          <w:p w14:paraId="338450B2"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708" w:type="dxa"/>
            <w:vAlign w:val="center"/>
          </w:tcPr>
          <w:p w14:paraId="761879E1"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r>
    </w:tbl>
    <w:p w14:paraId="6D261CD4" w14:textId="38DC6A25" w:rsidR="001A5082" w:rsidRPr="00616954" w:rsidRDefault="00BC4324" w:rsidP="001A5082">
      <w:pPr>
        <w:widowControl w:val="0"/>
        <w:spacing w:line="240" w:lineRule="auto"/>
        <w:ind w:left="0" w:right="-1" w:firstLine="709"/>
        <w:jc w:val="both"/>
        <w:rPr>
          <w:rFonts w:eastAsia="Times New Roman"/>
          <w:sz w:val="24"/>
          <w:szCs w:val="24"/>
          <w:lang w:eastAsia="ru-RU"/>
        </w:rPr>
      </w:pPr>
      <w:r>
        <w:rPr>
          <w:rFonts w:eastAsia="Times New Roman"/>
          <w:sz w:val="24"/>
          <w:szCs w:val="24"/>
          <w:lang w:eastAsia="ru-RU"/>
        </w:rPr>
        <w:t>32</w:t>
      </w:r>
      <w:r w:rsidR="001A5082" w:rsidRPr="00616954">
        <w:rPr>
          <w:rFonts w:eastAsia="Times New Roman"/>
          <w:sz w:val="24"/>
          <w:szCs w:val="24"/>
          <w:lang w:eastAsia="ru-RU"/>
        </w:rPr>
        <w:t xml:space="preserve"> час</w:t>
      </w:r>
      <w:r>
        <w:rPr>
          <w:rFonts w:eastAsia="Times New Roman"/>
          <w:sz w:val="24"/>
          <w:szCs w:val="24"/>
          <w:lang w:eastAsia="ru-RU"/>
        </w:rPr>
        <w:t>а</w:t>
      </w:r>
      <w:r w:rsidR="001A5082" w:rsidRPr="00616954">
        <w:rPr>
          <w:rFonts w:eastAsia="Times New Roman"/>
          <w:sz w:val="24"/>
          <w:szCs w:val="24"/>
          <w:lang w:eastAsia="ru-RU"/>
        </w:rPr>
        <w:t xml:space="preserve"> (</w:t>
      </w:r>
      <w:r>
        <w:rPr>
          <w:rFonts w:eastAsia="Times New Roman"/>
          <w:sz w:val="24"/>
          <w:szCs w:val="24"/>
          <w:lang w:eastAsia="ru-RU"/>
        </w:rPr>
        <w:t>50</w:t>
      </w:r>
      <w:r w:rsidR="001A5082" w:rsidRPr="00616954">
        <w:rPr>
          <w:rFonts w:eastAsia="Times New Roman"/>
          <w:sz w:val="24"/>
          <w:szCs w:val="24"/>
          <w:lang w:eastAsia="ru-RU"/>
        </w:rPr>
        <w:t>%) аудиторной работы проводится в интерактивных формах.</w:t>
      </w:r>
    </w:p>
    <w:p w14:paraId="6A2CE53A" w14:textId="77777777" w:rsidR="001A5082" w:rsidRPr="00616954" w:rsidRDefault="001A5082" w:rsidP="001A5082">
      <w:pPr>
        <w:widowControl w:val="0"/>
        <w:spacing w:line="240" w:lineRule="auto"/>
        <w:ind w:left="0" w:right="-1" w:firstLine="709"/>
        <w:jc w:val="both"/>
        <w:rPr>
          <w:rFonts w:eastAsia="Times New Roman"/>
          <w:sz w:val="24"/>
          <w:szCs w:val="24"/>
          <w:lang w:eastAsia="ru-RU"/>
        </w:rPr>
      </w:pPr>
    </w:p>
    <w:p w14:paraId="5762D7C8" w14:textId="2A603BBC" w:rsidR="00454653" w:rsidRPr="00616954" w:rsidRDefault="00454653" w:rsidP="001A5082">
      <w:pPr>
        <w:widowControl w:val="0"/>
        <w:spacing w:line="240" w:lineRule="auto"/>
        <w:ind w:left="0" w:right="-1" w:firstLine="709"/>
        <w:jc w:val="both"/>
        <w:rPr>
          <w:rFonts w:eastAsia="Times New Roman"/>
          <w:sz w:val="24"/>
          <w:szCs w:val="24"/>
          <w:lang w:eastAsia="ru-RU"/>
        </w:rPr>
      </w:pPr>
      <w:r w:rsidRPr="00616954">
        <w:rPr>
          <w:rFonts w:eastAsia="Times New Roman"/>
          <w:sz w:val="24"/>
          <w:szCs w:val="24"/>
          <w:lang w:eastAsia="ru-RU"/>
        </w:rPr>
        <w:t xml:space="preserve">Для заочной формы обучения общая трудоёмкость дисциплины составляет 4 зачетных единиц, 144 академических часа. В том числе </w:t>
      </w:r>
      <w:r w:rsidR="00BC4324">
        <w:rPr>
          <w:rFonts w:eastAsia="Times New Roman"/>
          <w:sz w:val="24"/>
          <w:szCs w:val="24"/>
          <w:lang w:eastAsia="ru-RU"/>
        </w:rPr>
        <w:t>48</w:t>
      </w:r>
      <w:r w:rsidRPr="00616954">
        <w:rPr>
          <w:rFonts w:eastAsia="Times New Roman"/>
          <w:sz w:val="24"/>
          <w:szCs w:val="24"/>
          <w:lang w:eastAsia="ru-RU"/>
        </w:rPr>
        <w:t xml:space="preserve"> час</w:t>
      </w:r>
      <w:r w:rsidR="00BC4324">
        <w:rPr>
          <w:rFonts w:eastAsia="Times New Roman"/>
          <w:sz w:val="24"/>
          <w:szCs w:val="24"/>
          <w:lang w:eastAsia="ru-RU"/>
        </w:rPr>
        <w:t>ов</w:t>
      </w:r>
      <w:r w:rsidRPr="00616954">
        <w:rPr>
          <w:rFonts w:eastAsia="Times New Roman"/>
          <w:sz w:val="24"/>
          <w:szCs w:val="24"/>
          <w:lang w:eastAsia="ru-RU"/>
        </w:rPr>
        <w:t xml:space="preserve"> контактной (аудиторной) работы с обучающимися, 8</w:t>
      </w:r>
      <w:r w:rsidR="00BC4324">
        <w:rPr>
          <w:rFonts w:eastAsia="Times New Roman"/>
          <w:sz w:val="24"/>
          <w:szCs w:val="24"/>
          <w:lang w:eastAsia="ru-RU"/>
        </w:rPr>
        <w:t>7</w:t>
      </w:r>
      <w:r w:rsidRPr="00616954">
        <w:rPr>
          <w:rFonts w:eastAsia="Times New Roman"/>
          <w:sz w:val="24"/>
          <w:szCs w:val="24"/>
          <w:lang w:eastAsia="ru-RU"/>
        </w:rPr>
        <w:t xml:space="preserve"> час</w:t>
      </w:r>
      <w:r w:rsidR="00BC4324">
        <w:rPr>
          <w:rFonts w:eastAsia="Times New Roman"/>
          <w:sz w:val="24"/>
          <w:szCs w:val="24"/>
          <w:lang w:eastAsia="ru-RU"/>
        </w:rPr>
        <w:t>ов</w:t>
      </w:r>
      <w:r w:rsidRPr="00616954">
        <w:rPr>
          <w:rFonts w:eastAsia="Times New Roman"/>
          <w:sz w:val="24"/>
          <w:szCs w:val="24"/>
          <w:lang w:eastAsia="ru-RU"/>
        </w:rPr>
        <w:t xml:space="preserve"> - самостоятельная работа обучающихся, 9 часов контроль (экзамен).</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126"/>
        <w:gridCol w:w="567"/>
        <w:gridCol w:w="850"/>
        <w:gridCol w:w="993"/>
        <w:gridCol w:w="1559"/>
        <w:gridCol w:w="737"/>
        <w:gridCol w:w="2098"/>
        <w:gridCol w:w="709"/>
      </w:tblGrid>
      <w:tr w:rsidR="00616954" w:rsidRPr="00616954" w14:paraId="554DC5EA" w14:textId="77777777" w:rsidTr="0098792E">
        <w:tc>
          <w:tcPr>
            <w:tcW w:w="534" w:type="dxa"/>
            <w:vMerge w:val="restart"/>
            <w:vAlign w:val="center"/>
          </w:tcPr>
          <w:p w14:paraId="05FCFB36"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w:t>
            </w:r>
          </w:p>
        </w:tc>
        <w:tc>
          <w:tcPr>
            <w:tcW w:w="2126" w:type="dxa"/>
            <w:vMerge w:val="restart"/>
            <w:vAlign w:val="center"/>
          </w:tcPr>
          <w:p w14:paraId="553DFB24"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 xml:space="preserve">Наименование модулей (разделов) </w:t>
            </w:r>
          </w:p>
          <w:p w14:paraId="45D87A94"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и тем</w:t>
            </w:r>
          </w:p>
        </w:tc>
        <w:tc>
          <w:tcPr>
            <w:tcW w:w="567" w:type="dxa"/>
            <w:vMerge w:val="restart"/>
            <w:textDirection w:val="btLr"/>
            <w:vAlign w:val="center"/>
          </w:tcPr>
          <w:p w14:paraId="1CE36C30" w14:textId="77777777" w:rsidR="00454653" w:rsidRPr="0098792E" w:rsidRDefault="00454653" w:rsidP="00E31B98">
            <w:pPr>
              <w:widowControl w:val="0"/>
              <w:spacing w:line="240" w:lineRule="auto"/>
              <w:ind w:left="0" w:right="-1" w:firstLine="0"/>
              <w:jc w:val="both"/>
              <w:rPr>
                <w:rFonts w:eastAsia="Times New Roman"/>
                <w:b/>
                <w:sz w:val="22"/>
                <w:szCs w:val="22"/>
                <w:lang w:eastAsia="ru-RU"/>
              </w:rPr>
            </w:pPr>
            <w:r w:rsidRPr="0098792E">
              <w:rPr>
                <w:rFonts w:eastAsia="Times New Roman"/>
                <w:b/>
                <w:sz w:val="22"/>
                <w:szCs w:val="22"/>
                <w:lang w:eastAsia="ru-RU"/>
              </w:rPr>
              <w:t>Семестр</w:t>
            </w:r>
          </w:p>
        </w:tc>
        <w:tc>
          <w:tcPr>
            <w:tcW w:w="6946" w:type="dxa"/>
            <w:gridSpan w:val="6"/>
          </w:tcPr>
          <w:p w14:paraId="5BBA40E8"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Виды учебной работы,</w:t>
            </w:r>
          </w:p>
          <w:p w14:paraId="1358EB76"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r w:rsidRPr="0098792E">
              <w:rPr>
                <w:rFonts w:eastAsia="Times New Roman"/>
                <w:b/>
                <w:sz w:val="22"/>
                <w:szCs w:val="22"/>
                <w:lang w:eastAsia="ru-RU"/>
              </w:rPr>
              <w:t>и трудоемкость (в часах)</w:t>
            </w:r>
            <w:r w:rsidR="00E31B98" w:rsidRPr="0098792E">
              <w:rPr>
                <w:rFonts w:eastAsia="Times New Roman"/>
                <w:b/>
                <w:sz w:val="22"/>
                <w:szCs w:val="22"/>
                <w:lang w:eastAsia="ru-RU"/>
              </w:rPr>
              <w:t xml:space="preserve"> </w:t>
            </w:r>
          </w:p>
        </w:tc>
      </w:tr>
      <w:tr w:rsidR="00616954" w:rsidRPr="00616954" w14:paraId="73930939" w14:textId="77777777" w:rsidTr="00B57A9D">
        <w:tc>
          <w:tcPr>
            <w:tcW w:w="534" w:type="dxa"/>
            <w:vMerge/>
            <w:vAlign w:val="center"/>
          </w:tcPr>
          <w:p w14:paraId="23AE76C1" w14:textId="77777777" w:rsidR="00454653" w:rsidRPr="0098792E" w:rsidRDefault="00454653" w:rsidP="00E31B98">
            <w:pPr>
              <w:widowControl w:val="0"/>
              <w:spacing w:line="240" w:lineRule="auto"/>
              <w:ind w:left="0" w:right="-1" w:firstLine="0"/>
              <w:rPr>
                <w:rFonts w:eastAsia="Times New Roman"/>
                <w:sz w:val="22"/>
                <w:szCs w:val="22"/>
                <w:lang w:eastAsia="ru-RU"/>
              </w:rPr>
            </w:pPr>
          </w:p>
        </w:tc>
        <w:tc>
          <w:tcPr>
            <w:tcW w:w="2126" w:type="dxa"/>
            <w:vMerge/>
          </w:tcPr>
          <w:p w14:paraId="770E8E4C" w14:textId="77777777" w:rsidR="00454653" w:rsidRPr="0098792E" w:rsidRDefault="00454653" w:rsidP="00E31B98">
            <w:pPr>
              <w:widowControl w:val="0"/>
              <w:spacing w:line="240" w:lineRule="auto"/>
              <w:ind w:left="0" w:right="-1" w:firstLine="0"/>
              <w:jc w:val="center"/>
              <w:rPr>
                <w:rFonts w:eastAsia="Times New Roman"/>
                <w:sz w:val="22"/>
                <w:szCs w:val="22"/>
                <w:lang w:eastAsia="ru-RU"/>
              </w:rPr>
            </w:pPr>
          </w:p>
        </w:tc>
        <w:tc>
          <w:tcPr>
            <w:tcW w:w="567" w:type="dxa"/>
            <w:vMerge/>
          </w:tcPr>
          <w:p w14:paraId="0475DEB1" w14:textId="77777777" w:rsidR="00454653" w:rsidRPr="0098792E" w:rsidRDefault="00454653" w:rsidP="00E31B98">
            <w:pPr>
              <w:widowControl w:val="0"/>
              <w:spacing w:line="240" w:lineRule="auto"/>
              <w:ind w:left="0" w:right="-1" w:firstLine="0"/>
              <w:jc w:val="center"/>
              <w:rPr>
                <w:rFonts w:eastAsia="Times New Roman"/>
                <w:b/>
                <w:sz w:val="22"/>
                <w:szCs w:val="22"/>
                <w:lang w:eastAsia="ru-RU"/>
              </w:rPr>
            </w:pPr>
          </w:p>
        </w:tc>
        <w:tc>
          <w:tcPr>
            <w:tcW w:w="850" w:type="dxa"/>
            <w:vAlign w:val="center"/>
          </w:tcPr>
          <w:p w14:paraId="38ECE120" w14:textId="77777777" w:rsidR="00454653" w:rsidRPr="00330B09" w:rsidRDefault="00454653" w:rsidP="00E31B98">
            <w:pPr>
              <w:widowControl w:val="0"/>
              <w:spacing w:line="240" w:lineRule="auto"/>
              <w:ind w:left="0" w:right="-1" w:firstLine="0"/>
              <w:jc w:val="both"/>
              <w:rPr>
                <w:rFonts w:eastAsia="Times New Roman"/>
                <w:b/>
                <w:bCs/>
                <w:sz w:val="22"/>
                <w:szCs w:val="22"/>
                <w:lang w:eastAsia="ru-RU"/>
              </w:rPr>
            </w:pPr>
            <w:r w:rsidRPr="00330B09">
              <w:rPr>
                <w:rFonts w:eastAsia="Times New Roman"/>
                <w:b/>
                <w:bCs/>
                <w:sz w:val="22"/>
                <w:szCs w:val="22"/>
                <w:lang w:eastAsia="ru-RU"/>
              </w:rPr>
              <w:t>Всего</w:t>
            </w:r>
          </w:p>
        </w:tc>
        <w:tc>
          <w:tcPr>
            <w:tcW w:w="993" w:type="dxa"/>
            <w:vAlign w:val="center"/>
          </w:tcPr>
          <w:p w14:paraId="728564A2"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Лекции</w:t>
            </w:r>
          </w:p>
        </w:tc>
        <w:tc>
          <w:tcPr>
            <w:tcW w:w="1559" w:type="dxa"/>
            <w:vAlign w:val="center"/>
          </w:tcPr>
          <w:p w14:paraId="02729D28"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Семинарские/</w:t>
            </w:r>
          </w:p>
          <w:p w14:paraId="0203B637"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Практические занятия</w:t>
            </w:r>
          </w:p>
        </w:tc>
        <w:tc>
          <w:tcPr>
            <w:tcW w:w="737" w:type="dxa"/>
            <w:vAlign w:val="center"/>
          </w:tcPr>
          <w:p w14:paraId="2AB67971" w14:textId="136755A8" w:rsidR="00454653" w:rsidRPr="00330B09" w:rsidRDefault="00BC4324" w:rsidP="0098792E">
            <w:pPr>
              <w:widowControl w:val="0"/>
              <w:spacing w:line="240" w:lineRule="auto"/>
              <w:ind w:left="0" w:right="-1" w:firstLine="0"/>
              <w:jc w:val="center"/>
              <w:rPr>
                <w:rFonts w:eastAsia="Times New Roman"/>
                <w:b/>
                <w:bCs/>
                <w:sz w:val="22"/>
                <w:szCs w:val="22"/>
                <w:lang w:eastAsia="ru-RU"/>
              </w:rPr>
            </w:pPr>
            <w:proofErr w:type="spellStart"/>
            <w:r>
              <w:rPr>
                <w:rFonts w:eastAsia="Times New Roman"/>
                <w:b/>
                <w:bCs/>
                <w:sz w:val="22"/>
                <w:szCs w:val="22"/>
                <w:lang w:eastAsia="ru-RU"/>
              </w:rPr>
              <w:t>Конс</w:t>
            </w:r>
            <w:proofErr w:type="spellEnd"/>
            <w:r>
              <w:rPr>
                <w:rFonts w:eastAsia="Times New Roman"/>
                <w:b/>
                <w:bCs/>
                <w:sz w:val="22"/>
                <w:szCs w:val="22"/>
                <w:lang w:eastAsia="ru-RU"/>
              </w:rPr>
              <w:t>.</w:t>
            </w:r>
          </w:p>
        </w:tc>
        <w:tc>
          <w:tcPr>
            <w:tcW w:w="2098" w:type="dxa"/>
            <w:vAlign w:val="center"/>
          </w:tcPr>
          <w:p w14:paraId="355DAFF4" w14:textId="77777777"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 xml:space="preserve">В </w:t>
            </w:r>
            <w:proofErr w:type="spellStart"/>
            <w:r w:rsidRPr="00330B09">
              <w:rPr>
                <w:rFonts w:eastAsia="Times New Roman"/>
                <w:b/>
                <w:bCs/>
                <w:sz w:val="22"/>
                <w:szCs w:val="22"/>
                <w:lang w:eastAsia="ru-RU"/>
              </w:rPr>
              <w:t>т.ч</w:t>
            </w:r>
            <w:proofErr w:type="spellEnd"/>
            <w:r w:rsidRPr="00330B09">
              <w:rPr>
                <w:rFonts w:eastAsia="Times New Roman"/>
                <w:b/>
                <w:bCs/>
                <w:sz w:val="22"/>
                <w:szCs w:val="22"/>
                <w:lang w:eastAsia="ru-RU"/>
              </w:rPr>
              <w:t>. ауд. занятия в интерактивной форме*</w:t>
            </w:r>
          </w:p>
        </w:tc>
        <w:tc>
          <w:tcPr>
            <w:tcW w:w="709" w:type="dxa"/>
            <w:vAlign w:val="center"/>
          </w:tcPr>
          <w:p w14:paraId="6633FD8D" w14:textId="3E888E35" w:rsidR="00454653" w:rsidRPr="00330B09" w:rsidRDefault="00454653" w:rsidP="00E31B98">
            <w:pPr>
              <w:widowControl w:val="0"/>
              <w:spacing w:line="240" w:lineRule="auto"/>
              <w:ind w:left="0" w:right="-1" w:firstLine="0"/>
              <w:jc w:val="center"/>
              <w:rPr>
                <w:rFonts w:eastAsia="Times New Roman"/>
                <w:b/>
                <w:bCs/>
                <w:sz w:val="22"/>
                <w:szCs w:val="22"/>
                <w:lang w:eastAsia="ru-RU"/>
              </w:rPr>
            </w:pPr>
            <w:r w:rsidRPr="00330B09">
              <w:rPr>
                <w:rFonts w:eastAsia="Times New Roman"/>
                <w:b/>
                <w:bCs/>
                <w:sz w:val="22"/>
                <w:szCs w:val="22"/>
                <w:lang w:eastAsia="ru-RU"/>
              </w:rPr>
              <w:t>СР</w:t>
            </w:r>
            <w:r w:rsidR="00330B09" w:rsidRPr="00330B09">
              <w:rPr>
                <w:rFonts w:eastAsia="Times New Roman"/>
                <w:b/>
                <w:bCs/>
                <w:sz w:val="22"/>
                <w:szCs w:val="22"/>
                <w:lang w:eastAsia="ru-RU"/>
              </w:rPr>
              <w:t>О</w:t>
            </w:r>
          </w:p>
        </w:tc>
      </w:tr>
      <w:tr w:rsidR="00616954" w:rsidRPr="00616954" w14:paraId="3F69D302" w14:textId="77777777" w:rsidTr="00B57A9D">
        <w:tc>
          <w:tcPr>
            <w:tcW w:w="534" w:type="dxa"/>
            <w:vAlign w:val="center"/>
          </w:tcPr>
          <w:p w14:paraId="6AD5CB56"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w:t>
            </w:r>
          </w:p>
        </w:tc>
        <w:tc>
          <w:tcPr>
            <w:tcW w:w="2126" w:type="dxa"/>
          </w:tcPr>
          <w:p w14:paraId="26E6975B"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Теория и методология</w:t>
            </w:r>
            <w:r w:rsidR="00E31B98" w:rsidRPr="00616954">
              <w:rPr>
                <w:rFonts w:eastAsia="Times New Roman"/>
                <w:sz w:val="24"/>
                <w:szCs w:val="24"/>
                <w:lang w:eastAsia="ru-RU"/>
              </w:rPr>
              <w:t xml:space="preserve"> </w:t>
            </w:r>
            <w:r w:rsidRPr="00616954">
              <w:rPr>
                <w:rFonts w:eastAsia="Times New Roman"/>
                <w:sz w:val="24"/>
                <w:szCs w:val="24"/>
                <w:lang w:eastAsia="ru-RU"/>
              </w:rPr>
              <w:t>психологии и педагогики профессионального образования</w:t>
            </w:r>
          </w:p>
        </w:tc>
        <w:tc>
          <w:tcPr>
            <w:tcW w:w="567" w:type="dxa"/>
          </w:tcPr>
          <w:p w14:paraId="7D118940" w14:textId="77777777" w:rsidR="00454653" w:rsidRPr="00B57A9D" w:rsidRDefault="00454653" w:rsidP="00E31B98">
            <w:pPr>
              <w:widowControl w:val="0"/>
              <w:spacing w:line="240" w:lineRule="auto"/>
              <w:ind w:left="0" w:right="-1" w:firstLine="0"/>
              <w:jc w:val="center"/>
              <w:rPr>
                <w:rFonts w:eastAsia="Times New Roman"/>
                <w:bCs/>
                <w:sz w:val="24"/>
                <w:szCs w:val="24"/>
                <w:lang w:eastAsia="ru-RU"/>
              </w:rPr>
            </w:pPr>
          </w:p>
          <w:p w14:paraId="2730FC3E" w14:textId="77777777" w:rsidR="00B57A9D" w:rsidRPr="00B57A9D" w:rsidRDefault="00B57A9D" w:rsidP="00E31B98">
            <w:pPr>
              <w:widowControl w:val="0"/>
              <w:spacing w:line="240" w:lineRule="auto"/>
              <w:ind w:left="0" w:right="-1" w:firstLine="0"/>
              <w:jc w:val="center"/>
              <w:rPr>
                <w:rFonts w:eastAsia="Times New Roman"/>
                <w:bCs/>
                <w:sz w:val="24"/>
                <w:szCs w:val="24"/>
                <w:lang w:eastAsia="ru-RU"/>
              </w:rPr>
            </w:pPr>
          </w:p>
          <w:p w14:paraId="7749544C" w14:textId="1D498E1F" w:rsidR="00B57A9D" w:rsidRPr="00B57A9D" w:rsidRDefault="00B57A9D" w:rsidP="00E31B98">
            <w:pPr>
              <w:widowControl w:val="0"/>
              <w:spacing w:line="240" w:lineRule="auto"/>
              <w:ind w:left="0" w:right="-1" w:firstLine="0"/>
              <w:jc w:val="center"/>
              <w:rPr>
                <w:rFonts w:eastAsia="Times New Roman"/>
                <w:bCs/>
                <w:sz w:val="24"/>
                <w:szCs w:val="24"/>
                <w:lang w:eastAsia="ru-RU"/>
              </w:rPr>
            </w:pPr>
            <w:r w:rsidRPr="00B57A9D">
              <w:rPr>
                <w:rFonts w:eastAsia="Times New Roman"/>
                <w:bCs/>
                <w:sz w:val="24"/>
                <w:szCs w:val="24"/>
                <w:lang w:eastAsia="ru-RU"/>
              </w:rPr>
              <w:t>1</w:t>
            </w:r>
          </w:p>
        </w:tc>
        <w:tc>
          <w:tcPr>
            <w:tcW w:w="850" w:type="dxa"/>
            <w:vAlign w:val="center"/>
          </w:tcPr>
          <w:p w14:paraId="5333EA6F" w14:textId="5DC482EF" w:rsidR="00454653" w:rsidRPr="00616954" w:rsidRDefault="00B57A9D"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20</w:t>
            </w:r>
          </w:p>
        </w:tc>
        <w:tc>
          <w:tcPr>
            <w:tcW w:w="993" w:type="dxa"/>
            <w:vAlign w:val="center"/>
          </w:tcPr>
          <w:p w14:paraId="09B583DD"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2/2*</w:t>
            </w:r>
          </w:p>
        </w:tc>
        <w:tc>
          <w:tcPr>
            <w:tcW w:w="1559" w:type="dxa"/>
            <w:vAlign w:val="center"/>
          </w:tcPr>
          <w:p w14:paraId="1390591B" w14:textId="076387FC"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2</w:t>
            </w:r>
          </w:p>
        </w:tc>
        <w:tc>
          <w:tcPr>
            <w:tcW w:w="737" w:type="dxa"/>
          </w:tcPr>
          <w:p w14:paraId="07367337" w14:textId="77777777" w:rsidR="00454653" w:rsidRDefault="00454653" w:rsidP="00E31B98">
            <w:pPr>
              <w:widowControl w:val="0"/>
              <w:spacing w:line="240" w:lineRule="auto"/>
              <w:ind w:left="0" w:right="-1" w:firstLine="0"/>
              <w:jc w:val="center"/>
              <w:rPr>
                <w:rFonts w:eastAsia="Times New Roman"/>
                <w:b/>
                <w:sz w:val="24"/>
                <w:szCs w:val="24"/>
                <w:lang w:eastAsia="ru-RU"/>
              </w:rPr>
            </w:pPr>
          </w:p>
          <w:p w14:paraId="3594C448"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17A56180" w14:textId="59B80B62" w:rsidR="00BC4324" w:rsidRPr="00BC4324" w:rsidRDefault="00BC4324" w:rsidP="00E31B98">
            <w:pPr>
              <w:widowControl w:val="0"/>
              <w:spacing w:line="240" w:lineRule="auto"/>
              <w:ind w:left="0" w:right="-1" w:firstLine="0"/>
              <w:jc w:val="center"/>
              <w:rPr>
                <w:rFonts w:eastAsia="Times New Roman"/>
                <w:bCs/>
                <w:sz w:val="24"/>
                <w:szCs w:val="24"/>
                <w:lang w:eastAsia="ru-RU"/>
              </w:rPr>
            </w:pPr>
            <w:r>
              <w:rPr>
                <w:rFonts w:eastAsia="Times New Roman"/>
                <w:bCs/>
                <w:sz w:val="24"/>
                <w:szCs w:val="24"/>
                <w:lang w:eastAsia="ru-RU"/>
              </w:rPr>
              <w:t>2</w:t>
            </w:r>
          </w:p>
          <w:p w14:paraId="23B70D8B" w14:textId="3C6C0E6B" w:rsidR="00BC4324" w:rsidRPr="00616954" w:rsidRDefault="00BC4324" w:rsidP="00BC4324">
            <w:pPr>
              <w:widowControl w:val="0"/>
              <w:spacing w:line="240" w:lineRule="auto"/>
              <w:ind w:left="0" w:right="-1" w:firstLine="0"/>
              <w:rPr>
                <w:rFonts w:eastAsia="Times New Roman"/>
                <w:b/>
                <w:sz w:val="24"/>
                <w:szCs w:val="24"/>
                <w:lang w:eastAsia="ru-RU"/>
              </w:rPr>
            </w:pPr>
          </w:p>
        </w:tc>
        <w:tc>
          <w:tcPr>
            <w:tcW w:w="2098" w:type="dxa"/>
          </w:tcPr>
          <w:p w14:paraId="408F51D5"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w:t>
            </w:r>
          </w:p>
          <w:p w14:paraId="55432508"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 xml:space="preserve"> Проблемная лекция,</w:t>
            </w:r>
          </w:p>
          <w:p w14:paraId="0BF076C8"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sz w:val="24"/>
                <w:szCs w:val="24"/>
                <w:lang w:eastAsia="ru-RU"/>
              </w:rPr>
              <w:t>Дискуссия</w:t>
            </w:r>
          </w:p>
        </w:tc>
        <w:tc>
          <w:tcPr>
            <w:tcW w:w="709" w:type="dxa"/>
            <w:vAlign w:val="center"/>
          </w:tcPr>
          <w:p w14:paraId="23098617"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14</w:t>
            </w:r>
          </w:p>
        </w:tc>
      </w:tr>
      <w:tr w:rsidR="00616954" w:rsidRPr="00616954" w14:paraId="222A43A4" w14:textId="77777777" w:rsidTr="00B57A9D">
        <w:tc>
          <w:tcPr>
            <w:tcW w:w="534" w:type="dxa"/>
            <w:vAlign w:val="center"/>
          </w:tcPr>
          <w:p w14:paraId="59D0C579"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w:t>
            </w:r>
          </w:p>
        </w:tc>
        <w:tc>
          <w:tcPr>
            <w:tcW w:w="2126" w:type="dxa"/>
          </w:tcPr>
          <w:p w14:paraId="39349351"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Развитие образования в современном социуме: проблемы, парадигма, тенденции.</w:t>
            </w:r>
          </w:p>
        </w:tc>
        <w:tc>
          <w:tcPr>
            <w:tcW w:w="567" w:type="dxa"/>
          </w:tcPr>
          <w:p w14:paraId="1BAFED62" w14:textId="77777777" w:rsidR="00B57A9D" w:rsidRPr="00B57A9D" w:rsidRDefault="00B57A9D" w:rsidP="00E31B98">
            <w:pPr>
              <w:widowControl w:val="0"/>
              <w:spacing w:line="240" w:lineRule="auto"/>
              <w:ind w:left="0" w:right="-1" w:firstLine="0"/>
              <w:jc w:val="center"/>
              <w:rPr>
                <w:rFonts w:eastAsia="Times New Roman"/>
                <w:bCs/>
                <w:sz w:val="24"/>
                <w:szCs w:val="24"/>
                <w:lang w:eastAsia="ru-RU"/>
              </w:rPr>
            </w:pPr>
          </w:p>
          <w:p w14:paraId="78196E10" w14:textId="77777777" w:rsidR="00B57A9D" w:rsidRPr="00B57A9D" w:rsidRDefault="00B57A9D" w:rsidP="00E31B98">
            <w:pPr>
              <w:widowControl w:val="0"/>
              <w:spacing w:line="240" w:lineRule="auto"/>
              <w:ind w:left="0" w:right="-1" w:firstLine="0"/>
              <w:jc w:val="center"/>
              <w:rPr>
                <w:rFonts w:eastAsia="Times New Roman"/>
                <w:bCs/>
                <w:sz w:val="24"/>
                <w:szCs w:val="24"/>
                <w:lang w:eastAsia="ru-RU"/>
              </w:rPr>
            </w:pPr>
          </w:p>
          <w:p w14:paraId="5ADD4F4F" w14:textId="77777777" w:rsidR="00B57A9D" w:rsidRPr="00B57A9D" w:rsidRDefault="00B57A9D" w:rsidP="00E31B98">
            <w:pPr>
              <w:widowControl w:val="0"/>
              <w:spacing w:line="240" w:lineRule="auto"/>
              <w:ind w:left="0" w:right="-1" w:firstLine="0"/>
              <w:jc w:val="center"/>
              <w:rPr>
                <w:rFonts w:eastAsia="Times New Roman"/>
                <w:bCs/>
                <w:sz w:val="24"/>
                <w:szCs w:val="24"/>
                <w:lang w:eastAsia="ru-RU"/>
              </w:rPr>
            </w:pPr>
          </w:p>
          <w:p w14:paraId="31045488" w14:textId="02A04E02" w:rsidR="00454653" w:rsidRPr="00B57A9D" w:rsidRDefault="00B57A9D" w:rsidP="00E31B98">
            <w:pPr>
              <w:widowControl w:val="0"/>
              <w:spacing w:line="240" w:lineRule="auto"/>
              <w:ind w:left="0" w:right="-1" w:firstLine="0"/>
              <w:jc w:val="center"/>
              <w:rPr>
                <w:rFonts w:eastAsia="Times New Roman"/>
                <w:bCs/>
                <w:sz w:val="24"/>
                <w:szCs w:val="24"/>
                <w:lang w:eastAsia="ru-RU"/>
              </w:rPr>
            </w:pPr>
            <w:r w:rsidRPr="00B57A9D">
              <w:rPr>
                <w:rFonts w:eastAsia="Times New Roman"/>
                <w:bCs/>
                <w:sz w:val="24"/>
                <w:szCs w:val="24"/>
                <w:lang w:eastAsia="ru-RU"/>
              </w:rPr>
              <w:t>1</w:t>
            </w:r>
          </w:p>
        </w:tc>
        <w:tc>
          <w:tcPr>
            <w:tcW w:w="850" w:type="dxa"/>
            <w:vAlign w:val="center"/>
          </w:tcPr>
          <w:p w14:paraId="0E2BB189" w14:textId="1427FE0F" w:rsidR="00454653" w:rsidRPr="00616954" w:rsidRDefault="00B57A9D"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20</w:t>
            </w:r>
          </w:p>
        </w:tc>
        <w:tc>
          <w:tcPr>
            <w:tcW w:w="993" w:type="dxa"/>
            <w:vAlign w:val="center"/>
          </w:tcPr>
          <w:p w14:paraId="3D469D3A"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2/2*</w:t>
            </w:r>
          </w:p>
        </w:tc>
        <w:tc>
          <w:tcPr>
            <w:tcW w:w="1559" w:type="dxa"/>
            <w:vAlign w:val="center"/>
          </w:tcPr>
          <w:p w14:paraId="590A8659" w14:textId="789E0BB7" w:rsidR="00454653" w:rsidRPr="00BC4324" w:rsidRDefault="00BC4324" w:rsidP="00E31B98">
            <w:pPr>
              <w:widowControl w:val="0"/>
              <w:spacing w:line="240" w:lineRule="auto"/>
              <w:ind w:left="0" w:right="-1" w:firstLine="0"/>
              <w:jc w:val="center"/>
              <w:rPr>
                <w:rFonts w:eastAsia="Times New Roman"/>
                <w:bCs/>
                <w:sz w:val="24"/>
                <w:szCs w:val="24"/>
                <w:lang w:eastAsia="ru-RU"/>
              </w:rPr>
            </w:pPr>
            <w:r w:rsidRPr="00BC4324">
              <w:rPr>
                <w:rFonts w:eastAsia="Times New Roman"/>
                <w:bCs/>
                <w:sz w:val="24"/>
                <w:szCs w:val="24"/>
                <w:lang w:eastAsia="ru-RU"/>
              </w:rPr>
              <w:t>2</w:t>
            </w:r>
          </w:p>
        </w:tc>
        <w:tc>
          <w:tcPr>
            <w:tcW w:w="737" w:type="dxa"/>
          </w:tcPr>
          <w:p w14:paraId="118CE34B" w14:textId="77777777" w:rsidR="00454653" w:rsidRDefault="00454653" w:rsidP="00E31B98">
            <w:pPr>
              <w:widowControl w:val="0"/>
              <w:spacing w:line="240" w:lineRule="auto"/>
              <w:ind w:left="0" w:right="-1" w:firstLine="0"/>
              <w:jc w:val="center"/>
              <w:rPr>
                <w:rFonts w:eastAsia="Times New Roman"/>
                <w:b/>
                <w:sz w:val="24"/>
                <w:szCs w:val="24"/>
                <w:lang w:eastAsia="ru-RU"/>
              </w:rPr>
            </w:pPr>
          </w:p>
          <w:p w14:paraId="2B6D5653"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2E473BB1"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03D0DABA" w14:textId="7DC9B1C4" w:rsidR="00BC4324" w:rsidRPr="00BC4324" w:rsidRDefault="00BC4324" w:rsidP="00E31B98">
            <w:pPr>
              <w:widowControl w:val="0"/>
              <w:spacing w:line="240" w:lineRule="auto"/>
              <w:ind w:left="0" w:right="-1" w:firstLine="0"/>
              <w:jc w:val="center"/>
              <w:rPr>
                <w:rFonts w:eastAsia="Times New Roman"/>
                <w:bCs/>
                <w:sz w:val="24"/>
                <w:szCs w:val="24"/>
                <w:lang w:eastAsia="ru-RU"/>
              </w:rPr>
            </w:pPr>
            <w:r w:rsidRPr="00BC4324">
              <w:rPr>
                <w:rFonts w:eastAsia="Times New Roman"/>
                <w:bCs/>
                <w:sz w:val="24"/>
                <w:szCs w:val="24"/>
                <w:lang w:eastAsia="ru-RU"/>
              </w:rPr>
              <w:t>2</w:t>
            </w:r>
          </w:p>
        </w:tc>
        <w:tc>
          <w:tcPr>
            <w:tcW w:w="2098" w:type="dxa"/>
          </w:tcPr>
          <w:p w14:paraId="2D618935" w14:textId="0788436B"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sz w:val="24"/>
                <w:szCs w:val="24"/>
                <w:lang w:eastAsia="ru-RU"/>
              </w:rPr>
              <w:t xml:space="preserve"> </w:t>
            </w:r>
          </w:p>
          <w:p w14:paraId="75631357" w14:textId="77777777" w:rsidR="00B57A9D" w:rsidRPr="00B57A9D" w:rsidRDefault="00B57A9D" w:rsidP="00B57A9D">
            <w:pPr>
              <w:widowControl w:val="0"/>
              <w:spacing w:line="240" w:lineRule="auto"/>
              <w:ind w:left="0" w:right="-1" w:firstLine="0"/>
              <w:jc w:val="center"/>
              <w:rPr>
                <w:rFonts w:eastAsia="Times New Roman"/>
                <w:bCs/>
                <w:sz w:val="24"/>
                <w:szCs w:val="24"/>
                <w:lang w:eastAsia="ru-RU"/>
              </w:rPr>
            </w:pPr>
            <w:r w:rsidRPr="00B57A9D">
              <w:rPr>
                <w:rFonts w:eastAsia="Times New Roman"/>
                <w:bCs/>
                <w:sz w:val="24"/>
                <w:szCs w:val="24"/>
                <w:lang w:eastAsia="ru-RU"/>
              </w:rPr>
              <w:t>2*</w:t>
            </w:r>
          </w:p>
          <w:p w14:paraId="74E9F407" w14:textId="77777777" w:rsidR="00B57A9D" w:rsidRPr="00B57A9D" w:rsidRDefault="00B57A9D" w:rsidP="00B57A9D">
            <w:pPr>
              <w:widowControl w:val="0"/>
              <w:spacing w:line="240" w:lineRule="auto"/>
              <w:ind w:left="0" w:right="-1" w:firstLine="0"/>
              <w:jc w:val="center"/>
              <w:rPr>
                <w:rFonts w:eastAsia="Times New Roman"/>
                <w:bCs/>
                <w:sz w:val="24"/>
                <w:szCs w:val="24"/>
                <w:lang w:eastAsia="ru-RU"/>
              </w:rPr>
            </w:pPr>
            <w:r w:rsidRPr="00B57A9D">
              <w:rPr>
                <w:rFonts w:eastAsia="Times New Roman"/>
                <w:bCs/>
                <w:sz w:val="24"/>
                <w:szCs w:val="24"/>
                <w:lang w:eastAsia="ru-RU"/>
              </w:rPr>
              <w:t xml:space="preserve">Проблемная (интерактивная) лекция, </w:t>
            </w:r>
          </w:p>
          <w:p w14:paraId="11D99185" w14:textId="4E43A176" w:rsidR="00454653" w:rsidRPr="00616954" w:rsidRDefault="00B57A9D" w:rsidP="00B57A9D">
            <w:pPr>
              <w:widowControl w:val="0"/>
              <w:spacing w:line="240" w:lineRule="auto"/>
              <w:ind w:left="0" w:right="-1" w:firstLine="0"/>
              <w:jc w:val="center"/>
              <w:rPr>
                <w:rFonts w:eastAsia="Times New Roman"/>
                <w:b/>
                <w:sz w:val="24"/>
                <w:szCs w:val="24"/>
                <w:lang w:eastAsia="ru-RU"/>
              </w:rPr>
            </w:pPr>
            <w:r w:rsidRPr="00B57A9D">
              <w:rPr>
                <w:rFonts w:eastAsia="Times New Roman"/>
                <w:bCs/>
                <w:sz w:val="24"/>
                <w:szCs w:val="24"/>
                <w:lang w:eastAsia="ru-RU"/>
              </w:rPr>
              <w:t>дискуссия</w:t>
            </w:r>
          </w:p>
        </w:tc>
        <w:tc>
          <w:tcPr>
            <w:tcW w:w="709" w:type="dxa"/>
            <w:vAlign w:val="center"/>
          </w:tcPr>
          <w:p w14:paraId="62B057EE" w14:textId="4B74FEA1"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w:t>
            </w:r>
            <w:r w:rsidR="00B57A9D">
              <w:rPr>
                <w:rFonts w:eastAsia="Times New Roman"/>
                <w:sz w:val="24"/>
                <w:szCs w:val="24"/>
                <w:lang w:eastAsia="ru-RU"/>
              </w:rPr>
              <w:t>4</w:t>
            </w:r>
          </w:p>
        </w:tc>
      </w:tr>
      <w:tr w:rsidR="00616954" w:rsidRPr="00616954" w14:paraId="409FD866" w14:textId="77777777" w:rsidTr="00B57A9D">
        <w:tc>
          <w:tcPr>
            <w:tcW w:w="534" w:type="dxa"/>
            <w:vAlign w:val="center"/>
          </w:tcPr>
          <w:p w14:paraId="4A71BFEC"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3.</w:t>
            </w:r>
          </w:p>
        </w:tc>
        <w:tc>
          <w:tcPr>
            <w:tcW w:w="2126" w:type="dxa"/>
          </w:tcPr>
          <w:p w14:paraId="08DC964E" w14:textId="351C2743" w:rsidR="00454653" w:rsidRPr="001945FF" w:rsidRDefault="003008D9" w:rsidP="003008D9">
            <w:pPr>
              <w:widowControl w:val="0"/>
              <w:spacing w:line="240" w:lineRule="auto"/>
              <w:ind w:left="0" w:right="-1" w:firstLine="0"/>
              <w:rPr>
                <w:rFonts w:eastAsia="Times New Roman"/>
                <w:bCs/>
                <w:sz w:val="24"/>
                <w:szCs w:val="24"/>
                <w:lang w:eastAsia="ru-RU"/>
              </w:rPr>
            </w:pPr>
            <w:r w:rsidRPr="001945FF">
              <w:rPr>
                <w:rFonts w:eastAsia="Times New Roman"/>
                <w:bCs/>
                <w:sz w:val="24"/>
                <w:szCs w:val="24"/>
                <w:lang w:eastAsia="ru-RU"/>
              </w:rPr>
              <w:t>Феноменология развития и профессионального становления личности.</w:t>
            </w:r>
          </w:p>
        </w:tc>
        <w:tc>
          <w:tcPr>
            <w:tcW w:w="567" w:type="dxa"/>
          </w:tcPr>
          <w:p w14:paraId="4FD228C0" w14:textId="77777777" w:rsidR="00454653" w:rsidRPr="00B57A9D" w:rsidRDefault="00454653" w:rsidP="00E31B98">
            <w:pPr>
              <w:widowControl w:val="0"/>
              <w:spacing w:line="240" w:lineRule="auto"/>
              <w:ind w:left="0" w:right="-1" w:firstLine="0"/>
              <w:jc w:val="center"/>
              <w:rPr>
                <w:rFonts w:eastAsia="Times New Roman"/>
                <w:bCs/>
                <w:sz w:val="24"/>
                <w:szCs w:val="24"/>
                <w:lang w:eastAsia="ru-RU"/>
              </w:rPr>
            </w:pPr>
          </w:p>
          <w:p w14:paraId="55C116DC" w14:textId="77777777" w:rsidR="00B57A9D" w:rsidRPr="00B57A9D" w:rsidRDefault="00B57A9D" w:rsidP="00E31B98">
            <w:pPr>
              <w:widowControl w:val="0"/>
              <w:spacing w:line="240" w:lineRule="auto"/>
              <w:ind w:left="0" w:right="-1" w:firstLine="0"/>
              <w:jc w:val="center"/>
              <w:rPr>
                <w:rFonts w:eastAsia="Times New Roman"/>
                <w:bCs/>
                <w:sz w:val="24"/>
                <w:szCs w:val="24"/>
                <w:lang w:eastAsia="ru-RU"/>
              </w:rPr>
            </w:pPr>
          </w:p>
          <w:p w14:paraId="117EF273" w14:textId="6B96CABD" w:rsidR="00B57A9D" w:rsidRPr="00B57A9D" w:rsidRDefault="00B57A9D" w:rsidP="00E31B98">
            <w:pPr>
              <w:widowControl w:val="0"/>
              <w:spacing w:line="240" w:lineRule="auto"/>
              <w:ind w:left="0" w:right="-1" w:firstLine="0"/>
              <w:jc w:val="center"/>
              <w:rPr>
                <w:rFonts w:eastAsia="Times New Roman"/>
                <w:bCs/>
                <w:sz w:val="24"/>
                <w:szCs w:val="24"/>
                <w:lang w:eastAsia="ru-RU"/>
              </w:rPr>
            </w:pPr>
            <w:r w:rsidRPr="00B57A9D">
              <w:rPr>
                <w:rFonts w:eastAsia="Times New Roman"/>
                <w:bCs/>
                <w:sz w:val="24"/>
                <w:szCs w:val="24"/>
                <w:lang w:eastAsia="ru-RU"/>
              </w:rPr>
              <w:t>1</w:t>
            </w:r>
          </w:p>
        </w:tc>
        <w:tc>
          <w:tcPr>
            <w:tcW w:w="850" w:type="dxa"/>
            <w:vAlign w:val="center"/>
          </w:tcPr>
          <w:p w14:paraId="4E27DD86" w14:textId="17662F34" w:rsidR="00454653" w:rsidRPr="00616954" w:rsidRDefault="00B57A9D"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20</w:t>
            </w:r>
          </w:p>
        </w:tc>
        <w:tc>
          <w:tcPr>
            <w:tcW w:w="993" w:type="dxa"/>
            <w:vAlign w:val="center"/>
          </w:tcPr>
          <w:p w14:paraId="6A6A3CE9"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w:t>
            </w:r>
          </w:p>
        </w:tc>
        <w:tc>
          <w:tcPr>
            <w:tcW w:w="1559" w:type="dxa"/>
            <w:vAlign w:val="center"/>
          </w:tcPr>
          <w:p w14:paraId="08AFB1AE" w14:textId="0D0BCD3E"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2</w:t>
            </w:r>
          </w:p>
        </w:tc>
        <w:tc>
          <w:tcPr>
            <w:tcW w:w="737" w:type="dxa"/>
          </w:tcPr>
          <w:p w14:paraId="7B3F9F25" w14:textId="77777777" w:rsidR="00454653" w:rsidRDefault="00454653" w:rsidP="00E31B98">
            <w:pPr>
              <w:widowControl w:val="0"/>
              <w:spacing w:line="240" w:lineRule="auto"/>
              <w:ind w:left="0" w:right="-1" w:firstLine="0"/>
              <w:jc w:val="center"/>
              <w:rPr>
                <w:rFonts w:eastAsia="Times New Roman"/>
                <w:b/>
                <w:sz w:val="24"/>
                <w:szCs w:val="24"/>
                <w:lang w:eastAsia="ru-RU"/>
              </w:rPr>
            </w:pPr>
          </w:p>
          <w:p w14:paraId="1130F260"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57401D6D" w14:textId="1DCF1628" w:rsidR="00BC4324" w:rsidRPr="00BC4324" w:rsidRDefault="00BC4324" w:rsidP="00E31B98">
            <w:pPr>
              <w:widowControl w:val="0"/>
              <w:spacing w:line="240" w:lineRule="auto"/>
              <w:ind w:left="0" w:right="-1" w:firstLine="0"/>
              <w:jc w:val="center"/>
              <w:rPr>
                <w:rFonts w:eastAsia="Times New Roman"/>
                <w:bCs/>
                <w:sz w:val="24"/>
                <w:szCs w:val="24"/>
                <w:lang w:eastAsia="ru-RU"/>
              </w:rPr>
            </w:pPr>
            <w:r w:rsidRPr="00BC4324">
              <w:rPr>
                <w:rFonts w:eastAsia="Times New Roman"/>
                <w:bCs/>
                <w:sz w:val="24"/>
                <w:szCs w:val="24"/>
                <w:lang w:eastAsia="ru-RU"/>
              </w:rPr>
              <w:t>2</w:t>
            </w:r>
          </w:p>
        </w:tc>
        <w:tc>
          <w:tcPr>
            <w:tcW w:w="2098" w:type="dxa"/>
          </w:tcPr>
          <w:p w14:paraId="118F0FAE" w14:textId="77777777" w:rsidR="00B57A9D" w:rsidRPr="00616954" w:rsidRDefault="00B57A9D" w:rsidP="00B57A9D">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w:t>
            </w:r>
          </w:p>
          <w:p w14:paraId="38593557" w14:textId="77777777" w:rsidR="00B57A9D" w:rsidRPr="00616954" w:rsidRDefault="00B57A9D" w:rsidP="00B57A9D">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 xml:space="preserve">Проблемная (интерактивная) лекция, </w:t>
            </w:r>
          </w:p>
          <w:p w14:paraId="51B5C7CC" w14:textId="51602E1C" w:rsidR="00454653" w:rsidRPr="00616954" w:rsidRDefault="00B57A9D" w:rsidP="00B57A9D">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дискуссия</w:t>
            </w:r>
          </w:p>
        </w:tc>
        <w:tc>
          <w:tcPr>
            <w:tcW w:w="709" w:type="dxa"/>
            <w:vAlign w:val="center"/>
          </w:tcPr>
          <w:p w14:paraId="45BEB7D9"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14</w:t>
            </w:r>
          </w:p>
        </w:tc>
      </w:tr>
      <w:tr w:rsidR="00616954" w:rsidRPr="00616954" w14:paraId="3B383ABE" w14:textId="77777777" w:rsidTr="00B57A9D">
        <w:tc>
          <w:tcPr>
            <w:tcW w:w="534" w:type="dxa"/>
            <w:vAlign w:val="center"/>
          </w:tcPr>
          <w:p w14:paraId="4F3D8F5B"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4.</w:t>
            </w:r>
          </w:p>
        </w:tc>
        <w:tc>
          <w:tcPr>
            <w:tcW w:w="2126" w:type="dxa"/>
          </w:tcPr>
          <w:p w14:paraId="07B168C8"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Воспитание и базовая культура личности.</w:t>
            </w:r>
            <w:r w:rsidR="00E31B98" w:rsidRPr="00616954">
              <w:rPr>
                <w:rFonts w:eastAsia="Times New Roman"/>
                <w:sz w:val="24"/>
                <w:szCs w:val="24"/>
                <w:lang w:eastAsia="ru-RU"/>
              </w:rPr>
              <w:t xml:space="preserve"> </w:t>
            </w:r>
          </w:p>
        </w:tc>
        <w:tc>
          <w:tcPr>
            <w:tcW w:w="567" w:type="dxa"/>
          </w:tcPr>
          <w:p w14:paraId="3C0D8883" w14:textId="77777777" w:rsidR="00454653" w:rsidRPr="00B57A9D" w:rsidRDefault="00454653" w:rsidP="00E31B98">
            <w:pPr>
              <w:widowControl w:val="0"/>
              <w:spacing w:line="240" w:lineRule="auto"/>
              <w:ind w:left="0" w:right="-1" w:firstLine="0"/>
              <w:jc w:val="center"/>
              <w:rPr>
                <w:rFonts w:eastAsia="Times New Roman"/>
                <w:bCs/>
                <w:sz w:val="24"/>
                <w:szCs w:val="24"/>
                <w:lang w:eastAsia="ru-RU"/>
              </w:rPr>
            </w:pPr>
            <w:r w:rsidRPr="00B57A9D">
              <w:rPr>
                <w:rFonts w:eastAsia="Times New Roman"/>
                <w:bCs/>
                <w:sz w:val="24"/>
                <w:szCs w:val="24"/>
                <w:lang w:eastAsia="ru-RU"/>
              </w:rPr>
              <w:t>1</w:t>
            </w:r>
          </w:p>
        </w:tc>
        <w:tc>
          <w:tcPr>
            <w:tcW w:w="850" w:type="dxa"/>
            <w:vAlign w:val="center"/>
          </w:tcPr>
          <w:p w14:paraId="6E3AEAD8" w14:textId="27776C8F" w:rsidR="00454653" w:rsidRPr="00616954" w:rsidRDefault="00B57A9D"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20</w:t>
            </w:r>
          </w:p>
        </w:tc>
        <w:tc>
          <w:tcPr>
            <w:tcW w:w="993" w:type="dxa"/>
            <w:vAlign w:val="center"/>
          </w:tcPr>
          <w:p w14:paraId="655057D4"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2/2*</w:t>
            </w:r>
          </w:p>
        </w:tc>
        <w:tc>
          <w:tcPr>
            <w:tcW w:w="1559" w:type="dxa"/>
            <w:vAlign w:val="center"/>
          </w:tcPr>
          <w:p w14:paraId="5646477E" w14:textId="1E5AE12A"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2</w:t>
            </w:r>
          </w:p>
        </w:tc>
        <w:tc>
          <w:tcPr>
            <w:tcW w:w="737" w:type="dxa"/>
          </w:tcPr>
          <w:p w14:paraId="6FCEA3B8" w14:textId="77777777" w:rsidR="00454653" w:rsidRDefault="00454653" w:rsidP="00E31B98">
            <w:pPr>
              <w:widowControl w:val="0"/>
              <w:spacing w:line="240" w:lineRule="auto"/>
              <w:ind w:left="0" w:right="-1" w:firstLine="0"/>
              <w:jc w:val="center"/>
              <w:rPr>
                <w:rFonts w:eastAsia="Times New Roman"/>
                <w:b/>
                <w:sz w:val="24"/>
                <w:szCs w:val="24"/>
                <w:lang w:eastAsia="ru-RU"/>
              </w:rPr>
            </w:pPr>
          </w:p>
          <w:p w14:paraId="708C9EA0"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613180B1" w14:textId="5DAE4DF8" w:rsidR="00BC4324" w:rsidRPr="00BC4324" w:rsidRDefault="00BC4324" w:rsidP="00E31B98">
            <w:pPr>
              <w:widowControl w:val="0"/>
              <w:spacing w:line="240" w:lineRule="auto"/>
              <w:ind w:left="0" w:right="-1" w:firstLine="0"/>
              <w:jc w:val="center"/>
              <w:rPr>
                <w:rFonts w:eastAsia="Times New Roman"/>
                <w:bCs/>
                <w:sz w:val="24"/>
                <w:szCs w:val="24"/>
                <w:lang w:eastAsia="ru-RU"/>
              </w:rPr>
            </w:pPr>
            <w:r w:rsidRPr="00BC4324">
              <w:rPr>
                <w:rFonts w:eastAsia="Times New Roman"/>
                <w:bCs/>
                <w:sz w:val="24"/>
                <w:szCs w:val="24"/>
                <w:lang w:eastAsia="ru-RU"/>
              </w:rPr>
              <w:t>2</w:t>
            </w:r>
          </w:p>
        </w:tc>
        <w:tc>
          <w:tcPr>
            <w:tcW w:w="2098" w:type="dxa"/>
          </w:tcPr>
          <w:p w14:paraId="4322F0ED"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2*</w:t>
            </w:r>
          </w:p>
          <w:p w14:paraId="2E8179C8"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Проблемная (интерактивная) лекция,</w:t>
            </w:r>
            <w:r w:rsidR="00E31B98" w:rsidRPr="00616954">
              <w:rPr>
                <w:rFonts w:eastAsia="Times New Roman"/>
                <w:sz w:val="24"/>
                <w:szCs w:val="24"/>
                <w:lang w:eastAsia="ru-RU"/>
              </w:rPr>
              <w:t xml:space="preserve"> </w:t>
            </w:r>
          </w:p>
          <w:p w14:paraId="3829C4A6"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дискуссия</w:t>
            </w:r>
          </w:p>
        </w:tc>
        <w:tc>
          <w:tcPr>
            <w:tcW w:w="709" w:type="dxa"/>
            <w:vAlign w:val="center"/>
          </w:tcPr>
          <w:p w14:paraId="3569E9B9" w14:textId="15842280"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w:t>
            </w:r>
            <w:r w:rsidR="00B57A9D">
              <w:rPr>
                <w:rFonts w:eastAsia="Times New Roman"/>
                <w:sz w:val="24"/>
                <w:szCs w:val="24"/>
                <w:lang w:eastAsia="ru-RU"/>
              </w:rPr>
              <w:t>4</w:t>
            </w:r>
          </w:p>
        </w:tc>
      </w:tr>
      <w:tr w:rsidR="00616954" w:rsidRPr="00616954" w14:paraId="390196C1" w14:textId="77777777" w:rsidTr="00B57A9D">
        <w:tc>
          <w:tcPr>
            <w:tcW w:w="534" w:type="dxa"/>
            <w:vAlign w:val="center"/>
          </w:tcPr>
          <w:p w14:paraId="7732715F"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 xml:space="preserve">5. </w:t>
            </w:r>
          </w:p>
        </w:tc>
        <w:tc>
          <w:tcPr>
            <w:tcW w:w="2126" w:type="dxa"/>
          </w:tcPr>
          <w:p w14:paraId="65344E5C"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Сущность процесса обучения. Психологические основы.</w:t>
            </w:r>
          </w:p>
          <w:p w14:paraId="22AEFB36"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Технологии</w:t>
            </w:r>
            <w:r w:rsidR="00E31B98" w:rsidRPr="00616954">
              <w:rPr>
                <w:rFonts w:eastAsia="Times New Roman"/>
                <w:sz w:val="24"/>
                <w:szCs w:val="24"/>
                <w:lang w:eastAsia="ru-RU"/>
              </w:rPr>
              <w:t xml:space="preserve"> </w:t>
            </w:r>
            <w:r w:rsidRPr="00616954">
              <w:rPr>
                <w:rFonts w:eastAsia="Times New Roman"/>
                <w:sz w:val="24"/>
                <w:szCs w:val="24"/>
                <w:lang w:eastAsia="ru-RU"/>
              </w:rPr>
              <w:t>профессионального образования</w:t>
            </w:r>
          </w:p>
        </w:tc>
        <w:tc>
          <w:tcPr>
            <w:tcW w:w="567" w:type="dxa"/>
          </w:tcPr>
          <w:p w14:paraId="58BA3042" w14:textId="77777777" w:rsidR="00454653" w:rsidRDefault="00454653" w:rsidP="00E31B98">
            <w:pPr>
              <w:widowControl w:val="0"/>
              <w:spacing w:line="240" w:lineRule="auto"/>
              <w:ind w:left="0" w:right="-1" w:firstLine="0"/>
              <w:jc w:val="center"/>
              <w:rPr>
                <w:rFonts w:eastAsia="Times New Roman"/>
                <w:bCs/>
                <w:sz w:val="24"/>
                <w:szCs w:val="24"/>
                <w:lang w:eastAsia="ru-RU"/>
              </w:rPr>
            </w:pPr>
          </w:p>
          <w:p w14:paraId="42AF1601" w14:textId="77777777" w:rsidR="00B57A9D" w:rsidRDefault="00B57A9D" w:rsidP="00E31B98">
            <w:pPr>
              <w:widowControl w:val="0"/>
              <w:spacing w:line="240" w:lineRule="auto"/>
              <w:ind w:left="0" w:right="-1" w:firstLine="0"/>
              <w:jc w:val="center"/>
              <w:rPr>
                <w:rFonts w:eastAsia="Times New Roman"/>
                <w:bCs/>
                <w:sz w:val="24"/>
                <w:szCs w:val="24"/>
                <w:lang w:eastAsia="ru-RU"/>
              </w:rPr>
            </w:pPr>
          </w:p>
          <w:p w14:paraId="62B542E4" w14:textId="77777777" w:rsidR="00B57A9D" w:rsidRDefault="00B57A9D" w:rsidP="00E31B98">
            <w:pPr>
              <w:widowControl w:val="0"/>
              <w:spacing w:line="240" w:lineRule="auto"/>
              <w:ind w:left="0" w:right="-1" w:firstLine="0"/>
              <w:jc w:val="center"/>
              <w:rPr>
                <w:rFonts w:eastAsia="Times New Roman"/>
                <w:bCs/>
                <w:sz w:val="24"/>
                <w:szCs w:val="24"/>
                <w:lang w:eastAsia="ru-RU"/>
              </w:rPr>
            </w:pPr>
          </w:p>
          <w:p w14:paraId="2DE80DA7" w14:textId="5ED41F09" w:rsidR="00B57A9D" w:rsidRPr="00B57A9D" w:rsidRDefault="00B57A9D" w:rsidP="00E31B98">
            <w:pPr>
              <w:widowControl w:val="0"/>
              <w:spacing w:line="240" w:lineRule="auto"/>
              <w:ind w:left="0" w:right="-1" w:firstLine="0"/>
              <w:jc w:val="center"/>
              <w:rPr>
                <w:rFonts w:eastAsia="Times New Roman"/>
                <w:bCs/>
                <w:sz w:val="24"/>
                <w:szCs w:val="24"/>
                <w:lang w:eastAsia="ru-RU"/>
              </w:rPr>
            </w:pPr>
            <w:r>
              <w:rPr>
                <w:rFonts w:eastAsia="Times New Roman"/>
                <w:bCs/>
                <w:sz w:val="24"/>
                <w:szCs w:val="24"/>
                <w:lang w:eastAsia="ru-RU"/>
              </w:rPr>
              <w:t>2</w:t>
            </w:r>
          </w:p>
        </w:tc>
        <w:tc>
          <w:tcPr>
            <w:tcW w:w="850" w:type="dxa"/>
            <w:vAlign w:val="center"/>
          </w:tcPr>
          <w:p w14:paraId="3A607AA3" w14:textId="67C28558" w:rsidR="00454653" w:rsidRPr="00616954" w:rsidRDefault="00B57A9D" w:rsidP="00BC4324">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22</w:t>
            </w:r>
          </w:p>
        </w:tc>
        <w:tc>
          <w:tcPr>
            <w:tcW w:w="993" w:type="dxa"/>
            <w:vAlign w:val="center"/>
          </w:tcPr>
          <w:p w14:paraId="224D972F" w14:textId="4A592296"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4</w:t>
            </w:r>
          </w:p>
        </w:tc>
        <w:tc>
          <w:tcPr>
            <w:tcW w:w="1559" w:type="dxa"/>
            <w:vAlign w:val="center"/>
          </w:tcPr>
          <w:p w14:paraId="15ADA2FE" w14:textId="1D8385FD"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4</w:t>
            </w:r>
            <w:r w:rsidR="00454653" w:rsidRPr="00616954">
              <w:rPr>
                <w:rFonts w:eastAsia="Times New Roman"/>
                <w:sz w:val="24"/>
                <w:szCs w:val="24"/>
                <w:lang w:eastAsia="ru-RU"/>
              </w:rPr>
              <w:t>/</w:t>
            </w:r>
            <w:r>
              <w:rPr>
                <w:rFonts w:eastAsia="Times New Roman"/>
                <w:sz w:val="24"/>
                <w:szCs w:val="24"/>
                <w:lang w:eastAsia="ru-RU"/>
              </w:rPr>
              <w:t>4</w:t>
            </w:r>
            <w:r w:rsidR="00454653" w:rsidRPr="00616954">
              <w:rPr>
                <w:rFonts w:eastAsia="Times New Roman"/>
                <w:sz w:val="24"/>
                <w:szCs w:val="24"/>
                <w:lang w:eastAsia="ru-RU"/>
              </w:rPr>
              <w:t>*</w:t>
            </w:r>
          </w:p>
        </w:tc>
        <w:tc>
          <w:tcPr>
            <w:tcW w:w="737" w:type="dxa"/>
          </w:tcPr>
          <w:p w14:paraId="1A2A9B5C" w14:textId="77777777" w:rsidR="00454653" w:rsidRDefault="00454653" w:rsidP="00E31B98">
            <w:pPr>
              <w:widowControl w:val="0"/>
              <w:spacing w:line="240" w:lineRule="auto"/>
              <w:ind w:left="0" w:right="-1" w:firstLine="0"/>
              <w:jc w:val="center"/>
              <w:rPr>
                <w:rFonts w:eastAsia="Times New Roman"/>
                <w:b/>
                <w:sz w:val="24"/>
                <w:szCs w:val="24"/>
                <w:lang w:eastAsia="ru-RU"/>
              </w:rPr>
            </w:pPr>
          </w:p>
          <w:p w14:paraId="079D5949"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00272CBA"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5E963D1D" w14:textId="2942E554" w:rsidR="00BC4324" w:rsidRPr="00BC4324" w:rsidRDefault="00BC4324" w:rsidP="00E31B98">
            <w:pPr>
              <w:widowControl w:val="0"/>
              <w:spacing w:line="240" w:lineRule="auto"/>
              <w:ind w:left="0" w:right="-1" w:firstLine="0"/>
              <w:jc w:val="center"/>
              <w:rPr>
                <w:rFonts w:eastAsia="Times New Roman"/>
                <w:bCs/>
                <w:sz w:val="24"/>
                <w:szCs w:val="24"/>
                <w:lang w:eastAsia="ru-RU"/>
              </w:rPr>
            </w:pPr>
            <w:r w:rsidRPr="00BC4324">
              <w:rPr>
                <w:rFonts w:eastAsia="Times New Roman"/>
                <w:bCs/>
                <w:sz w:val="24"/>
                <w:szCs w:val="24"/>
                <w:lang w:eastAsia="ru-RU"/>
              </w:rPr>
              <w:t>4</w:t>
            </w:r>
          </w:p>
          <w:p w14:paraId="4152B79A" w14:textId="77777777" w:rsidR="00BC4324" w:rsidRPr="00616954" w:rsidRDefault="00BC4324" w:rsidP="00BC4324">
            <w:pPr>
              <w:widowControl w:val="0"/>
              <w:spacing w:line="240" w:lineRule="auto"/>
              <w:ind w:left="0" w:right="-1" w:firstLine="0"/>
              <w:rPr>
                <w:rFonts w:eastAsia="Times New Roman"/>
                <w:b/>
                <w:sz w:val="24"/>
                <w:szCs w:val="24"/>
                <w:lang w:eastAsia="ru-RU"/>
              </w:rPr>
            </w:pPr>
          </w:p>
        </w:tc>
        <w:tc>
          <w:tcPr>
            <w:tcW w:w="2098" w:type="dxa"/>
          </w:tcPr>
          <w:p w14:paraId="1D5A53CF" w14:textId="58868683" w:rsidR="00454653" w:rsidRPr="00616954" w:rsidRDefault="00B57A9D"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4</w:t>
            </w:r>
            <w:r w:rsidR="00454653" w:rsidRPr="00616954">
              <w:rPr>
                <w:rFonts w:eastAsia="Times New Roman"/>
                <w:sz w:val="24"/>
                <w:szCs w:val="24"/>
                <w:lang w:eastAsia="ru-RU"/>
              </w:rPr>
              <w:t>*- дискуссия</w:t>
            </w:r>
          </w:p>
          <w:p w14:paraId="2D4DDCE7"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кейс-метод</w:t>
            </w:r>
          </w:p>
        </w:tc>
        <w:tc>
          <w:tcPr>
            <w:tcW w:w="709" w:type="dxa"/>
            <w:vAlign w:val="center"/>
          </w:tcPr>
          <w:p w14:paraId="1F20664F"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14</w:t>
            </w:r>
          </w:p>
        </w:tc>
      </w:tr>
      <w:tr w:rsidR="00616954" w:rsidRPr="00616954" w14:paraId="24D2279D" w14:textId="77777777" w:rsidTr="00B57A9D">
        <w:tc>
          <w:tcPr>
            <w:tcW w:w="534" w:type="dxa"/>
            <w:vAlign w:val="center"/>
          </w:tcPr>
          <w:p w14:paraId="0D012A7B"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6.</w:t>
            </w:r>
          </w:p>
        </w:tc>
        <w:tc>
          <w:tcPr>
            <w:tcW w:w="2126" w:type="dxa"/>
          </w:tcPr>
          <w:p w14:paraId="00C7654A" w14:textId="140D30CB"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sz w:val="24"/>
                <w:szCs w:val="24"/>
                <w:lang w:eastAsia="ru-RU"/>
              </w:rPr>
              <w:t>Профессионально-педагогическая культура и требования проф</w:t>
            </w:r>
            <w:r w:rsidR="00E51FD5">
              <w:rPr>
                <w:rFonts w:eastAsia="Times New Roman"/>
                <w:sz w:val="24"/>
                <w:szCs w:val="24"/>
                <w:lang w:eastAsia="ru-RU"/>
              </w:rPr>
              <w:t>ессионального</w:t>
            </w:r>
            <w:r w:rsidRPr="00616954">
              <w:rPr>
                <w:rFonts w:eastAsia="Times New Roman"/>
                <w:sz w:val="24"/>
                <w:szCs w:val="24"/>
                <w:lang w:eastAsia="ru-RU"/>
              </w:rPr>
              <w:t xml:space="preserve"> стандарта.</w:t>
            </w:r>
          </w:p>
        </w:tc>
        <w:tc>
          <w:tcPr>
            <w:tcW w:w="567" w:type="dxa"/>
          </w:tcPr>
          <w:p w14:paraId="3CB370E7" w14:textId="77777777" w:rsidR="00B57A9D" w:rsidRDefault="00B57A9D" w:rsidP="00E31B98">
            <w:pPr>
              <w:widowControl w:val="0"/>
              <w:spacing w:line="240" w:lineRule="auto"/>
              <w:ind w:left="0" w:right="-1" w:firstLine="0"/>
              <w:jc w:val="center"/>
              <w:rPr>
                <w:rFonts w:eastAsia="Times New Roman"/>
                <w:bCs/>
                <w:sz w:val="24"/>
                <w:szCs w:val="24"/>
                <w:lang w:eastAsia="ru-RU"/>
              </w:rPr>
            </w:pPr>
          </w:p>
          <w:p w14:paraId="392974B6" w14:textId="77777777" w:rsidR="00B57A9D" w:rsidRDefault="00B57A9D" w:rsidP="00E31B98">
            <w:pPr>
              <w:widowControl w:val="0"/>
              <w:spacing w:line="240" w:lineRule="auto"/>
              <w:ind w:left="0" w:right="-1" w:firstLine="0"/>
              <w:jc w:val="center"/>
              <w:rPr>
                <w:rFonts w:eastAsia="Times New Roman"/>
                <w:bCs/>
                <w:sz w:val="24"/>
                <w:szCs w:val="24"/>
                <w:lang w:eastAsia="ru-RU"/>
              </w:rPr>
            </w:pPr>
          </w:p>
          <w:p w14:paraId="734D19AB" w14:textId="77777777" w:rsidR="00B57A9D" w:rsidRDefault="00B57A9D" w:rsidP="00E31B98">
            <w:pPr>
              <w:widowControl w:val="0"/>
              <w:spacing w:line="240" w:lineRule="auto"/>
              <w:ind w:left="0" w:right="-1" w:firstLine="0"/>
              <w:jc w:val="center"/>
              <w:rPr>
                <w:rFonts w:eastAsia="Times New Roman"/>
                <w:bCs/>
                <w:sz w:val="24"/>
                <w:szCs w:val="24"/>
                <w:lang w:eastAsia="ru-RU"/>
              </w:rPr>
            </w:pPr>
          </w:p>
          <w:p w14:paraId="7C8568A0" w14:textId="066F34E6" w:rsidR="00454653" w:rsidRPr="00B57A9D" w:rsidRDefault="00454653" w:rsidP="00E31B98">
            <w:pPr>
              <w:widowControl w:val="0"/>
              <w:spacing w:line="240" w:lineRule="auto"/>
              <w:ind w:left="0" w:right="-1" w:firstLine="0"/>
              <w:jc w:val="center"/>
              <w:rPr>
                <w:rFonts w:eastAsia="Times New Roman"/>
                <w:bCs/>
                <w:sz w:val="24"/>
                <w:szCs w:val="24"/>
                <w:lang w:eastAsia="ru-RU"/>
              </w:rPr>
            </w:pPr>
            <w:r w:rsidRPr="00B57A9D">
              <w:rPr>
                <w:rFonts w:eastAsia="Times New Roman"/>
                <w:bCs/>
                <w:sz w:val="24"/>
                <w:szCs w:val="24"/>
                <w:lang w:eastAsia="ru-RU"/>
              </w:rPr>
              <w:t>2</w:t>
            </w:r>
          </w:p>
        </w:tc>
        <w:tc>
          <w:tcPr>
            <w:tcW w:w="850" w:type="dxa"/>
            <w:vAlign w:val="center"/>
          </w:tcPr>
          <w:p w14:paraId="250BAA6E" w14:textId="2451F5CA"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2</w:t>
            </w:r>
            <w:r w:rsidR="00B57A9D">
              <w:rPr>
                <w:rFonts w:eastAsia="Times New Roman"/>
                <w:b/>
                <w:sz w:val="24"/>
                <w:szCs w:val="24"/>
                <w:lang w:eastAsia="ru-RU"/>
              </w:rPr>
              <w:t>5</w:t>
            </w:r>
          </w:p>
        </w:tc>
        <w:tc>
          <w:tcPr>
            <w:tcW w:w="993" w:type="dxa"/>
            <w:vAlign w:val="center"/>
          </w:tcPr>
          <w:p w14:paraId="4B95F6FB" w14:textId="3F889B0E"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4</w:t>
            </w:r>
            <w:r w:rsidR="00454653" w:rsidRPr="00616954">
              <w:rPr>
                <w:rFonts w:eastAsia="Times New Roman"/>
                <w:sz w:val="24"/>
                <w:szCs w:val="24"/>
                <w:lang w:eastAsia="ru-RU"/>
              </w:rPr>
              <w:t>/2*</w:t>
            </w:r>
          </w:p>
        </w:tc>
        <w:tc>
          <w:tcPr>
            <w:tcW w:w="1559" w:type="dxa"/>
            <w:vAlign w:val="center"/>
          </w:tcPr>
          <w:p w14:paraId="5330DDCA" w14:textId="534FF04F" w:rsidR="00454653" w:rsidRPr="00616954" w:rsidRDefault="00BC4324"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4</w:t>
            </w:r>
            <w:r w:rsidR="00454653" w:rsidRPr="00616954">
              <w:rPr>
                <w:rFonts w:eastAsia="Times New Roman"/>
                <w:sz w:val="24"/>
                <w:szCs w:val="24"/>
                <w:lang w:eastAsia="ru-RU"/>
              </w:rPr>
              <w:t>/</w:t>
            </w:r>
            <w:r w:rsidR="00B57A9D">
              <w:rPr>
                <w:rFonts w:eastAsia="Times New Roman"/>
                <w:sz w:val="24"/>
                <w:szCs w:val="24"/>
                <w:lang w:eastAsia="ru-RU"/>
              </w:rPr>
              <w:t>2</w:t>
            </w:r>
            <w:r w:rsidR="00454653" w:rsidRPr="00616954">
              <w:rPr>
                <w:rFonts w:eastAsia="Times New Roman"/>
                <w:sz w:val="24"/>
                <w:szCs w:val="24"/>
                <w:lang w:eastAsia="ru-RU"/>
              </w:rPr>
              <w:t>*</w:t>
            </w:r>
          </w:p>
        </w:tc>
        <w:tc>
          <w:tcPr>
            <w:tcW w:w="737" w:type="dxa"/>
          </w:tcPr>
          <w:p w14:paraId="5C66DF0D" w14:textId="77777777" w:rsidR="00454653" w:rsidRDefault="00454653" w:rsidP="00E31B98">
            <w:pPr>
              <w:widowControl w:val="0"/>
              <w:spacing w:line="240" w:lineRule="auto"/>
              <w:ind w:left="0" w:right="-1" w:firstLine="0"/>
              <w:jc w:val="center"/>
              <w:rPr>
                <w:rFonts w:eastAsia="Times New Roman"/>
                <w:b/>
                <w:sz w:val="24"/>
                <w:szCs w:val="24"/>
                <w:lang w:eastAsia="ru-RU"/>
              </w:rPr>
            </w:pPr>
          </w:p>
          <w:p w14:paraId="0280357F" w14:textId="77777777" w:rsidR="00BC4324" w:rsidRDefault="00BC4324" w:rsidP="00E31B98">
            <w:pPr>
              <w:widowControl w:val="0"/>
              <w:spacing w:line="240" w:lineRule="auto"/>
              <w:ind w:left="0" w:right="-1" w:firstLine="0"/>
              <w:jc w:val="center"/>
              <w:rPr>
                <w:rFonts w:eastAsia="Times New Roman"/>
                <w:b/>
                <w:sz w:val="24"/>
                <w:szCs w:val="24"/>
                <w:lang w:eastAsia="ru-RU"/>
              </w:rPr>
            </w:pPr>
          </w:p>
          <w:p w14:paraId="14B969B9" w14:textId="4FF4EB1B" w:rsidR="00BC4324" w:rsidRPr="00BC4324" w:rsidRDefault="00BC4324" w:rsidP="00E31B98">
            <w:pPr>
              <w:widowControl w:val="0"/>
              <w:spacing w:line="240" w:lineRule="auto"/>
              <w:ind w:left="0" w:right="-1" w:firstLine="0"/>
              <w:jc w:val="center"/>
              <w:rPr>
                <w:rFonts w:eastAsia="Times New Roman"/>
                <w:bCs/>
                <w:sz w:val="24"/>
                <w:szCs w:val="24"/>
                <w:lang w:eastAsia="ru-RU"/>
              </w:rPr>
            </w:pPr>
            <w:r w:rsidRPr="00BC4324">
              <w:rPr>
                <w:rFonts w:eastAsia="Times New Roman"/>
                <w:bCs/>
                <w:sz w:val="24"/>
                <w:szCs w:val="24"/>
                <w:lang w:eastAsia="ru-RU"/>
              </w:rPr>
              <w:t>4</w:t>
            </w:r>
          </w:p>
        </w:tc>
        <w:tc>
          <w:tcPr>
            <w:tcW w:w="2098" w:type="dxa"/>
          </w:tcPr>
          <w:p w14:paraId="2819A1CB" w14:textId="6847801A" w:rsidR="00454653" w:rsidRPr="00616954" w:rsidRDefault="00B57A9D"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2</w:t>
            </w:r>
            <w:r w:rsidR="00454653" w:rsidRPr="00616954">
              <w:rPr>
                <w:rFonts w:eastAsia="Times New Roman"/>
                <w:sz w:val="24"/>
                <w:szCs w:val="24"/>
                <w:lang w:eastAsia="ru-RU"/>
              </w:rPr>
              <w:t>*-проблемная лекция</w:t>
            </w:r>
          </w:p>
          <w:p w14:paraId="7A60BC70" w14:textId="1A63A8DC" w:rsidR="00454653" w:rsidRPr="00616954" w:rsidRDefault="00B57A9D" w:rsidP="00E31B98">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2</w:t>
            </w:r>
            <w:r w:rsidR="00454653" w:rsidRPr="00616954">
              <w:rPr>
                <w:rFonts w:eastAsia="Times New Roman"/>
                <w:sz w:val="24"/>
                <w:szCs w:val="24"/>
                <w:lang w:eastAsia="ru-RU"/>
              </w:rPr>
              <w:t>* - эссе</w:t>
            </w:r>
          </w:p>
        </w:tc>
        <w:tc>
          <w:tcPr>
            <w:tcW w:w="709" w:type="dxa"/>
            <w:vAlign w:val="center"/>
          </w:tcPr>
          <w:p w14:paraId="6C2A10C4" w14:textId="0286E62B" w:rsidR="00454653" w:rsidRPr="00616954" w:rsidRDefault="00454653" w:rsidP="00E31B98">
            <w:pPr>
              <w:widowControl w:val="0"/>
              <w:spacing w:line="240" w:lineRule="auto"/>
              <w:ind w:left="0" w:right="-1" w:firstLine="0"/>
              <w:jc w:val="center"/>
              <w:rPr>
                <w:rFonts w:eastAsia="Times New Roman"/>
                <w:sz w:val="24"/>
                <w:szCs w:val="24"/>
                <w:lang w:eastAsia="ru-RU"/>
              </w:rPr>
            </w:pPr>
            <w:r w:rsidRPr="00616954">
              <w:rPr>
                <w:rFonts w:eastAsia="Times New Roman"/>
                <w:sz w:val="24"/>
                <w:szCs w:val="24"/>
                <w:lang w:eastAsia="ru-RU"/>
              </w:rPr>
              <w:t>1</w:t>
            </w:r>
            <w:r w:rsidR="00B57A9D">
              <w:rPr>
                <w:rFonts w:eastAsia="Times New Roman"/>
                <w:sz w:val="24"/>
                <w:szCs w:val="24"/>
                <w:lang w:eastAsia="ru-RU"/>
              </w:rPr>
              <w:t>7</w:t>
            </w:r>
          </w:p>
        </w:tc>
      </w:tr>
      <w:tr w:rsidR="00616954" w:rsidRPr="00616954" w14:paraId="148888F6" w14:textId="77777777" w:rsidTr="00B57A9D">
        <w:tc>
          <w:tcPr>
            <w:tcW w:w="534" w:type="dxa"/>
            <w:vAlign w:val="center"/>
          </w:tcPr>
          <w:p w14:paraId="2D4687FB" w14:textId="77777777" w:rsidR="00454653" w:rsidRPr="00616954" w:rsidRDefault="00454653" w:rsidP="00E31B98">
            <w:pPr>
              <w:widowControl w:val="0"/>
              <w:spacing w:line="240" w:lineRule="auto"/>
              <w:ind w:left="0" w:right="-1" w:firstLine="0"/>
              <w:jc w:val="center"/>
              <w:rPr>
                <w:rFonts w:eastAsia="Times New Roman"/>
                <w:sz w:val="24"/>
                <w:szCs w:val="24"/>
                <w:lang w:eastAsia="ru-RU"/>
              </w:rPr>
            </w:pPr>
          </w:p>
        </w:tc>
        <w:tc>
          <w:tcPr>
            <w:tcW w:w="2126" w:type="dxa"/>
            <w:vAlign w:val="center"/>
          </w:tcPr>
          <w:p w14:paraId="05DB68C7" w14:textId="77777777" w:rsidR="00454653" w:rsidRPr="00616954" w:rsidRDefault="00454653" w:rsidP="00E31B98">
            <w:pPr>
              <w:widowControl w:val="0"/>
              <w:spacing w:line="240" w:lineRule="auto"/>
              <w:ind w:left="0" w:right="-1" w:firstLine="0"/>
              <w:rPr>
                <w:rFonts w:eastAsia="Times New Roman"/>
                <w:b/>
                <w:i/>
                <w:sz w:val="24"/>
                <w:szCs w:val="24"/>
                <w:lang w:eastAsia="ru-RU"/>
              </w:rPr>
            </w:pPr>
            <w:r w:rsidRPr="00616954">
              <w:rPr>
                <w:rFonts w:eastAsia="Times New Roman"/>
                <w:sz w:val="24"/>
                <w:szCs w:val="24"/>
                <w:lang w:eastAsia="ru-RU"/>
              </w:rPr>
              <w:t xml:space="preserve">Всего часов в интерактивной </w:t>
            </w:r>
            <w:r w:rsidRPr="00616954">
              <w:rPr>
                <w:rFonts w:eastAsia="Times New Roman"/>
                <w:sz w:val="24"/>
                <w:szCs w:val="24"/>
                <w:lang w:eastAsia="ru-RU"/>
              </w:rPr>
              <w:lastRenderedPageBreak/>
              <w:t>форме:</w:t>
            </w:r>
          </w:p>
        </w:tc>
        <w:tc>
          <w:tcPr>
            <w:tcW w:w="567" w:type="dxa"/>
          </w:tcPr>
          <w:p w14:paraId="4D4F3D6F"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4139" w:type="dxa"/>
            <w:gridSpan w:val="4"/>
            <w:vAlign w:val="center"/>
          </w:tcPr>
          <w:p w14:paraId="73F4AC6E"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2098" w:type="dxa"/>
          </w:tcPr>
          <w:p w14:paraId="0C87E163" w14:textId="7AB4404C"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sz w:val="24"/>
                <w:szCs w:val="24"/>
                <w:lang w:eastAsia="ru-RU"/>
              </w:rPr>
              <w:t>1</w:t>
            </w:r>
            <w:r w:rsidR="00B57A9D">
              <w:rPr>
                <w:rFonts w:eastAsia="Times New Roman"/>
                <w:sz w:val="24"/>
                <w:szCs w:val="24"/>
                <w:lang w:eastAsia="ru-RU"/>
              </w:rPr>
              <w:t>6</w:t>
            </w:r>
            <w:r w:rsidRPr="00616954">
              <w:rPr>
                <w:rFonts w:eastAsia="MS Mincho"/>
                <w:sz w:val="24"/>
                <w:szCs w:val="24"/>
                <w:lang w:eastAsia="ja-JP"/>
              </w:rPr>
              <w:t>*(</w:t>
            </w:r>
            <w:r w:rsidR="00B57A9D">
              <w:rPr>
                <w:rFonts w:eastAsia="MS Mincho"/>
                <w:sz w:val="24"/>
                <w:szCs w:val="24"/>
                <w:lang w:eastAsia="ja-JP"/>
              </w:rPr>
              <w:t>50</w:t>
            </w:r>
            <w:r w:rsidRPr="00616954">
              <w:rPr>
                <w:rFonts w:eastAsia="MS Mincho"/>
                <w:sz w:val="24"/>
                <w:szCs w:val="24"/>
                <w:lang w:eastAsia="ja-JP"/>
              </w:rPr>
              <w:t>%)</w:t>
            </w:r>
          </w:p>
        </w:tc>
        <w:tc>
          <w:tcPr>
            <w:tcW w:w="709" w:type="dxa"/>
            <w:vAlign w:val="center"/>
          </w:tcPr>
          <w:p w14:paraId="53DE5C52"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r>
      <w:tr w:rsidR="00616954" w:rsidRPr="00616954" w14:paraId="29326C5A" w14:textId="77777777" w:rsidTr="00B57A9D">
        <w:tc>
          <w:tcPr>
            <w:tcW w:w="534" w:type="dxa"/>
            <w:vAlign w:val="center"/>
          </w:tcPr>
          <w:p w14:paraId="06CA0CAD" w14:textId="77777777" w:rsidR="00454653" w:rsidRPr="00616954" w:rsidRDefault="00454653" w:rsidP="00E31B98">
            <w:pPr>
              <w:widowControl w:val="0"/>
              <w:spacing w:line="240" w:lineRule="auto"/>
              <w:ind w:left="0" w:right="-1" w:firstLine="0"/>
              <w:rPr>
                <w:rFonts w:eastAsia="Times New Roman"/>
                <w:sz w:val="24"/>
                <w:szCs w:val="24"/>
                <w:lang w:eastAsia="ru-RU"/>
              </w:rPr>
            </w:pPr>
          </w:p>
        </w:tc>
        <w:tc>
          <w:tcPr>
            <w:tcW w:w="2126" w:type="dxa"/>
            <w:vAlign w:val="center"/>
          </w:tcPr>
          <w:p w14:paraId="1054F7FB" w14:textId="77777777" w:rsidR="00454653" w:rsidRPr="00616954" w:rsidRDefault="00454653" w:rsidP="00E31B98">
            <w:pPr>
              <w:widowControl w:val="0"/>
              <w:spacing w:line="240" w:lineRule="auto"/>
              <w:ind w:left="0" w:right="-1" w:firstLine="0"/>
              <w:rPr>
                <w:rFonts w:eastAsia="Times New Roman"/>
                <w:sz w:val="24"/>
                <w:szCs w:val="24"/>
                <w:lang w:eastAsia="ru-RU"/>
              </w:rPr>
            </w:pPr>
            <w:r w:rsidRPr="00616954">
              <w:rPr>
                <w:rFonts w:eastAsia="Times New Roman"/>
                <w:b/>
                <w:i/>
                <w:sz w:val="24"/>
                <w:szCs w:val="24"/>
                <w:lang w:eastAsia="ru-RU"/>
              </w:rPr>
              <w:t>Итого:</w:t>
            </w:r>
          </w:p>
        </w:tc>
        <w:tc>
          <w:tcPr>
            <w:tcW w:w="567" w:type="dxa"/>
          </w:tcPr>
          <w:p w14:paraId="26BA1554" w14:textId="77777777"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850" w:type="dxa"/>
            <w:vAlign w:val="center"/>
          </w:tcPr>
          <w:p w14:paraId="4BD0F362" w14:textId="672BFD5C" w:rsidR="00454653" w:rsidRPr="00616954" w:rsidRDefault="00B57A9D"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135</w:t>
            </w:r>
          </w:p>
        </w:tc>
        <w:tc>
          <w:tcPr>
            <w:tcW w:w="993" w:type="dxa"/>
            <w:vAlign w:val="center"/>
          </w:tcPr>
          <w:p w14:paraId="2A15D576" w14:textId="474EAD6A"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1</w:t>
            </w:r>
            <w:r w:rsidR="001945FF">
              <w:rPr>
                <w:rFonts w:eastAsia="Times New Roman"/>
                <w:b/>
                <w:sz w:val="24"/>
                <w:szCs w:val="24"/>
                <w:lang w:eastAsia="ru-RU"/>
              </w:rPr>
              <w:t>6</w:t>
            </w:r>
          </w:p>
        </w:tc>
        <w:tc>
          <w:tcPr>
            <w:tcW w:w="1559" w:type="dxa"/>
            <w:vAlign w:val="center"/>
          </w:tcPr>
          <w:p w14:paraId="22AAE80F" w14:textId="4D209F77" w:rsidR="00454653" w:rsidRPr="00616954" w:rsidRDefault="001945FF"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16</w:t>
            </w:r>
          </w:p>
        </w:tc>
        <w:tc>
          <w:tcPr>
            <w:tcW w:w="737" w:type="dxa"/>
          </w:tcPr>
          <w:p w14:paraId="11955946" w14:textId="2F0779BD" w:rsidR="00454653" w:rsidRPr="00616954" w:rsidRDefault="00B57A9D"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16</w:t>
            </w:r>
          </w:p>
        </w:tc>
        <w:tc>
          <w:tcPr>
            <w:tcW w:w="2098" w:type="dxa"/>
          </w:tcPr>
          <w:p w14:paraId="298E9365" w14:textId="5654B47D" w:rsidR="00454653" w:rsidRPr="00616954" w:rsidRDefault="00454653" w:rsidP="00E31B98">
            <w:pPr>
              <w:widowControl w:val="0"/>
              <w:spacing w:line="240" w:lineRule="auto"/>
              <w:ind w:left="0" w:right="-1" w:firstLine="0"/>
              <w:jc w:val="center"/>
              <w:rPr>
                <w:rFonts w:eastAsia="Times New Roman"/>
                <w:b/>
                <w:sz w:val="24"/>
                <w:szCs w:val="24"/>
                <w:lang w:eastAsia="ru-RU"/>
              </w:rPr>
            </w:pPr>
          </w:p>
        </w:tc>
        <w:tc>
          <w:tcPr>
            <w:tcW w:w="709" w:type="dxa"/>
            <w:vAlign w:val="center"/>
          </w:tcPr>
          <w:p w14:paraId="5DB94FAC" w14:textId="46E73CF4" w:rsidR="00454653" w:rsidRPr="00616954" w:rsidRDefault="00454653"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8</w:t>
            </w:r>
            <w:r w:rsidR="001945FF">
              <w:rPr>
                <w:rFonts w:eastAsia="Times New Roman"/>
                <w:b/>
                <w:sz w:val="24"/>
                <w:szCs w:val="24"/>
                <w:lang w:eastAsia="ru-RU"/>
              </w:rPr>
              <w:t>7</w:t>
            </w:r>
          </w:p>
        </w:tc>
      </w:tr>
      <w:tr w:rsidR="00E96A42" w:rsidRPr="00616954" w14:paraId="1348A4E2" w14:textId="77777777" w:rsidTr="00B57A9D">
        <w:tc>
          <w:tcPr>
            <w:tcW w:w="534" w:type="dxa"/>
            <w:vAlign w:val="center"/>
          </w:tcPr>
          <w:p w14:paraId="2E6FD6F2" w14:textId="77777777" w:rsidR="00E96A42" w:rsidRPr="00616954" w:rsidRDefault="00E96A42" w:rsidP="00E31B98">
            <w:pPr>
              <w:widowControl w:val="0"/>
              <w:spacing w:line="240" w:lineRule="auto"/>
              <w:ind w:left="0" w:right="-1" w:firstLine="0"/>
              <w:rPr>
                <w:rFonts w:eastAsia="Times New Roman"/>
                <w:sz w:val="24"/>
                <w:szCs w:val="24"/>
                <w:lang w:eastAsia="ru-RU"/>
              </w:rPr>
            </w:pPr>
          </w:p>
        </w:tc>
        <w:tc>
          <w:tcPr>
            <w:tcW w:w="2126" w:type="dxa"/>
            <w:vAlign w:val="center"/>
          </w:tcPr>
          <w:p w14:paraId="1395DCCE" w14:textId="37E8EDB9" w:rsidR="00E96A42" w:rsidRDefault="00E96A42" w:rsidP="00E31B98">
            <w:pPr>
              <w:widowControl w:val="0"/>
              <w:spacing w:line="240" w:lineRule="auto"/>
              <w:ind w:left="0" w:right="-1" w:firstLine="0"/>
              <w:rPr>
                <w:rFonts w:eastAsia="Times New Roman"/>
                <w:b/>
                <w:i/>
                <w:sz w:val="24"/>
                <w:szCs w:val="24"/>
                <w:lang w:eastAsia="ru-RU"/>
              </w:rPr>
            </w:pPr>
            <w:r>
              <w:rPr>
                <w:rFonts w:eastAsia="Times New Roman"/>
                <w:b/>
                <w:i/>
                <w:sz w:val="24"/>
                <w:szCs w:val="24"/>
                <w:lang w:eastAsia="ru-RU"/>
              </w:rPr>
              <w:t>Контроль</w:t>
            </w:r>
          </w:p>
        </w:tc>
        <w:tc>
          <w:tcPr>
            <w:tcW w:w="567" w:type="dxa"/>
          </w:tcPr>
          <w:p w14:paraId="77448AF9"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850" w:type="dxa"/>
            <w:vAlign w:val="center"/>
          </w:tcPr>
          <w:p w14:paraId="1B945EE1" w14:textId="7DF4A8BF" w:rsidR="00E96A42" w:rsidRDefault="00E96A42" w:rsidP="00E31B98">
            <w:pPr>
              <w:widowControl w:val="0"/>
              <w:spacing w:line="240" w:lineRule="auto"/>
              <w:ind w:left="0" w:right="-1" w:firstLine="0"/>
              <w:jc w:val="center"/>
              <w:rPr>
                <w:rFonts w:eastAsia="Times New Roman"/>
                <w:b/>
                <w:sz w:val="24"/>
                <w:szCs w:val="24"/>
                <w:lang w:eastAsia="ru-RU"/>
              </w:rPr>
            </w:pPr>
            <w:r>
              <w:rPr>
                <w:rFonts w:eastAsia="Times New Roman"/>
                <w:b/>
                <w:sz w:val="24"/>
                <w:szCs w:val="24"/>
                <w:lang w:eastAsia="ru-RU"/>
              </w:rPr>
              <w:t>9</w:t>
            </w:r>
          </w:p>
        </w:tc>
        <w:tc>
          <w:tcPr>
            <w:tcW w:w="993" w:type="dxa"/>
            <w:vAlign w:val="center"/>
          </w:tcPr>
          <w:p w14:paraId="2608B149"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1559" w:type="dxa"/>
            <w:vAlign w:val="center"/>
          </w:tcPr>
          <w:p w14:paraId="3686054D" w14:textId="77777777" w:rsidR="00E96A42" w:rsidRDefault="00E96A42" w:rsidP="00E31B98">
            <w:pPr>
              <w:widowControl w:val="0"/>
              <w:spacing w:line="240" w:lineRule="auto"/>
              <w:ind w:left="0" w:right="-1" w:firstLine="0"/>
              <w:jc w:val="center"/>
              <w:rPr>
                <w:rFonts w:eastAsia="Times New Roman"/>
                <w:b/>
                <w:sz w:val="24"/>
                <w:szCs w:val="24"/>
                <w:lang w:eastAsia="ru-RU"/>
              </w:rPr>
            </w:pPr>
          </w:p>
        </w:tc>
        <w:tc>
          <w:tcPr>
            <w:tcW w:w="737" w:type="dxa"/>
          </w:tcPr>
          <w:p w14:paraId="4E863543"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2098" w:type="dxa"/>
          </w:tcPr>
          <w:p w14:paraId="0DB62076"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709" w:type="dxa"/>
            <w:vAlign w:val="center"/>
          </w:tcPr>
          <w:p w14:paraId="1F080F88"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r>
      <w:tr w:rsidR="00E96A42" w:rsidRPr="00616954" w14:paraId="2A96C82A" w14:textId="77777777" w:rsidTr="00B57A9D">
        <w:tc>
          <w:tcPr>
            <w:tcW w:w="534" w:type="dxa"/>
            <w:vAlign w:val="center"/>
          </w:tcPr>
          <w:p w14:paraId="504EBED4" w14:textId="77777777" w:rsidR="00E96A42" w:rsidRPr="00616954" w:rsidRDefault="00E96A42" w:rsidP="00E31B98">
            <w:pPr>
              <w:widowControl w:val="0"/>
              <w:spacing w:line="240" w:lineRule="auto"/>
              <w:ind w:left="0" w:right="-1" w:firstLine="0"/>
              <w:rPr>
                <w:rFonts w:eastAsia="Times New Roman"/>
                <w:sz w:val="24"/>
                <w:szCs w:val="24"/>
                <w:lang w:eastAsia="ru-RU"/>
              </w:rPr>
            </w:pPr>
          </w:p>
        </w:tc>
        <w:tc>
          <w:tcPr>
            <w:tcW w:w="2126" w:type="dxa"/>
            <w:vAlign w:val="center"/>
          </w:tcPr>
          <w:p w14:paraId="77FBBBC8" w14:textId="43FEBA21" w:rsidR="00E96A42" w:rsidRPr="00616954" w:rsidRDefault="00E96A42" w:rsidP="00E31B98">
            <w:pPr>
              <w:widowControl w:val="0"/>
              <w:spacing w:line="240" w:lineRule="auto"/>
              <w:ind w:left="0" w:right="-1" w:firstLine="0"/>
              <w:rPr>
                <w:rFonts w:eastAsia="Times New Roman"/>
                <w:b/>
                <w:i/>
                <w:sz w:val="24"/>
                <w:szCs w:val="24"/>
                <w:lang w:eastAsia="ru-RU"/>
              </w:rPr>
            </w:pPr>
            <w:r>
              <w:rPr>
                <w:rFonts w:eastAsia="Times New Roman"/>
                <w:b/>
                <w:i/>
                <w:sz w:val="24"/>
                <w:szCs w:val="24"/>
                <w:lang w:eastAsia="ru-RU"/>
              </w:rPr>
              <w:t>Всего</w:t>
            </w:r>
          </w:p>
        </w:tc>
        <w:tc>
          <w:tcPr>
            <w:tcW w:w="567" w:type="dxa"/>
          </w:tcPr>
          <w:p w14:paraId="0F5FCFA9"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850" w:type="dxa"/>
            <w:vAlign w:val="center"/>
          </w:tcPr>
          <w:p w14:paraId="69AE3E5D" w14:textId="2B2001A9" w:rsidR="00E96A42" w:rsidRPr="00616954" w:rsidRDefault="00E96A42" w:rsidP="00E31B98">
            <w:pPr>
              <w:widowControl w:val="0"/>
              <w:spacing w:line="240" w:lineRule="auto"/>
              <w:ind w:left="0" w:right="-1" w:firstLine="0"/>
              <w:jc w:val="center"/>
              <w:rPr>
                <w:rFonts w:eastAsia="Times New Roman"/>
                <w:b/>
                <w:sz w:val="24"/>
                <w:szCs w:val="24"/>
                <w:lang w:eastAsia="ru-RU"/>
              </w:rPr>
            </w:pPr>
            <w:r w:rsidRPr="00616954">
              <w:rPr>
                <w:rFonts w:eastAsia="Times New Roman"/>
                <w:b/>
                <w:sz w:val="24"/>
                <w:szCs w:val="24"/>
                <w:lang w:eastAsia="ru-RU"/>
              </w:rPr>
              <w:t>144</w:t>
            </w:r>
          </w:p>
        </w:tc>
        <w:tc>
          <w:tcPr>
            <w:tcW w:w="993" w:type="dxa"/>
            <w:vAlign w:val="center"/>
          </w:tcPr>
          <w:p w14:paraId="5C9B69EC"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1559" w:type="dxa"/>
            <w:vAlign w:val="center"/>
          </w:tcPr>
          <w:p w14:paraId="513B7167" w14:textId="77777777" w:rsidR="00E96A42" w:rsidRDefault="00E96A42" w:rsidP="00E31B98">
            <w:pPr>
              <w:widowControl w:val="0"/>
              <w:spacing w:line="240" w:lineRule="auto"/>
              <w:ind w:left="0" w:right="-1" w:firstLine="0"/>
              <w:jc w:val="center"/>
              <w:rPr>
                <w:rFonts w:eastAsia="Times New Roman"/>
                <w:b/>
                <w:sz w:val="24"/>
                <w:szCs w:val="24"/>
                <w:lang w:eastAsia="ru-RU"/>
              </w:rPr>
            </w:pPr>
          </w:p>
        </w:tc>
        <w:tc>
          <w:tcPr>
            <w:tcW w:w="737" w:type="dxa"/>
          </w:tcPr>
          <w:p w14:paraId="707A611E"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2098" w:type="dxa"/>
          </w:tcPr>
          <w:p w14:paraId="21ECC0E6"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c>
          <w:tcPr>
            <w:tcW w:w="709" w:type="dxa"/>
            <w:vAlign w:val="center"/>
          </w:tcPr>
          <w:p w14:paraId="12B0FAEB" w14:textId="77777777" w:rsidR="00E96A42" w:rsidRPr="00616954" w:rsidRDefault="00E96A42" w:rsidP="00E31B98">
            <w:pPr>
              <w:widowControl w:val="0"/>
              <w:spacing w:line="240" w:lineRule="auto"/>
              <w:ind w:left="0" w:right="-1" w:firstLine="0"/>
              <w:jc w:val="center"/>
              <w:rPr>
                <w:rFonts w:eastAsia="Times New Roman"/>
                <w:b/>
                <w:sz w:val="24"/>
                <w:szCs w:val="24"/>
                <w:lang w:eastAsia="ru-RU"/>
              </w:rPr>
            </w:pPr>
          </w:p>
        </w:tc>
      </w:tr>
    </w:tbl>
    <w:p w14:paraId="0E737DA2" w14:textId="1E5A969F" w:rsidR="001A5082" w:rsidRPr="00616954" w:rsidRDefault="001A5082" w:rsidP="001A5082">
      <w:pPr>
        <w:widowControl w:val="0"/>
        <w:spacing w:line="240" w:lineRule="auto"/>
        <w:ind w:left="0" w:right="-1" w:firstLine="709"/>
        <w:jc w:val="both"/>
        <w:rPr>
          <w:rFonts w:eastAsia="Times New Roman"/>
          <w:sz w:val="24"/>
          <w:szCs w:val="24"/>
          <w:lang w:eastAsia="ru-RU"/>
        </w:rPr>
      </w:pPr>
      <w:r w:rsidRPr="00616954">
        <w:rPr>
          <w:rFonts w:eastAsia="Times New Roman"/>
          <w:sz w:val="24"/>
          <w:szCs w:val="24"/>
          <w:lang w:eastAsia="ru-RU"/>
        </w:rPr>
        <w:t>1</w:t>
      </w:r>
      <w:r w:rsidR="00B57A9D">
        <w:rPr>
          <w:rFonts w:eastAsia="Times New Roman"/>
          <w:sz w:val="24"/>
          <w:szCs w:val="24"/>
          <w:lang w:eastAsia="ru-RU"/>
        </w:rPr>
        <w:t>6</w:t>
      </w:r>
      <w:r w:rsidRPr="00616954">
        <w:rPr>
          <w:rFonts w:eastAsia="Times New Roman"/>
          <w:sz w:val="24"/>
          <w:szCs w:val="24"/>
          <w:lang w:eastAsia="ru-RU"/>
        </w:rPr>
        <w:t xml:space="preserve"> часов (</w:t>
      </w:r>
      <w:r w:rsidR="00B57A9D">
        <w:rPr>
          <w:rFonts w:eastAsia="Times New Roman"/>
          <w:sz w:val="24"/>
          <w:szCs w:val="24"/>
          <w:lang w:eastAsia="ru-RU"/>
        </w:rPr>
        <w:t>50</w:t>
      </w:r>
      <w:r w:rsidRPr="00616954">
        <w:rPr>
          <w:rFonts w:eastAsia="Times New Roman"/>
          <w:sz w:val="24"/>
          <w:szCs w:val="24"/>
          <w:lang w:eastAsia="ru-RU"/>
        </w:rPr>
        <w:t>%) аудиторной работы проводится в интерактивных формах.</w:t>
      </w:r>
    </w:p>
    <w:p w14:paraId="7FA76785" w14:textId="77777777" w:rsidR="00454653" w:rsidRPr="00616954" w:rsidRDefault="00454653" w:rsidP="00E31B98">
      <w:pPr>
        <w:widowControl w:val="0"/>
        <w:spacing w:line="240" w:lineRule="auto"/>
        <w:ind w:left="0" w:right="-1" w:firstLine="0"/>
        <w:jc w:val="both"/>
        <w:rPr>
          <w:rFonts w:eastAsia="Times New Roman"/>
          <w:b/>
          <w:bCs/>
          <w:sz w:val="24"/>
          <w:szCs w:val="24"/>
          <w:lang w:eastAsia="ru-RU"/>
        </w:rPr>
      </w:pPr>
    </w:p>
    <w:p w14:paraId="543B57F2" w14:textId="77777777" w:rsidR="00454653" w:rsidRPr="00616954" w:rsidRDefault="001A5082" w:rsidP="00E31B98">
      <w:pPr>
        <w:widowControl w:val="0"/>
        <w:spacing w:line="240" w:lineRule="auto"/>
        <w:ind w:left="0" w:right="-1" w:firstLine="0"/>
        <w:rPr>
          <w:rFonts w:eastAsia="Times New Roman"/>
          <w:b/>
          <w:snapToGrid w:val="0"/>
          <w:sz w:val="24"/>
          <w:szCs w:val="24"/>
          <w:lang w:eastAsia="ru-RU"/>
        </w:rPr>
      </w:pPr>
      <w:r w:rsidRPr="00616954">
        <w:rPr>
          <w:rFonts w:eastAsia="Times New Roman"/>
          <w:b/>
          <w:snapToGrid w:val="0"/>
          <w:sz w:val="24"/>
          <w:szCs w:val="24"/>
          <w:lang w:eastAsia="ru-RU"/>
        </w:rPr>
        <w:t>4.3</w:t>
      </w:r>
      <w:r w:rsidR="00454653" w:rsidRPr="00616954">
        <w:rPr>
          <w:rFonts w:eastAsia="Times New Roman"/>
          <w:b/>
          <w:snapToGrid w:val="0"/>
          <w:sz w:val="24"/>
          <w:szCs w:val="24"/>
          <w:lang w:eastAsia="ru-RU"/>
        </w:rPr>
        <w:t xml:space="preserve"> Содержание дисциплины</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836"/>
        <w:gridCol w:w="3544"/>
        <w:gridCol w:w="3118"/>
      </w:tblGrid>
      <w:tr w:rsidR="00616954" w:rsidRPr="0098792E" w14:paraId="4BA3C929" w14:textId="77777777" w:rsidTr="007B2E73">
        <w:trPr>
          <w:jc w:val="center"/>
        </w:trPr>
        <w:tc>
          <w:tcPr>
            <w:tcW w:w="562" w:type="dxa"/>
            <w:vAlign w:val="center"/>
          </w:tcPr>
          <w:p w14:paraId="03A9B7DC" w14:textId="77777777" w:rsidR="00454653" w:rsidRPr="00B57A9D" w:rsidRDefault="00454653" w:rsidP="00616954">
            <w:pPr>
              <w:widowControl w:val="0"/>
              <w:spacing w:line="240" w:lineRule="auto"/>
              <w:ind w:left="0" w:right="-1" w:firstLine="0"/>
              <w:jc w:val="center"/>
              <w:rPr>
                <w:rFonts w:eastAsia="Times New Roman"/>
                <w:b/>
                <w:snapToGrid w:val="0"/>
                <w:sz w:val="24"/>
                <w:szCs w:val="24"/>
                <w:lang w:eastAsia="ru-RU"/>
              </w:rPr>
            </w:pPr>
            <w:r w:rsidRPr="00B57A9D">
              <w:rPr>
                <w:rFonts w:eastAsia="Times New Roman"/>
                <w:b/>
                <w:snapToGrid w:val="0"/>
                <w:sz w:val="24"/>
                <w:szCs w:val="24"/>
                <w:lang w:eastAsia="ru-RU"/>
              </w:rPr>
              <w:t>№</w:t>
            </w:r>
          </w:p>
          <w:p w14:paraId="20FF1757" w14:textId="77777777" w:rsidR="00454653" w:rsidRPr="00B57A9D" w:rsidRDefault="00454653" w:rsidP="00616954">
            <w:pPr>
              <w:widowControl w:val="0"/>
              <w:spacing w:line="240" w:lineRule="auto"/>
              <w:ind w:left="0" w:right="-1" w:firstLine="0"/>
              <w:jc w:val="center"/>
              <w:rPr>
                <w:rFonts w:eastAsia="Times New Roman"/>
                <w:b/>
                <w:snapToGrid w:val="0"/>
                <w:sz w:val="24"/>
                <w:szCs w:val="24"/>
                <w:lang w:eastAsia="ru-RU"/>
              </w:rPr>
            </w:pPr>
            <w:r w:rsidRPr="00B57A9D">
              <w:rPr>
                <w:rFonts w:eastAsia="Times New Roman"/>
                <w:b/>
                <w:snapToGrid w:val="0"/>
                <w:sz w:val="24"/>
                <w:szCs w:val="24"/>
                <w:lang w:eastAsia="ru-RU"/>
              </w:rPr>
              <w:t>п/п</w:t>
            </w:r>
          </w:p>
        </w:tc>
        <w:tc>
          <w:tcPr>
            <w:tcW w:w="2836" w:type="dxa"/>
            <w:vAlign w:val="center"/>
          </w:tcPr>
          <w:p w14:paraId="752F22B8" w14:textId="77777777" w:rsidR="00454653" w:rsidRPr="00B57A9D" w:rsidRDefault="00454653" w:rsidP="00616954">
            <w:pPr>
              <w:widowControl w:val="0"/>
              <w:spacing w:line="240" w:lineRule="auto"/>
              <w:ind w:left="0" w:right="-1" w:firstLine="0"/>
              <w:jc w:val="center"/>
              <w:rPr>
                <w:rFonts w:eastAsia="Times New Roman"/>
                <w:b/>
                <w:snapToGrid w:val="0"/>
                <w:sz w:val="24"/>
                <w:szCs w:val="24"/>
                <w:lang w:eastAsia="ru-RU"/>
              </w:rPr>
            </w:pPr>
            <w:r w:rsidRPr="00B57A9D">
              <w:rPr>
                <w:rFonts w:eastAsia="Times New Roman"/>
                <w:b/>
                <w:sz w:val="24"/>
                <w:szCs w:val="24"/>
                <w:lang w:eastAsia="ru-RU"/>
              </w:rPr>
              <w:t>Содержание</w:t>
            </w:r>
            <w:r w:rsidRPr="00B57A9D">
              <w:rPr>
                <w:rFonts w:eastAsia="Times New Roman"/>
                <w:b/>
                <w:snapToGrid w:val="0"/>
                <w:sz w:val="24"/>
                <w:szCs w:val="24"/>
                <w:lang w:eastAsia="ru-RU"/>
              </w:rPr>
              <w:t xml:space="preserve"> дисциплины</w:t>
            </w:r>
          </w:p>
          <w:p w14:paraId="2C53DCF0" w14:textId="77777777" w:rsidR="00454653" w:rsidRPr="00B57A9D" w:rsidRDefault="00454653" w:rsidP="00616954">
            <w:pPr>
              <w:widowControl w:val="0"/>
              <w:spacing w:line="240" w:lineRule="auto"/>
              <w:ind w:left="0" w:right="-1" w:firstLine="0"/>
              <w:jc w:val="center"/>
              <w:rPr>
                <w:rFonts w:eastAsia="Times New Roman"/>
                <w:b/>
                <w:snapToGrid w:val="0"/>
                <w:sz w:val="24"/>
                <w:szCs w:val="24"/>
                <w:lang w:eastAsia="ru-RU"/>
              </w:rPr>
            </w:pPr>
            <w:r w:rsidRPr="00B57A9D">
              <w:rPr>
                <w:rFonts w:eastAsia="Times New Roman"/>
                <w:b/>
                <w:snapToGrid w:val="0"/>
                <w:sz w:val="24"/>
                <w:szCs w:val="24"/>
                <w:lang w:eastAsia="ru-RU"/>
              </w:rPr>
              <w:t>(Разделы. Темы)</w:t>
            </w:r>
          </w:p>
        </w:tc>
        <w:tc>
          <w:tcPr>
            <w:tcW w:w="3544" w:type="dxa"/>
            <w:vAlign w:val="center"/>
          </w:tcPr>
          <w:p w14:paraId="284FB2D7" w14:textId="77777777" w:rsidR="00454653" w:rsidRPr="00B57A9D" w:rsidRDefault="00454653" w:rsidP="00616954">
            <w:pPr>
              <w:widowControl w:val="0"/>
              <w:spacing w:line="240" w:lineRule="auto"/>
              <w:ind w:left="0" w:right="-1" w:firstLine="0"/>
              <w:jc w:val="center"/>
              <w:rPr>
                <w:rFonts w:eastAsia="Times New Roman"/>
                <w:b/>
                <w:snapToGrid w:val="0"/>
                <w:sz w:val="24"/>
                <w:szCs w:val="24"/>
                <w:lang w:eastAsia="ru-RU"/>
              </w:rPr>
            </w:pPr>
            <w:r w:rsidRPr="00B57A9D">
              <w:rPr>
                <w:rFonts w:eastAsia="Times New Roman"/>
                <w:b/>
                <w:snapToGrid w:val="0"/>
                <w:sz w:val="24"/>
                <w:szCs w:val="24"/>
                <w:lang w:eastAsia="ru-RU"/>
              </w:rPr>
              <w:t>Результаты обучения</w:t>
            </w:r>
          </w:p>
        </w:tc>
        <w:tc>
          <w:tcPr>
            <w:tcW w:w="3118" w:type="dxa"/>
            <w:vAlign w:val="center"/>
          </w:tcPr>
          <w:p w14:paraId="148C98CE" w14:textId="77777777" w:rsidR="00454653" w:rsidRPr="00B57A9D" w:rsidRDefault="00454653" w:rsidP="00616954">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Виды оценочных средств;</w:t>
            </w:r>
          </w:p>
          <w:p w14:paraId="70CEE13D" w14:textId="77777777" w:rsidR="00454653" w:rsidRPr="00B57A9D" w:rsidRDefault="00454653" w:rsidP="00616954">
            <w:pPr>
              <w:widowControl w:val="0"/>
              <w:spacing w:line="240" w:lineRule="auto"/>
              <w:ind w:left="0" w:right="-1" w:firstLine="0"/>
              <w:jc w:val="center"/>
              <w:rPr>
                <w:rFonts w:eastAsia="Times New Roman"/>
                <w:b/>
                <w:sz w:val="24"/>
                <w:szCs w:val="24"/>
                <w:highlight w:val="yellow"/>
                <w:lang w:eastAsia="ru-RU"/>
              </w:rPr>
            </w:pPr>
            <w:r w:rsidRPr="00B57A9D">
              <w:rPr>
                <w:rFonts w:eastAsia="Times New Roman"/>
                <w:b/>
                <w:sz w:val="24"/>
                <w:szCs w:val="24"/>
                <w:lang w:eastAsia="ru-RU"/>
              </w:rPr>
              <w:t>формы текущего контроля, промежуточной аттестации.</w:t>
            </w:r>
          </w:p>
        </w:tc>
      </w:tr>
      <w:tr w:rsidR="00616954" w:rsidRPr="0098792E" w14:paraId="3F4DD8B3" w14:textId="77777777" w:rsidTr="007B2E73">
        <w:trPr>
          <w:jc w:val="center"/>
        </w:trPr>
        <w:tc>
          <w:tcPr>
            <w:tcW w:w="562" w:type="dxa"/>
          </w:tcPr>
          <w:p w14:paraId="6569083A" w14:textId="77777777" w:rsidR="00454653" w:rsidRPr="00B57A9D" w:rsidRDefault="00454653" w:rsidP="00616954">
            <w:pPr>
              <w:widowControl w:val="0"/>
              <w:spacing w:line="240" w:lineRule="auto"/>
              <w:ind w:left="0" w:right="-1" w:firstLine="0"/>
              <w:rPr>
                <w:rFonts w:eastAsia="Times New Roman"/>
                <w:snapToGrid w:val="0"/>
                <w:sz w:val="24"/>
                <w:szCs w:val="24"/>
                <w:lang w:eastAsia="ru-RU"/>
              </w:rPr>
            </w:pPr>
            <w:r w:rsidRPr="00B57A9D">
              <w:rPr>
                <w:rFonts w:eastAsia="Times New Roman"/>
                <w:sz w:val="24"/>
                <w:szCs w:val="24"/>
                <w:lang w:eastAsia="ru-RU"/>
              </w:rPr>
              <w:t>1.</w:t>
            </w:r>
          </w:p>
        </w:tc>
        <w:tc>
          <w:tcPr>
            <w:tcW w:w="2836" w:type="dxa"/>
          </w:tcPr>
          <w:p w14:paraId="73643A4D" w14:textId="77777777" w:rsidR="00330B09" w:rsidRPr="00B57A9D" w:rsidRDefault="00454653" w:rsidP="00330B09">
            <w:pPr>
              <w:widowControl w:val="0"/>
              <w:spacing w:line="240" w:lineRule="auto"/>
              <w:ind w:left="0" w:right="-1" w:firstLine="0"/>
              <w:jc w:val="center"/>
              <w:rPr>
                <w:rFonts w:eastAsia="Times New Roman"/>
                <w:b/>
                <w:bCs/>
                <w:sz w:val="24"/>
                <w:szCs w:val="24"/>
                <w:lang w:eastAsia="ru-RU"/>
              </w:rPr>
            </w:pPr>
            <w:r w:rsidRPr="00B57A9D">
              <w:rPr>
                <w:rFonts w:eastAsia="Times New Roman"/>
                <w:b/>
                <w:bCs/>
                <w:sz w:val="24"/>
                <w:szCs w:val="24"/>
                <w:lang w:eastAsia="ru-RU"/>
              </w:rPr>
              <w:t>Теория и методология</w:t>
            </w:r>
            <w:r w:rsidR="00E31B98" w:rsidRPr="00B57A9D">
              <w:rPr>
                <w:rFonts w:eastAsia="Times New Roman"/>
                <w:b/>
                <w:bCs/>
                <w:sz w:val="24"/>
                <w:szCs w:val="24"/>
                <w:lang w:eastAsia="ru-RU"/>
              </w:rPr>
              <w:t xml:space="preserve"> </w:t>
            </w:r>
            <w:r w:rsidRPr="00B57A9D">
              <w:rPr>
                <w:rFonts w:eastAsia="Times New Roman"/>
                <w:b/>
                <w:bCs/>
                <w:sz w:val="24"/>
                <w:szCs w:val="24"/>
                <w:lang w:eastAsia="ru-RU"/>
              </w:rPr>
              <w:t>психологии и педагогики профессионального образования.</w:t>
            </w:r>
          </w:p>
          <w:p w14:paraId="2EC37953" w14:textId="25DBCAA7" w:rsidR="00454653" w:rsidRPr="00B57A9D" w:rsidRDefault="00454653" w:rsidP="00330B09">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Место и роль психологии и педагогики профессионального образования в системе психологических и педагогических наук.</w:t>
            </w:r>
            <w:r w:rsidR="00330B09" w:rsidRPr="00B57A9D">
              <w:rPr>
                <w:rFonts w:eastAsia="Times New Roman"/>
                <w:sz w:val="24"/>
                <w:szCs w:val="24"/>
                <w:lang w:eastAsia="ru-RU"/>
              </w:rPr>
              <w:t xml:space="preserve"> </w:t>
            </w:r>
            <w:r w:rsidRPr="00B57A9D">
              <w:rPr>
                <w:rFonts w:eastAsia="Times New Roman"/>
                <w:sz w:val="24"/>
                <w:szCs w:val="24"/>
                <w:lang w:eastAsia="ru-RU"/>
              </w:rPr>
              <w:t>Проблемное поле педагогики и психологии профессионального образования на разных стадиях профессионального становления личности: цели, задачи, проблемные вопросы, ориентация на решение задач развития субъекта профессионально-образовательной деятельности.</w:t>
            </w:r>
            <w:r w:rsidR="00330B09" w:rsidRPr="00B57A9D">
              <w:rPr>
                <w:rFonts w:eastAsia="Times New Roman"/>
                <w:sz w:val="24"/>
                <w:szCs w:val="24"/>
                <w:lang w:eastAsia="ru-RU"/>
              </w:rPr>
              <w:t xml:space="preserve"> </w:t>
            </w:r>
            <w:r w:rsidRPr="00B57A9D">
              <w:rPr>
                <w:rFonts w:eastAsia="Times New Roman"/>
                <w:sz w:val="24"/>
                <w:szCs w:val="24"/>
                <w:lang w:eastAsia="ru-RU"/>
              </w:rPr>
              <w:t>Исследовательские методы и методики. Классификация методов: теоретические, эмпирические и математические и статистические методы.</w:t>
            </w:r>
            <w:r w:rsidR="00330B09" w:rsidRPr="00B57A9D">
              <w:rPr>
                <w:rFonts w:eastAsia="Times New Roman"/>
                <w:sz w:val="24"/>
                <w:szCs w:val="24"/>
                <w:lang w:eastAsia="ru-RU"/>
              </w:rPr>
              <w:t xml:space="preserve"> </w:t>
            </w:r>
            <w:r w:rsidRPr="00B57A9D">
              <w:rPr>
                <w:rFonts w:eastAsia="Times New Roman"/>
                <w:sz w:val="24"/>
                <w:szCs w:val="24"/>
                <w:lang w:eastAsia="ru-RU"/>
              </w:rPr>
              <w:t xml:space="preserve">Теоретические основы и проблематика современных психолого-педагогических исследований. Методологические и теоретические исследования. Прикладные </w:t>
            </w:r>
            <w:r w:rsidRPr="00B57A9D">
              <w:rPr>
                <w:rFonts w:eastAsia="Times New Roman"/>
                <w:sz w:val="24"/>
                <w:szCs w:val="24"/>
                <w:lang w:eastAsia="ru-RU"/>
              </w:rPr>
              <w:lastRenderedPageBreak/>
              <w:t>исследования.</w:t>
            </w:r>
          </w:p>
        </w:tc>
        <w:tc>
          <w:tcPr>
            <w:tcW w:w="3544" w:type="dxa"/>
          </w:tcPr>
          <w:p w14:paraId="1C122871" w14:textId="77777777" w:rsidR="00894AC5" w:rsidRPr="00B57A9D" w:rsidRDefault="00894AC5" w:rsidP="00894AC5">
            <w:pPr>
              <w:pStyle w:val="TableParagraph"/>
              <w:ind w:right="142"/>
              <w:rPr>
                <w:b/>
                <w:i/>
                <w:sz w:val="24"/>
                <w:szCs w:val="24"/>
              </w:rPr>
            </w:pPr>
            <w:r w:rsidRPr="00B57A9D">
              <w:rPr>
                <w:b/>
                <w:i/>
                <w:sz w:val="24"/>
                <w:szCs w:val="24"/>
              </w:rPr>
              <w:lastRenderedPageBreak/>
              <w:t>Формируемые компетенции:</w:t>
            </w:r>
          </w:p>
          <w:p w14:paraId="7FA62EDE" w14:textId="77777777" w:rsidR="00894AC5" w:rsidRPr="00B57A9D" w:rsidRDefault="00894AC5" w:rsidP="00894AC5">
            <w:pPr>
              <w:widowControl w:val="0"/>
              <w:tabs>
                <w:tab w:val="left" w:pos="348"/>
              </w:tabs>
              <w:autoSpaceDE w:val="0"/>
              <w:autoSpaceDN w:val="0"/>
              <w:spacing w:line="240" w:lineRule="auto"/>
              <w:ind w:left="0" w:right="142" w:firstLine="0"/>
              <w:rPr>
                <w:sz w:val="24"/>
                <w:szCs w:val="24"/>
              </w:rPr>
            </w:pPr>
            <w:r w:rsidRPr="00B57A9D">
              <w:rPr>
                <w:sz w:val="24"/>
                <w:szCs w:val="24"/>
              </w:rPr>
              <w:t>УК-6. Способен определять и реализовывать приоритеты собственной деятельности и способы ее совершенствования на основе самооценки</w:t>
            </w:r>
          </w:p>
          <w:p w14:paraId="25610737" w14:textId="77777777" w:rsidR="00894AC5" w:rsidRPr="00B57A9D" w:rsidRDefault="00894AC5" w:rsidP="00616954">
            <w:pPr>
              <w:widowControl w:val="0"/>
              <w:spacing w:line="240" w:lineRule="auto"/>
              <w:ind w:left="0" w:right="-1" w:firstLine="0"/>
              <w:rPr>
                <w:sz w:val="24"/>
                <w:szCs w:val="24"/>
              </w:rPr>
            </w:pPr>
            <w:r w:rsidRPr="00B57A9D">
              <w:rPr>
                <w:sz w:val="24"/>
                <w:szCs w:val="24"/>
              </w:rPr>
              <w:t>ОПК-7.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p w14:paraId="165E9988" w14:textId="77777777" w:rsidR="0098792E" w:rsidRPr="00B57A9D" w:rsidRDefault="0098792E" w:rsidP="00616954">
            <w:pPr>
              <w:widowControl w:val="0"/>
              <w:spacing w:line="240" w:lineRule="auto"/>
              <w:ind w:left="0" w:right="-1" w:firstLine="0"/>
              <w:rPr>
                <w:sz w:val="24"/>
                <w:szCs w:val="24"/>
              </w:rPr>
            </w:pPr>
            <w:r w:rsidRPr="00B57A9D">
              <w:rPr>
                <w:sz w:val="24"/>
                <w:szCs w:val="24"/>
              </w:rPr>
              <w:t>ПК-5. Способен организовывать и проводить профессиональное обучение и образование, повышение квалификации в образовательных организациях по программам профессионального обучения в области туризма</w:t>
            </w:r>
          </w:p>
          <w:p w14:paraId="6EEA2350" w14:textId="77777777" w:rsidR="00454653" w:rsidRPr="00B57A9D" w:rsidRDefault="00454653" w:rsidP="00616954">
            <w:pPr>
              <w:widowControl w:val="0"/>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В результате изучения темы обучающийся должен:</w:t>
            </w:r>
          </w:p>
          <w:p w14:paraId="2759A08F"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знать:</w:t>
            </w:r>
          </w:p>
          <w:p w14:paraId="34716864" w14:textId="182A1250" w:rsidR="00454653" w:rsidRPr="00B57A9D" w:rsidRDefault="00330B09"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основные психолого-педагогические феномены и особенности их проявления в профессиональном образовании (</w:t>
            </w:r>
            <w:r w:rsidR="005A33A8" w:rsidRPr="00B57A9D">
              <w:rPr>
                <w:rFonts w:eastAsia="Times New Roman"/>
                <w:sz w:val="24"/>
                <w:szCs w:val="24"/>
                <w:lang w:eastAsia="ru-RU"/>
              </w:rPr>
              <w:t>УК-6, ОПК-7, ПК-5</w:t>
            </w:r>
            <w:r w:rsidR="00454653" w:rsidRPr="00B57A9D">
              <w:rPr>
                <w:rFonts w:eastAsia="Times New Roman"/>
                <w:sz w:val="24"/>
                <w:szCs w:val="24"/>
                <w:lang w:eastAsia="ru-RU"/>
              </w:rPr>
              <w:t>)</w:t>
            </w:r>
          </w:p>
          <w:p w14:paraId="7DBE8104" w14:textId="1329D634" w:rsidR="005A33A8" w:rsidRPr="00B57A9D" w:rsidRDefault="00330B09"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уровни методологии и методы научного исследования </w:t>
            </w:r>
            <w:r w:rsidR="005A33A8" w:rsidRPr="00B57A9D">
              <w:rPr>
                <w:rFonts w:eastAsia="Times New Roman"/>
                <w:sz w:val="24"/>
                <w:szCs w:val="24"/>
                <w:lang w:eastAsia="ru-RU"/>
              </w:rPr>
              <w:t>(УК-6, ОПК-7, ПК-5)</w:t>
            </w:r>
          </w:p>
          <w:p w14:paraId="10687B9B"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уметь:</w:t>
            </w:r>
          </w:p>
          <w:p w14:paraId="135A943F" w14:textId="18C68967" w:rsidR="005A33A8" w:rsidRPr="00B57A9D" w:rsidRDefault="00330B09"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pacing w:val="-1"/>
                <w:sz w:val="24"/>
                <w:szCs w:val="24"/>
                <w:lang w:eastAsia="ru-RU"/>
              </w:rPr>
              <w:t xml:space="preserve">- </w:t>
            </w:r>
            <w:r w:rsidR="00454653" w:rsidRPr="00B57A9D">
              <w:rPr>
                <w:rFonts w:eastAsia="Times New Roman"/>
                <w:spacing w:val="-1"/>
                <w:sz w:val="24"/>
                <w:szCs w:val="24"/>
                <w:lang w:eastAsia="ru-RU"/>
              </w:rPr>
              <w:t xml:space="preserve">оперировать основными понятиями </w:t>
            </w:r>
            <w:r w:rsidR="00454653" w:rsidRPr="00B57A9D">
              <w:rPr>
                <w:rFonts w:eastAsia="Times New Roman"/>
                <w:sz w:val="24"/>
                <w:szCs w:val="24"/>
                <w:lang w:eastAsia="ru-RU"/>
              </w:rPr>
              <w:t>психологии и педагогики</w:t>
            </w:r>
            <w:r w:rsidR="00E31B98" w:rsidRPr="00B57A9D">
              <w:rPr>
                <w:rFonts w:eastAsia="Times New Roman"/>
                <w:sz w:val="24"/>
                <w:szCs w:val="24"/>
                <w:lang w:eastAsia="ru-RU"/>
              </w:rPr>
              <w:t xml:space="preserve"> </w:t>
            </w:r>
            <w:r w:rsidR="00454653" w:rsidRPr="00B57A9D">
              <w:rPr>
                <w:rFonts w:eastAsia="Times New Roman"/>
                <w:sz w:val="24"/>
                <w:szCs w:val="24"/>
                <w:lang w:eastAsia="ru-RU"/>
              </w:rPr>
              <w:t xml:space="preserve">профессионального образования </w:t>
            </w:r>
            <w:r w:rsidR="005A33A8" w:rsidRPr="00B57A9D">
              <w:rPr>
                <w:rFonts w:eastAsia="Times New Roman"/>
                <w:sz w:val="24"/>
                <w:szCs w:val="24"/>
                <w:lang w:eastAsia="ru-RU"/>
              </w:rPr>
              <w:t>(УК-6, ОПК-7, ПК-5)</w:t>
            </w:r>
          </w:p>
          <w:p w14:paraId="14F5EB70" w14:textId="77777777" w:rsidR="00454653" w:rsidRPr="00B57A9D" w:rsidRDefault="00454653" w:rsidP="00616954">
            <w:pPr>
              <w:widowControl w:val="0"/>
              <w:spacing w:line="240" w:lineRule="auto"/>
              <w:ind w:left="0" w:right="-1" w:firstLine="0"/>
              <w:rPr>
                <w:rFonts w:eastAsia="Times New Roman"/>
                <w:b/>
                <w:sz w:val="24"/>
                <w:szCs w:val="24"/>
                <w:lang w:eastAsia="ru-RU"/>
              </w:rPr>
            </w:pPr>
            <w:r w:rsidRPr="00B57A9D">
              <w:rPr>
                <w:rFonts w:eastAsia="Times New Roman"/>
                <w:b/>
                <w:sz w:val="24"/>
                <w:szCs w:val="24"/>
                <w:lang w:eastAsia="ru-RU"/>
              </w:rPr>
              <w:t>владеть:</w:t>
            </w:r>
          </w:p>
          <w:p w14:paraId="3955E428" w14:textId="63CF9BF1" w:rsidR="00454653" w:rsidRPr="00B57A9D" w:rsidRDefault="00330B09"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lastRenderedPageBreak/>
              <w:t xml:space="preserve">- </w:t>
            </w:r>
            <w:r w:rsidR="00454653" w:rsidRPr="00B57A9D">
              <w:rPr>
                <w:rFonts w:eastAsia="Times New Roman"/>
                <w:sz w:val="24"/>
                <w:szCs w:val="24"/>
                <w:lang w:eastAsia="ru-RU"/>
              </w:rPr>
              <w:t xml:space="preserve">методами научного исследования (теоретическим, эмпирическими) </w:t>
            </w:r>
            <w:r w:rsidR="00616954" w:rsidRPr="00B57A9D">
              <w:rPr>
                <w:rFonts w:eastAsia="Times New Roman"/>
                <w:sz w:val="24"/>
                <w:szCs w:val="24"/>
                <w:lang w:eastAsia="ru-RU"/>
              </w:rPr>
              <w:t>(УК-6, ОПК-7, ПК-5)</w:t>
            </w:r>
          </w:p>
        </w:tc>
        <w:tc>
          <w:tcPr>
            <w:tcW w:w="3118" w:type="dxa"/>
          </w:tcPr>
          <w:p w14:paraId="2F1E9C69"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lastRenderedPageBreak/>
              <w:t>Контроль участия в проблемных, интерактивных лекциях.</w:t>
            </w:r>
          </w:p>
          <w:p w14:paraId="446345BB" w14:textId="77777777" w:rsidR="00454653" w:rsidRPr="00B57A9D" w:rsidRDefault="00454653" w:rsidP="00616954">
            <w:pPr>
              <w:widowControl w:val="0"/>
              <w:spacing w:line="240" w:lineRule="auto"/>
              <w:ind w:left="0" w:right="-1" w:firstLine="0"/>
              <w:rPr>
                <w:rFonts w:eastAsia="Times New Roman"/>
                <w:sz w:val="24"/>
                <w:szCs w:val="24"/>
                <w:lang w:eastAsia="ru-RU"/>
              </w:rPr>
            </w:pPr>
          </w:p>
          <w:p w14:paraId="2F76EBC1"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Опрос – дискуссия</w:t>
            </w:r>
          </w:p>
          <w:p w14:paraId="003F1645" w14:textId="77777777" w:rsidR="00454653" w:rsidRPr="00B57A9D" w:rsidRDefault="00454653" w:rsidP="00616954">
            <w:pPr>
              <w:widowControl w:val="0"/>
              <w:spacing w:line="240" w:lineRule="auto"/>
              <w:ind w:left="0" w:right="-1" w:firstLine="0"/>
              <w:rPr>
                <w:rFonts w:eastAsia="Times New Roman"/>
                <w:sz w:val="24"/>
                <w:szCs w:val="24"/>
                <w:lang w:eastAsia="ru-RU"/>
              </w:rPr>
            </w:pPr>
          </w:p>
          <w:p w14:paraId="0F460FAA"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Анализ эссе «Роль и место психологии и педагогики в развитии и становлении личности»</w:t>
            </w:r>
          </w:p>
          <w:p w14:paraId="0DD3A1E3" w14:textId="77777777" w:rsidR="00454653" w:rsidRPr="00B57A9D" w:rsidRDefault="00454653" w:rsidP="00616954">
            <w:pPr>
              <w:widowControl w:val="0"/>
              <w:spacing w:line="240" w:lineRule="auto"/>
              <w:ind w:left="0" w:right="-1" w:firstLine="0"/>
              <w:rPr>
                <w:rFonts w:eastAsia="Times New Roman"/>
                <w:sz w:val="24"/>
                <w:szCs w:val="24"/>
                <w:lang w:eastAsia="ru-RU"/>
              </w:rPr>
            </w:pPr>
          </w:p>
          <w:p w14:paraId="0AF63AFF"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Оценка участия в дискуссии</w:t>
            </w:r>
          </w:p>
          <w:p w14:paraId="2341F0C8" w14:textId="77777777" w:rsidR="00454653" w:rsidRPr="00B57A9D" w:rsidRDefault="00454653" w:rsidP="00616954">
            <w:pPr>
              <w:widowControl w:val="0"/>
              <w:spacing w:line="240" w:lineRule="auto"/>
              <w:ind w:left="0" w:right="-1" w:firstLine="0"/>
              <w:rPr>
                <w:rFonts w:eastAsia="Times New Roman"/>
                <w:b/>
                <w:bCs/>
                <w:snapToGrid w:val="0"/>
                <w:sz w:val="24"/>
                <w:szCs w:val="24"/>
                <w:lang w:eastAsia="ru-RU"/>
              </w:rPr>
            </w:pPr>
          </w:p>
          <w:p w14:paraId="33BEF1C5"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Взаимный контроль и оцен</w:t>
            </w:r>
            <w:r w:rsidR="00616954" w:rsidRPr="00B57A9D">
              <w:rPr>
                <w:rFonts w:eastAsia="Times New Roman"/>
                <w:sz w:val="24"/>
                <w:szCs w:val="24"/>
                <w:lang w:eastAsia="ru-RU"/>
              </w:rPr>
              <w:t>ка знаний в парах /</w:t>
            </w:r>
            <w:proofErr w:type="spellStart"/>
            <w:r w:rsidR="00616954" w:rsidRPr="00B57A9D">
              <w:rPr>
                <w:rFonts w:eastAsia="Times New Roman"/>
                <w:sz w:val="24"/>
                <w:szCs w:val="24"/>
                <w:lang w:eastAsia="ru-RU"/>
              </w:rPr>
              <w:t>микрогруппах</w:t>
            </w:r>
            <w:proofErr w:type="spellEnd"/>
          </w:p>
        </w:tc>
      </w:tr>
      <w:tr w:rsidR="00616954" w:rsidRPr="0098792E" w14:paraId="05A5E3FD" w14:textId="77777777" w:rsidTr="007B2E73">
        <w:trPr>
          <w:jc w:val="center"/>
        </w:trPr>
        <w:tc>
          <w:tcPr>
            <w:tcW w:w="562" w:type="dxa"/>
          </w:tcPr>
          <w:p w14:paraId="287F2578" w14:textId="77777777" w:rsidR="00454653" w:rsidRPr="00B57A9D" w:rsidRDefault="00454653" w:rsidP="00616954">
            <w:pPr>
              <w:widowControl w:val="0"/>
              <w:spacing w:line="240" w:lineRule="auto"/>
              <w:ind w:left="0" w:right="-1" w:firstLine="0"/>
              <w:rPr>
                <w:rFonts w:eastAsia="Times New Roman"/>
                <w:b/>
                <w:snapToGrid w:val="0"/>
                <w:sz w:val="24"/>
                <w:szCs w:val="24"/>
                <w:lang w:eastAsia="ru-RU"/>
              </w:rPr>
            </w:pPr>
            <w:r w:rsidRPr="00B57A9D">
              <w:rPr>
                <w:rFonts w:eastAsia="Times New Roman"/>
                <w:sz w:val="24"/>
                <w:szCs w:val="24"/>
                <w:lang w:eastAsia="ru-RU"/>
              </w:rPr>
              <w:lastRenderedPageBreak/>
              <w:t>2.</w:t>
            </w:r>
          </w:p>
        </w:tc>
        <w:tc>
          <w:tcPr>
            <w:tcW w:w="2836" w:type="dxa"/>
          </w:tcPr>
          <w:p w14:paraId="0B0A3CE6" w14:textId="77777777" w:rsidR="003008D9" w:rsidRPr="00B57A9D" w:rsidRDefault="003008D9" w:rsidP="00330B09">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Развитие образования в современном социуме: проблемы, парадигма, тенденции.</w:t>
            </w:r>
          </w:p>
          <w:p w14:paraId="4A2F8E66" w14:textId="22CF051E" w:rsidR="00330B09" w:rsidRPr="00B57A9D" w:rsidRDefault="00454653" w:rsidP="003008D9">
            <w:pPr>
              <w:widowControl w:val="0"/>
              <w:spacing w:line="240" w:lineRule="auto"/>
              <w:ind w:left="0" w:right="-1" w:firstLine="0"/>
              <w:rPr>
                <w:rFonts w:eastAsia="Times New Roman"/>
                <w:bCs/>
                <w:sz w:val="24"/>
                <w:szCs w:val="24"/>
                <w:lang w:eastAsia="ru-RU"/>
              </w:rPr>
            </w:pPr>
            <w:r w:rsidRPr="00B57A9D">
              <w:rPr>
                <w:rFonts w:eastAsia="Times New Roman"/>
                <w:bCs/>
                <w:sz w:val="24"/>
                <w:szCs w:val="24"/>
                <w:lang w:eastAsia="ru-RU"/>
              </w:rPr>
              <w:t>Законодательная основа функционирования системы профессионального образования Российской Федерации: ФЗ «Об образовании в РФ». Развитие образования в современном социуме: проблемы, парадигма, тенденции.</w:t>
            </w:r>
          </w:p>
          <w:p w14:paraId="67BD74E4" w14:textId="10551D60" w:rsidR="00454653" w:rsidRPr="00B57A9D" w:rsidRDefault="00454653" w:rsidP="00330B09">
            <w:pPr>
              <w:widowControl w:val="0"/>
              <w:spacing w:line="240" w:lineRule="auto"/>
              <w:ind w:left="0" w:right="-1" w:firstLine="0"/>
              <w:rPr>
                <w:rFonts w:eastAsia="Times New Roman"/>
                <w:sz w:val="24"/>
                <w:szCs w:val="24"/>
                <w:lang w:eastAsia="ru-RU"/>
              </w:rPr>
            </w:pPr>
            <w:proofErr w:type="spellStart"/>
            <w:r w:rsidRPr="00B57A9D">
              <w:rPr>
                <w:rFonts w:eastAsia="Times New Roman"/>
                <w:sz w:val="24"/>
                <w:szCs w:val="24"/>
                <w:lang w:eastAsia="ru-RU"/>
              </w:rPr>
              <w:t>Трактование</w:t>
            </w:r>
            <w:proofErr w:type="spellEnd"/>
            <w:r w:rsidRPr="00B57A9D">
              <w:rPr>
                <w:rFonts w:eastAsia="Times New Roman"/>
                <w:sz w:val="24"/>
                <w:szCs w:val="24"/>
                <w:lang w:eastAsia="ru-RU"/>
              </w:rPr>
              <w:t xml:space="preserve"> понятия «парадигма профессионального образования» на современном этапе развития педагогики профессионального образования. Анализ классификаций исторически обусловленных образовательных парадигм:</w:t>
            </w:r>
            <w:r w:rsidR="00330B09" w:rsidRPr="00B57A9D">
              <w:rPr>
                <w:rFonts w:eastAsia="Times New Roman"/>
                <w:sz w:val="24"/>
                <w:szCs w:val="24"/>
                <w:lang w:eastAsia="ru-RU"/>
              </w:rPr>
              <w:t xml:space="preserve"> ф</w:t>
            </w:r>
            <w:r w:rsidRPr="00B57A9D">
              <w:rPr>
                <w:rFonts w:eastAsia="Times New Roman"/>
                <w:sz w:val="24"/>
                <w:szCs w:val="24"/>
                <w:lang w:eastAsia="ru-RU"/>
              </w:rPr>
              <w:t xml:space="preserve">ункции образования. Структура системы профессионального образования в соответствии с ФЗ «Об образовании в РФ». Уровни системы профессионального образования, их стратегические цели и задачи функционирования: уровень среднего профессионального образования, уровень высшего образования – бакалавриат, </w:t>
            </w:r>
            <w:proofErr w:type="spellStart"/>
            <w:r w:rsidRPr="00B57A9D">
              <w:rPr>
                <w:rFonts w:eastAsia="Times New Roman"/>
                <w:sz w:val="24"/>
                <w:szCs w:val="24"/>
                <w:lang w:eastAsia="ru-RU"/>
              </w:rPr>
              <w:t>специалитет</w:t>
            </w:r>
            <w:proofErr w:type="spellEnd"/>
            <w:r w:rsidRPr="00B57A9D">
              <w:rPr>
                <w:rFonts w:eastAsia="Times New Roman"/>
                <w:sz w:val="24"/>
                <w:szCs w:val="24"/>
                <w:lang w:eastAsia="ru-RU"/>
              </w:rPr>
              <w:t xml:space="preserve">, магистратура, подготовка кадров </w:t>
            </w:r>
            <w:r w:rsidRPr="00B57A9D">
              <w:rPr>
                <w:rFonts w:eastAsia="Times New Roman"/>
                <w:sz w:val="24"/>
                <w:szCs w:val="24"/>
                <w:lang w:eastAsia="ru-RU"/>
              </w:rPr>
              <w:lastRenderedPageBreak/>
              <w:t>высшей квалификации.</w:t>
            </w:r>
            <w:r w:rsidR="00330B09" w:rsidRPr="00B57A9D">
              <w:rPr>
                <w:rFonts w:eastAsia="Times New Roman"/>
                <w:sz w:val="24"/>
                <w:szCs w:val="24"/>
                <w:lang w:eastAsia="ru-RU"/>
              </w:rPr>
              <w:t xml:space="preserve"> </w:t>
            </w:r>
            <w:r w:rsidRPr="00B57A9D">
              <w:rPr>
                <w:rFonts w:eastAsia="Times New Roman"/>
                <w:sz w:val="24"/>
                <w:szCs w:val="24"/>
                <w:lang w:eastAsia="ru-RU"/>
              </w:rPr>
              <w:t>Болонский процесс как фактор реформирования профессионального образования в России. Результаты Болонского процесса, отражение единых мировых тенденций в реформах профессионального образования в России.</w:t>
            </w:r>
            <w:r w:rsidR="00E31B98" w:rsidRPr="00B57A9D">
              <w:rPr>
                <w:rFonts w:eastAsia="Times New Roman"/>
                <w:sz w:val="24"/>
                <w:szCs w:val="24"/>
                <w:lang w:eastAsia="ru-RU"/>
              </w:rPr>
              <w:t xml:space="preserve"> </w:t>
            </w:r>
            <w:r w:rsidRPr="00B57A9D">
              <w:rPr>
                <w:rFonts w:eastAsia="Times New Roman"/>
                <w:sz w:val="24"/>
                <w:szCs w:val="24"/>
                <w:lang w:eastAsia="ru-RU"/>
              </w:rPr>
              <w:t>Оценка качества профессионального образования по характеристикам конечного продукта.</w:t>
            </w:r>
            <w:r w:rsidR="00330B09" w:rsidRPr="00B57A9D">
              <w:rPr>
                <w:rFonts w:eastAsia="Times New Roman"/>
                <w:sz w:val="24"/>
                <w:szCs w:val="24"/>
                <w:lang w:eastAsia="ru-RU"/>
              </w:rPr>
              <w:t xml:space="preserve"> </w:t>
            </w:r>
            <w:r w:rsidRPr="00B57A9D">
              <w:rPr>
                <w:rFonts w:eastAsia="Times New Roman"/>
                <w:sz w:val="24"/>
                <w:szCs w:val="24"/>
                <w:lang w:eastAsia="ru-RU"/>
              </w:rPr>
              <w:t>Основные подходы к оценке качества профессионального образования: функциональный, ситуационный, оптимизационный, исследовательский, антропоцентрический, синергетический.</w:t>
            </w:r>
          </w:p>
        </w:tc>
        <w:tc>
          <w:tcPr>
            <w:tcW w:w="3544" w:type="dxa"/>
          </w:tcPr>
          <w:p w14:paraId="6A3A35C7" w14:textId="77777777" w:rsidR="0098792E" w:rsidRPr="00B57A9D" w:rsidRDefault="0098792E" w:rsidP="0098792E">
            <w:pPr>
              <w:pStyle w:val="TableParagraph"/>
              <w:ind w:right="142"/>
              <w:rPr>
                <w:b/>
                <w:i/>
                <w:sz w:val="24"/>
                <w:szCs w:val="24"/>
              </w:rPr>
            </w:pPr>
            <w:r w:rsidRPr="00B57A9D">
              <w:rPr>
                <w:b/>
                <w:i/>
                <w:sz w:val="24"/>
                <w:szCs w:val="24"/>
              </w:rPr>
              <w:lastRenderedPageBreak/>
              <w:t>Формируемые компетенции:</w:t>
            </w:r>
          </w:p>
          <w:p w14:paraId="562E0329" w14:textId="77777777" w:rsidR="0098792E" w:rsidRPr="00B57A9D" w:rsidRDefault="0098792E" w:rsidP="0098792E">
            <w:pPr>
              <w:widowControl w:val="0"/>
              <w:tabs>
                <w:tab w:val="left" w:pos="348"/>
              </w:tabs>
              <w:autoSpaceDE w:val="0"/>
              <w:autoSpaceDN w:val="0"/>
              <w:spacing w:line="240" w:lineRule="auto"/>
              <w:ind w:left="0" w:right="142" w:firstLine="0"/>
              <w:rPr>
                <w:sz w:val="24"/>
                <w:szCs w:val="24"/>
              </w:rPr>
            </w:pPr>
            <w:r w:rsidRPr="00B57A9D">
              <w:rPr>
                <w:sz w:val="24"/>
                <w:szCs w:val="24"/>
              </w:rPr>
              <w:t>УК-6. Способен определять и реализовывать приоритеты собственной деятельности и способы ее совершенствования на основе самооценки</w:t>
            </w:r>
          </w:p>
          <w:p w14:paraId="3E3C1D01" w14:textId="77777777" w:rsidR="0098792E" w:rsidRPr="00B57A9D" w:rsidRDefault="0098792E" w:rsidP="0098792E">
            <w:pPr>
              <w:widowControl w:val="0"/>
              <w:spacing w:line="240" w:lineRule="auto"/>
              <w:ind w:left="0" w:right="-1" w:firstLine="0"/>
              <w:rPr>
                <w:sz w:val="24"/>
                <w:szCs w:val="24"/>
              </w:rPr>
            </w:pPr>
            <w:r w:rsidRPr="00B57A9D">
              <w:rPr>
                <w:sz w:val="24"/>
                <w:szCs w:val="24"/>
              </w:rPr>
              <w:t>ОПК-7.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p w14:paraId="2331726D" w14:textId="77777777" w:rsidR="0098792E" w:rsidRPr="00B57A9D" w:rsidRDefault="0098792E" w:rsidP="0098792E">
            <w:pPr>
              <w:widowControl w:val="0"/>
              <w:spacing w:line="240" w:lineRule="auto"/>
              <w:ind w:left="0" w:right="-1" w:firstLine="0"/>
              <w:rPr>
                <w:sz w:val="24"/>
                <w:szCs w:val="24"/>
              </w:rPr>
            </w:pPr>
            <w:r w:rsidRPr="00B57A9D">
              <w:rPr>
                <w:sz w:val="24"/>
                <w:szCs w:val="24"/>
              </w:rPr>
              <w:t>ПК-5. Способен организовывать и проводить профессиональное обучение и образование, повышение квалификации в образовательных организациях по программам профессионального обучения в области туризма</w:t>
            </w:r>
          </w:p>
          <w:p w14:paraId="7832EBF0" w14:textId="77777777" w:rsidR="0098792E" w:rsidRPr="00B57A9D" w:rsidRDefault="0098792E" w:rsidP="0098792E">
            <w:pPr>
              <w:widowControl w:val="0"/>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В результате изучения темы обучающийся должен:</w:t>
            </w:r>
          </w:p>
          <w:p w14:paraId="54924BF9"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знать:</w:t>
            </w:r>
          </w:p>
          <w:p w14:paraId="0B797DFB" w14:textId="0C019958" w:rsidR="005A33A8" w:rsidRPr="00B57A9D" w:rsidRDefault="00330B09"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проблемы, пути, тенденции функционирования и развития системы профессионального образования Российской Федерации, основные способы оценки качества профессионального образования </w:t>
            </w:r>
            <w:r w:rsidR="005A33A8" w:rsidRPr="00B57A9D">
              <w:rPr>
                <w:rFonts w:eastAsia="Times New Roman"/>
                <w:sz w:val="24"/>
                <w:szCs w:val="24"/>
                <w:lang w:eastAsia="ru-RU"/>
              </w:rPr>
              <w:t>(УК-6, ОПК-7, ПК-5)</w:t>
            </w:r>
          </w:p>
          <w:p w14:paraId="4EE2B696"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уметь:</w:t>
            </w:r>
          </w:p>
          <w:p w14:paraId="6A837F5E" w14:textId="0E92B1E6" w:rsidR="005A33A8" w:rsidRPr="00B57A9D" w:rsidRDefault="00330B09"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sz w:val="24"/>
                <w:szCs w:val="24"/>
              </w:rPr>
              <w:t xml:space="preserve">- </w:t>
            </w:r>
            <w:r w:rsidR="00454653" w:rsidRPr="00B57A9D">
              <w:rPr>
                <w:rFonts w:eastAsia="Calibri"/>
                <w:sz w:val="24"/>
                <w:szCs w:val="24"/>
              </w:rPr>
              <w:t xml:space="preserve">создавать индивидуальный профессионально-образовательный маршрут в контексте непрерывного профессионального образования </w:t>
            </w:r>
            <w:r w:rsidR="005A33A8" w:rsidRPr="00B57A9D">
              <w:rPr>
                <w:rFonts w:eastAsia="Times New Roman"/>
                <w:sz w:val="24"/>
                <w:szCs w:val="24"/>
                <w:lang w:eastAsia="ru-RU"/>
              </w:rPr>
              <w:t>(УК-6, ОПК-7, ПК-5)</w:t>
            </w:r>
          </w:p>
          <w:p w14:paraId="51BA220C" w14:textId="489A9A82" w:rsidR="00454653" w:rsidRPr="00B57A9D" w:rsidRDefault="00330B09"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производить отбор содержания учебных дисциплин в соответствии с потребностями современного общества, государства и </w:t>
            </w:r>
            <w:r w:rsidR="00454653" w:rsidRPr="00B57A9D">
              <w:rPr>
                <w:rFonts w:eastAsia="Times New Roman"/>
                <w:sz w:val="24"/>
                <w:szCs w:val="24"/>
                <w:lang w:eastAsia="ru-RU"/>
              </w:rPr>
              <w:lastRenderedPageBreak/>
              <w:t xml:space="preserve">субъектов образовательного процесса </w:t>
            </w:r>
            <w:r w:rsidR="00616954" w:rsidRPr="00B57A9D">
              <w:rPr>
                <w:rFonts w:eastAsia="Times New Roman"/>
                <w:sz w:val="24"/>
                <w:szCs w:val="24"/>
                <w:lang w:eastAsia="ru-RU"/>
              </w:rPr>
              <w:t>(УК-6, ОПК-7, ПК-5)</w:t>
            </w:r>
          </w:p>
        </w:tc>
        <w:tc>
          <w:tcPr>
            <w:tcW w:w="3118" w:type="dxa"/>
          </w:tcPr>
          <w:p w14:paraId="6CB90B96"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lastRenderedPageBreak/>
              <w:t>Контроль участия в проблемных, интерактивных лекциях.</w:t>
            </w:r>
          </w:p>
          <w:p w14:paraId="11FE628B" w14:textId="77777777" w:rsidR="00454653" w:rsidRPr="00B57A9D" w:rsidRDefault="00454653" w:rsidP="00616954">
            <w:pPr>
              <w:widowControl w:val="0"/>
              <w:tabs>
                <w:tab w:val="left" w:pos="317"/>
              </w:tabs>
              <w:spacing w:line="240" w:lineRule="auto"/>
              <w:ind w:left="0" w:right="-1" w:firstLine="0"/>
              <w:rPr>
                <w:rFonts w:eastAsia="Times New Roman"/>
                <w:bCs/>
                <w:snapToGrid w:val="0"/>
                <w:sz w:val="24"/>
                <w:szCs w:val="24"/>
                <w:lang w:eastAsia="ru-RU"/>
              </w:rPr>
            </w:pPr>
          </w:p>
          <w:p w14:paraId="67173B72" w14:textId="77777777" w:rsidR="00454653" w:rsidRPr="00B57A9D" w:rsidRDefault="00454653" w:rsidP="00616954">
            <w:pPr>
              <w:widowControl w:val="0"/>
              <w:tabs>
                <w:tab w:val="left" w:pos="317"/>
              </w:tabs>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Дискуссия: анализ реализации принципов государственной политики и правового регулирования отношений в сфере образования (ФЗ, ст.3)</w:t>
            </w:r>
            <w:r w:rsidRPr="00B57A9D">
              <w:rPr>
                <w:rFonts w:eastAsia="Times New Roman"/>
                <w:b/>
                <w:bCs/>
                <w:snapToGrid w:val="0"/>
                <w:sz w:val="24"/>
                <w:szCs w:val="24"/>
                <w:lang w:eastAsia="ru-RU"/>
              </w:rPr>
              <w:t>.</w:t>
            </w:r>
          </w:p>
          <w:p w14:paraId="0150732A"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065EB135"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Опрос – дискуссия: тенденции развития современного образования (в России и за рубежом) с учётом особенностей мировой образовательной практики.</w:t>
            </w:r>
          </w:p>
          <w:p w14:paraId="79C0F267"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7A204EEF"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Дебаты:</w:t>
            </w:r>
          </w:p>
          <w:p w14:paraId="44812EF8"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 положительные и отрицательные явления в российском образовании, в том числе и профессиональном;</w:t>
            </w:r>
          </w:p>
          <w:p w14:paraId="2AF3BB95"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 Болонский процесс: положительные и отрицательные изменения в образовании России;</w:t>
            </w:r>
          </w:p>
          <w:p w14:paraId="637014A6" w14:textId="77777777" w:rsidR="00454653" w:rsidRPr="00B57A9D" w:rsidRDefault="00454653" w:rsidP="00616954">
            <w:pPr>
              <w:widowControl w:val="0"/>
              <w:spacing w:line="240" w:lineRule="auto"/>
              <w:ind w:left="0" w:right="-1" w:firstLine="0"/>
              <w:rPr>
                <w:rFonts w:eastAsia="Times New Roman"/>
                <w:b/>
                <w:bCs/>
                <w:snapToGrid w:val="0"/>
                <w:sz w:val="24"/>
                <w:szCs w:val="24"/>
                <w:lang w:eastAsia="ru-RU"/>
              </w:rPr>
            </w:pPr>
          </w:p>
          <w:p w14:paraId="5DD5161F"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Взаимный контроль и оценка знаний в парах /</w:t>
            </w:r>
            <w:proofErr w:type="spellStart"/>
            <w:r w:rsidRPr="00B57A9D">
              <w:rPr>
                <w:rFonts w:eastAsia="Times New Roman"/>
                <w:sz w:val="24"/>
                <w:szCs w:val="24"/>
                <w:lang w:eastAsia="ru-RU"/>
              </w:rPr>
              <w:t>микрогруппах</w:t>
            </w:r>
            <w:proofErr w:type="spellEnd"/>
          </w:p>
          <w:p w14:paraId="52BE79BA" w14:textId="77777777" w:rsidR="00454653" w:rsidRPr="00B57A9D" w:rsidRDefault="00454653" w:rsidP="00616954">
            <w:pPr>
              <w:widowControl w:val="0"/>
              <w:spacing w:line="240" w:lineRule="auto"/>
              <w:ind w:left="0" w:right="-1" w:firstLine="0"/>
              <w:rPr>
                <w:rFonts w:eastAsia="Times New Roman"/>
                <w:b/>
                <w:bCs/>
                <w:snapToGrid w:val="0"/>
                <w:sz w:val="24"/>
                <w:szCs w:val="24"/>
                <w:lang w:eastAsia="ru-RU"/>
              </w:rPr>
            </w:pPr>
          </w:p>
          <w:p w14:paraId="7050C5EF" w14:textId="77777777" w:rsidR="00454653" w:rsidRPr="00B57A9D" w:rsidRDefault="00454653" w:rsidP="00616954">
            <w:pPr>
              <w:widowControl w:val="0"/>
              <w:spacing w:line="240" w:lineRule="auto"/>
              <w:ind w:left="0" w:right="-1" w:firstLine="0"/>
              <w:rPr>
                <w:rFonts w:eastAsia="Times New Roman"/>
                <w:bCs/>
                <w:i/>
                <w:snapToGrid w:val="0"/>
                <w:sz w:val="24"/>
                <w:szCs w:val="24"/>
                <w:lang w:eastAsia="ru-RU"/>
              </w:rPr>
            </w:pPr>
            <w:r w:rsidRPr="00B57A9D">
              <w:rPr>
                <w:rFonts w:eastAsia="Times New Roman"/>
                <w:bCs/>
                <w:i/>
                <w:snapToGrid w:val="0"/>
                <w:sz w:val="24"/>
                <w:szCs w:val="24"/>
                <w:u w:val="single"/>
                <w:lang w:eastAsia="ru-RU"/>
              </w:rPr>
              <w:t>Зачёт</w:t>
            </w:r>
            <w:r w:rsidRPr="00B57A9D">
              <w:rPr>
                <w:rFonts w:eastAsia="Times New Roman"/>
                <w:bCs/>
                <w:i/>
                <w:snapToGrid w:val="0"/>
                <w:sz w:val="24"/>
                <w:szCs w:val="24"/>
                <w:lang w:eastAsia="ru-RU"/>
              </w:rPr>
              <w:t>.</w:t>
            </w:r>
          </w:p>
          <w:p w14:paraId="65C65B35"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Защита проекта «10 приоритетных стратегий, которые, на ваш взгляд, могут решить</w:t>
            </w:r>
            <w:r w:rsidR="00E31B98" w:rsidRPr="00B57A9D">
              <w:rPr>
                <w:rFonts w:eastAsia="Times New Roman"/>
                <w:bCs/>
                <w:snapToGrid w:val="0"/>
                <w:sz w:val="24"/>
                <w:szCs w:val="24"/>
                <w:lang w:eastAsia="ru-RU"/>
              </w:rPr>
              <w:t xml:space="preserve"> </w:t>
            </w:r>
            <w:r w:rsidRPr="00B57A9D">
              <w:rPr>
                <w:rFonts w:eastAsia="Times New Roman"/>
                <w:bCs/>
                <w:snapToGrid w:val="0"/>
                <w:sz w:val="24"/>
                <w:szCs w:val="24"/>
                <w:lang w:eastAsia="ru-RU"/>
              </w:rPr>
              <w:t>проблему повышение качества образования, конкурентоспособности российской системы образования»</w:t>
            </w:r>
          </w:p>
        </w:tc>
      </w:tr>
      <w:tr w:rsidR="00616954" w:rsidRPr="0098792E" w14:paraId="482C1C34" w14:textId="77777777" w:rsidTr="007B2E73">
        <w:trPr>
          <w:jc w:val="center"/>
        </w:trPr>
        <w:tc>
          <w:tcPr>
            <w:tcW w:w="562" w:type="dxa"/>
          </w:tcPr>
          <w:p w14:paraId="48280B52"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lastRenderedPageBreak/>
              <w:t>3.</w:t>
            </w:r>
          </w:p>
        </w:tc>
        <w:tc>
          <w:tcPr>
            <w:tcW w:w="2836" w:type="dxa"/>
          </w:tcPr>
          <w:p w14:paraId="60FDFB22" w14:textId="77777777" w:rsidR="00330B09" w:rsidRPr="00B57A9D" w:rsidRDefault="00454653" w:rsidP="00330B09">
            <w:pPr>
              <w:widowControl w:val="0"/>
              <w:spacing w:line="240" w:lineRule="auto"/>
              <w:ind w:left="0" w:right="-1" w:firstLine="0"/>
              <w:jc w:val="center"/>
              <w:rPr>
                <w:rFonts w:eastAsia="Times New Roman"/>
                <w:b/>
                <w:bCs/>
                <w:sz w:val="24"/>
                <w:szCs w:val="24"/>
                <w:lang w:eastAsia="ru-RU"/>
              </w:rPr>
            </w:pPr>
            <w:r w:rsidRPr="00B57A9D">
              <w:rPr>
                <w:rFonts w:eastAsia="Times New Roman"/>
                <w:b/>
                <w:bCs/>
                <w:sz w:val="24"/>
                <w:szCs w:val="24"/>
                <w:lang w:eastAsia="ru-RU"/>
              </w:rPr>
              <w:t>Феноменология развития и профессионального становления личности.</w:t>
            </w:r>
          </w:p>
          <w:p w14:paraId="19EE98D6" w14:textId="0A3B83A4" w:rsidR="00454653" w:rsidRPr="00B57A9D" w:rsidRDefault="00454653" w:rsidP="00F85A93">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Развитие личности: понятие, движущие силы развития человека как личности и как субъекта профессиональной деятельности, факторы, условия, критерии периодизации. Юношеский возраст: характеристика социальной ситуации, ведущего вида деятельности, новообразований, познавательных процессов.</w:t>
            </w:r>
            <w:r w:rsidR="00F85A93" w:rsidRPr="00B57A9D">
              <w:rPr>
                <w:rFonts w:eastAsia="Times New Roman"/>
                <w:sz w:val="24"/>
                <w:szCs w:val="24"/>
                <w:lang w:eastAsia="ru-RU"/>
              </w:rPr>
              <w:t xml:space="preserve"> </w:t>
            </w:r>
            <w:r w:rsidRPr="00B57A9D">
              <w:rPr>
                <w:rFonts w:eastAsia="Times New Roman"/>
                <w:snapToGrid w:val="0"/>
                <w:sz w:val="24"/>
                <w:szCs w:val="24"/>
                <w:lang w:eastAsia="ru-RU"/>
              </w:rPr>
              <w:t>С</w:t>
            </w:r>
            <w:r w:rsidRPr="00B57A9D">
              <w:rPr>
                <w:rFonts w:eastAsia="Times New Roman"/>
                <w:bCs/>
                <w:sz w:val="24"/>
                <w:szCs w:val="24"/>
                <w:lang w:eastAsia="ru-RU"/>
              </w:rPr>
              <w:t xml:space="preserve">тадии профессионального становления по Е. А. Климову, Д. </w:t>
            </w:r>
            <w:proofErr w:type="spellStart"/>
            <w:r w:rsidRPr="00B57A9D">
              <w:rPr>
                <w:rFonts w:eastAsia="Times New Roman"/>
                <w:bCs/>
                <w:sz w:val="24"/>
                <w:szCs w:val="24"/>
                <w:lang w:eastAsia="ru-RU"/>
              </w:rPr>
              <w:t>Сьюперу</w:t>
            </w:r>
            <w:proofErr w:type="spellEnd"/>
            <w:r w:rsidRPr="00B57A9D">
              <w:rPr>
                <w:rFonts w:eastAsia="Times New Roman"/>
                <w:bCs/>
                <w:sz w:val="24"/>
                <w:szCs w:val="24"/>
                <w:lang w:eastAsia="ru-RU"/>
              </w:rPr>
              <w:t xml:space="preserve">, Г. </w:t>
            </w:r>
            <w:proofErr w:type="spellStart"/>
            <w:r w:rsidRPr="00B57A9D">
              <w:rPr>
                <w:rFonts w:eastAsia="Times New Roman"/>
                <w:bCs/>
                <w:sz w:val="24"/>
                <w:szCs w:val="24"/>
                <w:lang w:eastAsia="ru-RU"/>
              </w:rPr>
              <w:t>Хейвингхерсту</w:t>
            </w:r>
            <w:proofErr w:type="spellEnd"/>
            <w:r w:rsidRPr="00B57A9D">
              <w:rPr>
                <w:rFonts w:eastAsia="Times New Roman"/>
                <w:bCs/>
                <w:sz w:val="24"/>
                <w:szCs w:val="24"/>
                <w:lang w:eastAsia="ru-RU"/>
              </w:rPr>
              <w:t>.</w:t>
            </w:r>
          </w:p>
        </w:tc>
        <w:tc>
          <w:tcPr>
            <w:tcW w:w="3544" w:type="dxa"/>
          </w:tcPr>
          <w:p w14:paraId="716A10FF" w14:textId="77777777" w:rsidR="0098792E" w:rsidRPr="00B57A9D" w:rsidRDefault="0098792E" w:rsidP="0098792E">
            <w:pPr>
              <w:pStyle w:val="TableParagraph"/>
              <w:ind w:right="142"/>
              <w:rPr>
                <w:b/>
                <w:i/>
                <w:sz w:val="24"/>
                <w:szCs w:val="24"/>
              </w:rPr>
            </w:pPr>
            <w:r w:rsidRPr="00B57A9D">
              <w:rPr>
                <w:b/>
                <w:i/>
                <w:sz w:val="24"/>
                <w:szCs w:val="24"/>
              </w:rPr>
              <w:t>Формируемые компетенции:</w:t>
            </w:r>
          </w:p>
          <w:p w14:paraId="0D1AFCE1" w14:textId="77777777" w:rsidR="0098792E" w:rsidRPr="00B57A9D" w:rsidRDefault="0098792E" w:rsidP="0098792E">
            <w:pPr>
              <w:widowControl w:val="0"/>
              <w:tabs>
                <w:tab w:val="left" w:pos="348"/>
              </w:tabs>
              <w:autoSpaceDE w:val="0"/>
              <w:autoSpaceDN w:val="0"/>
              <w:spacing w:line="240" w:lineRule="auto"/>
              <w:ind w:left="0" w:right="142" w:firstLine="0"/>
              <w:rPr>
                <w:sz w:val="24"/>
                <w:szCs w:val="24"/>
              </w:rPr>
            </w:pPr>
            <w:r w:rsidRPr="00B57A9D">
              <w:rPr>
                <w:sz w:val="24"/>
                <w:szCs w:val="24"/>
              </w:rPr>
              <w:t>УК-6. Способен определять и реализовывать приоритеты собственной деятельности и способы ее совершенствования на основе самооценки</w:t>
            </w:r>
          </w:p>
          <w:p w14:paraId="5F63E920" w14:textId="77777777" w:rsidR="0098792E" w:rsidRPr="00B57A9D" w:rsidRDefault="0098792E" w:rsidP="0098792E">
            <w:pPr>
              <w:widowControl w:val="0"/>
              <w:spacing w:line="240" w:lineRule="auto"/>
              <w:ind w:left="0" w:right="-1" w:firstLine="0"/>
              <w:rPr>
                <w:sz w:val="24"/>
                <w:szCs w:val="24"/>
              </w:rPr>
            </w:pPr>
            <w:r w:rsidRPr="00B57A9D">
              <w:rPr>
                <w:sz w:val="24"/>
                <w:szCs w:val="24"/>
              </w:rPr>
              <w:t>ОПК-7.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p w14:paraId="16F362F8" w14:textId="77777777" w:rsidR="0098792E" w:rsidRPr="00B57A9D" w:rsidRDefault="0098792E" w:rsidP="0098792E">
            <w:pPr>
              <w:widowControl w:val="0"/>
              <w:spacing w:line="240" w:lineRule="auto"/>
              <w:ind w:left="0" w:right="-1" w:firstLine="0"/>
              <w:rPr>
                <w:sz w:val="24"/>
                <w:szCs w:val="24"/>
              </w:rPr>
            </w:pPr>
            <w:r w:rsidRPr="00B57A9D">
              <w:rPr>
                <w:sz w:val="24"/>
                <w:szCs w:val="24"/>
              </w:rPr>
              <w:t>ПК-5. Способен организовывать и проводить профессиональное обучение и образование, повышение квалификации в образовательных организациях по программам профессионального обучения в области туризма</w:t>
            </w:r>
          </w:p>
          <w:p w14:paraId="368E218E" w14:textId="77777777" w:rsidR="0098792E" w:rsidRPr="00B57A9D" w:rsidRDefault="0098792E" w:rsidP="0098792E">
            <w:pPr>
              <w:widowControl w:val="0"/>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В результате изучения темы обучающийся должен:</w:t>
            </w:r>
          </w:p>
          <w:p w14:paraId="05AA1A3C" w14:textId="77777777" w:rsidR="00454653" w:rsidRPr="00B57A9D" w:rsidRDefault="00454653" w:rsidP="00616954">
            <w:pPr>
              <w:widowControl w:val="0"/>
              <w:tabs>
                <w:tab w:val="left" w:pos="317"/>
              </w:tabs>
              <w:spacing w:line="240" w:lineRule="auto"/>
              <w:ind w:left="0" w:right="-1" w:firstLine="0"/>
              <w:rPr>
                <w:rFonts w:eastAsia="Times New Roman"/>
                <w:b/>
                <w:i/>
                <w:sz w:val="24"/>
                <w:szCs w:val="24"/>
                <w:lang w:eastAsia="ru-RU"/>
              </w:rPr>
            </w:pPr>
            <w:r w:rsidRPr="00B57A9D">
              <w:rPr>
                <w:rFonts w:eastAsia="Times New Roman"/>
                <w:b/>
                <w:i/>
                <w:sz w:val="24"/>
                <w:szCs w:val="24"/>
                <w:lang w:eastAsia="ru-RU"/>
              </w:rPr>
              <w:t>знать:</w:t>
            </w:r>
          </w:p>
          <w:p w14:paraId="69BD1482" w14:textId="34FF177C" w:rsidR="005A33A8"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lastRenderedPageBreak/>
              <w:t xml:space="preserve">- </w:t>
            </w:r>
            <w:r w:rsidR="00454653" w:rsidRPr="00B57A9D">
              <w:rPr>
                <w:rFonts w:eastAsia="Times New Roman"/>
                <w:sz w:val="24"/>
                <w:szCs w:val="24"/>
                <w:lang w:eastAsia="ru-RU"/>
              </w:rPr>
              <w:t xml:space="preserve">основные критерии периодизации возрастного развития, специфику и закономерности личностного и профессионального развития субъектов образовательной и профессиональной деятельности </w:t>
            </w:r>
            <w:r w:rsidR="005A33A8" w:rsidRPr="00B57A9D">
              <w:rPr>
                <w:rFonts w:eastAsia="Times New Roman"/>
                <w:sz w:val="24"/>
                <w:szCs w:val="24"/>
                <w:lang w:eastAsia="ru-RU"/>
              </w:rPr>
              <w:t>(УК-6, ОПК-7, ПК-5)</w:t>
            </w:r>
          </w:p>
          <w:p w14:paraId="15C8BF95" w14:textId="77777777" w:rsidR="00454653" w:rsidRPr="00B57A9D" w:rsidRDefault="00454653" w:rsidP="00616954">
            <w:pPr>
              <w:widowControl w:val="0"/>
              <w:tabs>
                <w:tab w:val="left" w:pos="317"/>
              </w:tabs>
              <w:spacing w:line="240" w:lineRule="auto"/>
              <w:ind w:left="0" w:right="-1" w:firstLine="0"/>
              <w:rPr>
                <w:rFonts w:eastAsia="Times New Roman"/>
                <w:b/>
                <w:i/>
                <w:sz w:val="24"/>
                <w:szCs w:val="24"/>
                <w:lang w:eastAsia="ru-RU"/>
              </w:rPr>
            </w:pPr>
            <w:r w:rsidRPr="00B57A9D">
              <w:rPr>
                <w:rFonts w:eastAsia="Times New Roman"/>
                <w:b/>
                <w:i/>
                <w:sz w:val="24"/>
                <w:szCs w:val="24"/>
                <w:lang w:eastAsia="ru-RU"/>
              </w:rPr>
              <w:t>уметь:</w:t>
            </w:r>
          </w:p>
          <w:p w14:paraId="516A7060" w14:textId="36BF3755" w:rsidR="005A33A8"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sz w:val="24"/>
                <w:szCs w:val="24"/>
              </w:rPr>
              <w:t xml:space="preserve">- </w:t>
            </w:r>
            <w:r w:rsidR="00454653" w:rsidRPr="00B57A9D">
              <w:rPr>
                <w:rFonts w:eastAsia="Calibri"/>
                <w:sz w:val="24"/>
                <w:szCs w:val="24"/>
              </w:rPr>
              <w:t xml:space="preserve">создавать индивидуальный профессионально-образовательный маршрут </w:t>
            </w:r>
            <w:r w:rsidR="005A33A8" w:rsidRPr="00B57A9D">
              <w:rPr>
                <w:rFonts w:eastAsia="Times New Roman"/>
                <w:sz w:val="24"/>
                <w:szCs w:val="24"/>
                <w:lang w:eastAsia="ru-RU"/>
              </w:rPr>
              <w:t>(УК-6, ОПК-7, ПК-5)</w:t>
            </w:r>
          </w:p>
          <w:p w14:paraId="7B65E405" w14:textId="6D0B38D4" w:rsidR="005A33A8"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анализировать потребности субъекта профессионального образования в соотнесении с требованиями ФГОС и профессионального сообщества </w:t>
            </w:r>
            <w:r w:rsidR="005A33A8" w:rsidRPr="00B57A9D">
              <w:rPr>
                <w:rFonts w:eastAsia="Times New Roman"/>
                <w:sz w:val="24"/>
                <w:szCs w:val="24"/>
                <w:lang w:eastAsia="ru-RU"/>
              </w:rPr>
              <w:t>(УК-6, ОПК-7, ПК-5)</w:t>
            </w:r>
          </w:p>
          <w:p w14:paraId="0EE98928"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владеть:</w:t>
            </w:r>
          </w:p>
          <w:p w14:paraId="303F8864" w14:textId="4BB296A1"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способами использования в образовательном процессе современных психологических и педагогических</w:t>
            </w:r>
            <w:r w:rsidR="00E31B98" w:rsidRPr="00B57A9D">
              <w:rPr>
                <w:rFonts w:eastAsia="Times New Roman"/>
                <w:sz w:val="24"/>
                <w:szCs w:val="24"/>
                <w:lang w:eastAsia="ru-RU"/>
              </w:rPr>
              <w:t xml:space="preserve"> </w:t>
            </w:r>
            <w:r w:rsidR="00454653" w:rsidRPr="00B57A9D">
              <w:rPr>
                <w:rFonts w:eastAsia="Times New Roman"/>
                <w:sz w:val="24"/>
                <w:szCs w:val="24"/>
                <w:lang w:eastAsia="ru-RU"/>
              </w:rPr>
              <w:t>технологий в соответствии с возрастными и</w:t>
            </w:r>
            <w:r w:rsidR="00E31B98" w:rsidRPr="00B57A9D">
              <w:rPr>
                <w:rFonts w:eastAsia="Times New Roman"/>
                <w:sz w:val="24"/>
                <w:szCs w:val="24"/>
                <w:lang w:eastAsia="ru-RU"/>
              </w:rPr>
              <w:t xml:space="preserve"> </w:t>
            </w:r>
            <w:r w:rsidR="00454653" w:rsidRPr="00B57A9D">
              <w:rPr>
                <w:rFonts w:eastAsia="Times New Roman"/>
                <w:sz w:val="24"/>
                <w:szCs w:val="24"/>
                <w:lang w:eastAsia="ru-RU"/>
              </w:rPr>
              <w:t xml:space="preserve">индивидуальными особенностями личности субъектов учебно-профессиональной деятельности </w:t>
            </w:r>
            <w:r w:rsidR="005A33A8" w:rsidRPr="00B57A9D">
              <w:rPr>
                <w:rFonts w:eastAsia="Times New Roman"/>
                <w:sz w:val="24"/>
                <w:szCs w:val="24"/>
                <w:lang w:eastAsia="ru-RU"/>
              </w:rPr>
              <w:t>(УК-6, ОПК-7, ПК-5)</w:t>
            </w:r>
          </w:p>
        </w:tc>
        <w:tc>
          <w:tcPr>
            <w:tcW w:w="3118" w:type="dxa"/>
          </w:tcPr>
          <w:p w14:paraId="10603B66"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lastRenderedPageBreak/>
              <w:t>Контроль участия в проблемных, интерактивных лекциях.</w:t>
            </w:r>
          </w:p>
          <w:p w14:paraId="56D36E14"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0832CDAF"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Опрос-дискуссия:</w:t>
            </w:r>
          </w:p>
          <w:p w14:paraId="200972F1"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w:t>
            </w:r>
            <w:r w:rsidR="00E31B98" w:rsidRPr="00B57A9D">
              <w:rPr>
                <w:rFonts w:eastAsia="Times New Roman"/>
                <w:bCs/>
                <w:snapToGrid w:val="0"/>
                <w:sz w:val="24"/>
                <w:szCs w:val="24"/>
                <w:lang w:eastAsia="ru-RU"/>
              </w:rPr>
              <w:t xml:space="preserve"> </w:t>
            </w:r>
            <w:r w:rsidRPr="00B57A9D">
              <w:rPr>
                <w:rFonts w:eastAsia="Times New Roman"/>
                <w:bCs/>
                <w:snapToGrid w:val="0"/>
                <w:sz w:val="24"/>
                <w:szCs w:val="24"/>
                <w:lang w:eastAsia="ru-RU"/>
              </w:rPr>
              <w:t>понимание категорий «человек, личность, индивидуальность».</w:t>
            </w:r>
          </w:p>
          <w:p w14:paraId="258B3C27"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
                <w:bCs/>
                <w:snapToGrid w:val="0"/>
                <w:sz w:val="24"/>
                <w:szCs w:val="24"/>
                <w:lang w:eastAsia="ru-RU"/>
              </w:rPr>
              <w:t>-</w:t>
            </w:r>
            <w:r w:rsidR="00E31B98" w:rsidRPr="00B57A9D">
              <w:rPr>
                <w:rFonts w:eastAsia="Times New Roman"/>
                <w:b/>
                <w:bCs/>
                <w:snapToGrid w:val="0"/>
                <w:sz w:val="24"/>
                <w:szCs w:val="24"/>
                <w:lang w:eastAsia="ru-RU"/>
              </w:rPr>
              <w:t xml:space="preserve"> </w:t>
            </w:r>
            <w:r w:rsidRPr="00B57A9D">
              <w:rPr>
                <w:rFonts w:eastAsia="Times New Roman"/>
                <w:bCs/>
                <w:snapToGrid w:val="0"/>
                <w:sz w:val="24"/>
                <w:szCs w:val="24"/>
                <w:lang w:eastAsia="ru-RU"/>
              </w:rPr>
              <w:t>анализ</w:t>
            </w:r>
            <w:r w:rsidRPr="00B57A9D">
              <w:rPr>
                <w:rFonts w:eastAsia="Times New Roman"/>
                <w:b/>
                <w:bCs/>
                <w:snapToGrid w:val="0"/>
                <w:sz w:val="24"/>
                <w:szCs w:val="24"/>
                <w:lang w:eastAsia="ru-RU"/>
              </w:rPr>
              <w:t xml:space="preserve"> с</w:t>
            </w:r>
            <w:r w:rsidRPr="00B57A9D">
              <w:rPr>
                <w:rFonts w:eastAsia="Times New Roman"/>
                <w:bCs/>
                <w:sz w:val="24"/>
                <w:szCs w:val="24"/>
                <w:lang w:eastAsia="ru-RU"/>
              </w:rPr>
              <w:t xml:space="preserve">тадий профессионального становления по Е. А. Климову, Д. </w:t>
            </w:r>
            <w:proofErr w:type="spellStart"/>
            <w:r w:rsidRPr="00B57A9D">
              <w:rPr>
                <w:rFonts w:eastAsia="Times New Roman"/>
                <w:bCs/>
                <w:sz w:val="24"/>
                <w:szCs w:val="24"/>
                <w:lang w:eastAsia="ru-RU"/>
              </w:rPr>
              <w:t>Сьюперу</w:t>
            </w:r>
            <w:proofErr w:type="spellEnd"/>
            <w:r w:rsidRPr="00B57A9D">
              <w:rPr>
                <w:rFonts w:eastAsia="Times New Roman"/>
                <w:bCs/>
                <w:sz w:val="24"/>
                <w:szCs w:val="24"/>
                <w:lang w:eastAsia="ru-RU"/>
              </w:rPr>
              <w:t xml:space="preserve">, Г. </w:t>
            </w:r>
            <w:proofErr w:type="spellStart"/>
            <w:r w:rsidRPr="00B57A9D">
              <w:rPr>
                <w:rFonts w:eastAsia="Times New Roman"/>
                <w:bCs/>
                <w:sz w:val="24"/>
                <w:szCs w:val="24"/>
                <w:lang w:eastAsia="ru-RU"/>
              </w:rPr>
              <w:t>Хейвингхерсту</w:t>
            </w:r>
            <w:proofErr w:type="spellEnd"/>
            <w:r w:rsidRPr="00B57A9D">
              <w:rPr>
                <w:rFonts w:eastAsia="Times New Roman"/>
                <w:bCs/>
                <w:sz w:val="24"/>
                <w:szCs w:val="24"/>
                <w:lang w:eastAsia="ru-RU"/>
              </w:rPr>
              <w:t>.</w:t>
            </w:r>
          </w:p>
          <w:p w14:paraId="698F6B46"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p>
          <w:p w14:paraId="3E1344BB"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sz w:val="24"/>
                <w:szCs w:val="24"/>
                <w:lang w:eastAsia="ru-RU"/>
              </w:rPr>
              <w:t>Защита докладов (с презентацией):</w:t>
            </w:r>
          </w:p>
          <w:p w14:paraId="04408DC8" w14:textId="77777777" w:rsidR="00454653" w:rsidRPr="00B57A9D" w:rsidRDefault="00454653" w:rsidP="007D3AB3">
            <w:pPr>
              <w:widowControl w:val="0"/>
              <w:numPr>
                <w:ilvl w:val="0"/>
                <w:numId w:val="5"/>
              </w:numPr>
              <w:tabs>
                <w:tab w:val="left" w:pos="288"/>
              </w:tabs>
              <w:spacing w:line="240" w:lineRule="auto"/>
              <w:ind w:left="0" w:right="-1" w:firstLine="0"/>
              <w:rPr>
                <w:rFonts w:eastAsia="Times New Roman"/>
                <w:sz w:val="24"/>
                <w:szCs w:val="24"/>
                <w:lang w:eastAsia="ru-RU"/>
              </w:rPr>
            </w:pPr>
            <w:r w:rsidRPr="00B57A9D">
              <w:rPr>
                <w:rFonts w:eastAsia="Times New Roman"/>
                <w:bCs/>
                <w:sz w:val="24"/>
                <w:szCs w:val="24"/>
                <w:lang w:eastAsia="ru-RU"/>
              </w:rPr>
              <w:t>Восприятия и внимания в юношеском возрасте.</w:t>
            </w:r>
          </w:p>
          <w:p w14:paraId="3B8BEEF3" w14:textId="77777777" w:rsidR="00454653" w:rsidRPr="00B57A9D" w:rsidRDefault="00454653" w:rsidP="007D3AB3">
            <w:pPr>
              <w:widowControl w:val="0"/>
              <w:numPr>
                <w:ilvl w:val="0"/>
                <w:numId w:val="5"/>
              </w:numPr>
              <w:tabs>
                <w:tab w:val="left" w:pos="288"/>
              </w:tabs>
              <w:spacing w:line="240" w:lineRule="auto"/>
              <w:ind w:left="0" w:right="-1" w:firstLine="0"/>
              <w:rPr>
                <w:rFonts w:eastAsia="Times New Roman"/>
                <w:sz w:val="24"/>
                <w:szCs w:val="24"/>
                <w:lang w:eastAsia="ru-RU"/>
              </w:rPr>
            </w:pPr>
            <w:r w:rsidRPr="00B57A9D">
              <w:rPr>
                <w:rFonts w:eastAsia="Times New Roman"/>
                <w:sz w:val="24"/>
                <w:szCs w:val="24"/>
                <w:lang w:eastAsia="ru-RU"/>
              </w:rPr>
              <w:t>Память как процесс отражения и познания. Особенности в юношеском возрасте.</w:t>
            </w:r>
          </w:p>
          <w:p w14:paraId="025AAA16" w14:textId="77777777" w:rsidR="00454653" w:rsidRPr="00B57A9D" w:rsidRDefault="00454653" w:rsidP="007D3AB3">
            <w:pPr>
              <w:widowControl w:val="0"/>
              <w:numPr>
                <w:ilvl w:val="0"/>
                <w:numId w:val="5"/>
              </w:numPr>
              <w:tabs>
                <w:tab w:val="left" w:pos="288"/>
              </w:tabs>
              <w:spacing w:line="240" w:lineRule="auto"/>
              <w:ind w:left="0" w:right="-1" w:firstLine="0"/>
              <w:rPr>
                <w:rFonts w:eastAsia="Times New Roman"/>
                <w:sz w:val="24"/>
                <w:szCs w:val="24"/>
                <w:lang w:eastAsia="ru-RU"/>
              </w:rPr>
            </w:pPr>
            <w:r w:rsidRPr="00B57A9D">
              <w:rPr>
                <w:rFonts w:eastAsia="Times New Roman"/>
                <w:sz w:val="24"/>
                <w:szCs w:val="24"/>
                <w:lang w:eastAsia="ru-RU"/>
              </w:rPr>
              <w:t>Мышление и воображение: особенности развития в юношеском возрасте.</w:t>
            </w:r>
          </w:p>
          <w:p w14:paraId="6B3BBE3E"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kern w:val="36"/>
                <w:sz w:val="24"/>
                <w:szCs w:val="24"/>
                <w:lang w:eastAsia="ru-RU"/>
              </w:rPr>
              <w:lastRenderedPageBreak/>
              <w:t>4.Социально-психологические особенности</w:t>
            </w:r>
            <w:r w:rsidR="00E31B98" w:rsidRPr="00B57A9D">
              <w:rPr>
                <w:rFonts w:eastAsia="Times New Roman"/>
                <w:bCs/>
                <w:kern w:val="36"/>
                <w:sz w:val="24"/>
                <w:szCs w:val="24"/>
                <w:lang w:eastAsia="ru-RU"/>
              </w:rPr>
              <w:t xml:space="preserve"> </w:t>
            </w:r>
            <w:r w:rsidRPr="00B57A9D">
              <w:rPr>
                <w:rFonts w:eastAsia="Times New Roman"/>
                <w:bCs/>
                <w:kern w:val="36"/>
                <w:sz w:val="24"/>
                <w:szCs w:val="24"/>
                <w:lang w:eastAsia="ru-RU"/>
              </w:rPr>
              <w:t>юношеского возраста</w:t>
            </w:r>
            <w:r w:rsidRPr="00B57A9D">
              <w:rPr>
                <w:rFonts w:eastAsia="Times New Roman"/>
                <w:bCs/>
                <w:sz w:val="24"/>
                <w:szCs w:val="24"/>
                <w:lang w:eastAsia="ru-RU"/>
              </w:rPr>
              <w:t>.</w:t>
            </w:r>
          </w:p>
          <w:p w14:paraId="6DFE4FD4"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p>
          <w:p w14:paraId="504959CC"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sz w:val="24"/>
                <w:szCs w:val="24"/>
                <w:lang w:eastAsia="ru-RU"/>
              </w:rPr>
              <w:t>Мозговой штурм</w:t>
            </w:r>
          </w:p>
          <w:p w14:paraId="2906C299"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p>
          <w:p w14:paraId="0364391C"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Взаимный контроль и оценка знаний в парах /</w:t>
            </w:r>
            <w:proofErr w:type="spellStart"/>
            <w:r w:rsidRPr="00B57A9D">
              <w:rPr>
                <w:rFonts w:eastAsia="Times New Roman"/>
                <w:sz w:val="24"/>
                <w:szCs w:val="24"/>
                <w:lang w:eastAsia="ru-RU"/>
              </w:rPr>
              <w:t>микрогруппах</w:t>
            </w:r>
            <w:proofErr w:type="spellEnd"/>
          </w:p>
          <w:p w14:paraId="36EF8C43"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p>
          <w:p w14:paraId="1EE4BCCF" w14:textId="77777777" w:rsidR="00454653" w:rsidRPr="00B57A9D" w:rsidRDefault="00616954"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sz w:val="24"/>
                <w:szCs w:val="24"/>
                <w:lang w:eastAsia="ru-RU"/>
              </w:rPr>
              <w:t>Анализ эссе</w:t>
            </w:r>
          </w:p>
        </w:tc>
      </w:tr>
      <w:tr w:rsidR="00616954" w:rsidRPr="0098792E" w14:paraId="112104F0" w14:textId="77777777" w:rsidTr="007B2E73">
        <w:trPr>
          <w:jc w:val="center"/>
        </w:trPr>
        <w:tc>
          <w:tcPr>
            <w:tcW w:w="562" w:type="dxa"/>
          </w:tcPr>
          <w:p w14:paraId="5F42C9E9"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lastRenderedPageBreak/>
              <w:t>4.</w:t>
            </w:r>
          </w:p>
        </w:tc>
        <w:tc>
          <w:tcPr>
            <w:tcW w:w="2836" w:type="dxa"/>
          </w:tcPr>
          <w:p w14:paraId="6CD0B26F" w14:textId="78E40B4C" w:rsidR="00F85A93" w:rsidRPr="00B57A9D" w:rsidRDefault="00454653" w:rsidP="00F85A93">
            <w:pPr>
              <w:adjustRightInd w:val="0"/>
              <w:spacing w:line="240" w:lineRule="auto"/>
              <w:ind w:left="0" w:right="-1" w:firstLine="0"/>
              <w:jc w:val="center"/>
              <w:rPr>
                <w:rFonts w:eastAsia="Times New Roman"/>
                <w:b/>
                <w:bCs/>
                <w:sz w:val="24"/>
                <w:szCs w:val="24"/>
                <w:lang w:eastAsia="ru-RU"/>
              </w:rPr>
            </w:pPr>
            <w:r w:rsidRPr="00B57A9D">
              <w:rPr>
                <w:rFonts w:eastAsia="Times New Roman"/>
                <w:b/>
                <w:bCs/>
                <w:sz w:val="24"/>
                <w:szCs w:val="24"/>
                <w:lang w:eastAsia="ru-RU"/>
              </w:rPr>
              <w:t>Воспитан</w:t>
            </w:r>
            <w:r w:rsidR="003008D9" w:rsidRPr="00B57A9D">
              <w:rPr>
                <w:rFonts w:eastAsia="Times New Roman"/>
                <w:b/>
                <w:bCs/>
                <w:sz w:val="24"/>
                <w:szCs w:val="24"/>
                <w:lang w:eastAsia="ru-RU"/>
              </w:rPr>
              <w:t>ие и базовая культура личности.</w:t>
            </w:r>
          </w:p>
          <w:p w14:paraId="2048D360" w14:textId="1AB6AB27" w:rsidR="00454653" w:rsidRPr="00B57A9D" w:rsidRDefault="00454653" w:rsidP="0098792E">
            <w:pPr>
              <w:adjustRightInd w:val="0"/>
              <w:spacing w:line="240" w:lineRule="auto"/>
              <w:ind w:left="0" w:right="-1" w:firstLine="0"/>
              <w:rPr>
                <w:rFonts w:eastAsia="Times New Roman"/>
                <w:sz w:val="24"/>
                <w:szCs w:val="24"/>
                <w:lang w:eastAsia="ru-RU"/>
              </w:rPr>
            </w:pPr>
            <w:r w:rsidRPr="00B57A9D">
              <w:rPr>
                <w:rFonts w:eastAsia="Times New Roman"/>
                <w:sz w:val="24"/>
                <w:szCs w:val="24"/>
                <w:lang w:eastAsia="ru-RU"/>
              </w:rPr>
              <w:t>Разностороннее воспитание личности, с точки зрения современного социума.</w:t>
            </w:r>
            <w:r w:rsidR="00E31B98" w:rsidRPr="00B57A9D">
              <w:rPr>
                <w:rFonts w:eastAsia="Times New Roman"/>
                <w:sz w:val="24"/>
                <w:szCs w:val="24"/>
              </w:rPr>
              <w:t xml:space="preserve"> </w:t>
            </w:r>
            <w:r w:rsidRPr="00B57A9D">
              <w:rPr>
                <w:rFonts w:eastAsia="Times New Roman"/>
                <w:sz w:val="24"/>
                <w:szCs w:val="24"/>
              </w:rPr>
              <w:t>Психологические основы воспитания как технологии по созданию условий для конструктивных инициатив обучающихся.</w:t>
            </w:r>
            <w:r w:rsidRPr="00B57A9D">
              <w:rPr>
                <w:rFonts w:eastAsia="Times New Roman"/>
                <w:sz w:val="24"/>
                <w:szCs w:val="24"/>
                <w:lang w:eastAsia="ru-RU"/>
              </w:rPr>
              <w:t xml:space="preserve"> </w:t>
            </w:r>
            <w:r w:rsidRPr="00B57A9D">
              <w:rPr>
                <w:rFonts w:eastAsia="Times New Roman"/>
                <w:spacing w:val="-4"/>
                <w:sz w:val="24"/>
                <w:szCs w:val="24"/>
              </w:rPr>
              <w:t>Коллектив: понятие, этапы развития (А.С.</w:t>
            </w:r>
            <w:r w:rsidR="0098792E" w:rsidRPr="00B57A9D">
              <w:rPr>
                <w:rFonts w:eastAsia="Times New Roman"/>
                <w:spacing w:val="-4"/>
                <w:sz w:val="24"/>
                <w:szCs w:val="24"/>
              </w:rPr>
              <w:t xml:space="preserve"> </w:t>
            </w:r>
            <w:r w:rsidRPr="00B57A9D">
              <w:rPr>
                <w:rFonts w:eastAsia="Times New Roman"/>
                <w:spacing w:val="-4"/>
                <w:sz w:val="24"/>
                <w:szCs w:val="24"/>
              </w:rPr>
              <w:t xml:space="preserve">Макаренко и современные учёные). </w:t>
            </w:r>
            <w:r w:rsidRPr="00B57A9D">
              <w:rPr>
                <w:rFonts w:eastAsia="Times New Roman"/>
                <w:spacing w:val="-2"/>
                <w:sz w:val="24"/>
                <w:szCs w:val="24"/>
              </w:rPr>
              <w:t>Самовоспитание студентов</w:t>
            </w:r>
            <w:r w:rsidRPr="00B57A9D">
              <w:rPr>
                <w:rFonts w:eastAsia="Times New Roman"/>
                <w:spacing w:val="-4"/>
                <w:sz w:val="24"/>
                <w:szCs w:val="24"/>
              </w:rPr>
              <w:t xml:space="preserve"> как способ личностного и </w:t>
            </w:r>
            <w:r w:rsidRPr="00B57A9D">
              <w:rPr>
                <w:rFonts w:eastAsia="Times New Roman"/>
                <w:spacing w:val="-4"/>
                <w:sz w:val="24"/>
                <w:szCs w:val="24"/>
              </w:rPr>
              <w:lastRenderedPageBreak/>
              <w:t>профессионального развития.</w:t>
            </w:r>
          </w:p>
        </w:tc>
        <w:tc>
          <w:tcPr>
            <w:tcW w:w="3544" w:type="dxa"/>
          </w:tcPr>
          <w:p w14:paraId="24E1DAA6" w14:textId="77777777" w:rsidR="0098792E" w:rsidRPr="00B57A9D" w:rsidRDefault="0098792E" w:rsidP="0098792E">
            <w:pPr>
              <w:pStyle w:val="TableParagraph"/>
              <w:ind w:right="142"/>
              <w:rPr>
                <w:b/>
                <w:i/>
                <w:sz w:val="24"/>
                <w:szCs w:val="24"/>
              </w:rPr>
            </w:pPr>
            <w:r w:rsidRPr="00B57A9D">
              <w:rPr>
                <w:b/>
                <w:i/>
                <w:sz w:val="24"/>
                <w:szCs w:val="24"/>
              </w:rPr>
              <w:lastRenderedPageBreak/>
              <w:t>Формируемые компетенции:</w:t>
            </w:r>
          </w:p>
          <w:p w14:paraId="078DE4CE" w14:textId="77777777" w:rsidR="0098792E" w:rsidRPr="00B57A9D" w:rsidRDefault="0098792E" w:rsidP="0098792E">
            <w:pPr>
              <w:widowControl w:val="0"/>
              <w:tabs>
                <w:tab w:val="left" w:pos="348"/>
              </w:tabs>
              <w:autoSpaceDE w:val="0"/>
              <w:autoSpaceDN w:val="0"/>
              <w:spacing w:line="240" w:lineRule="auto"/>
              <w:ind w:left="0" w:right="142" w:firstLine="0"/>
              <w:rPr>
                <w:sz w:val="24"/>
                <w:szCs w:val="24"/>
              </w:rPr>
            </w:pPr>
            <w:r w:rsidRPr="00B57A9D">
              <w:rPr>
                <w:sz w:val="24"/>
                <w:szCs w:val="24"/>
              </w:rPr>
              <w:t>УК-6. Способен определять и реализовывать приоритеты собственной деятельности и способы ее совершенствования на основе самооценки</w:t>
            </w:r>
          </w:p>
          <w:p w14:paraId="698F65C9" w14:textId="77777777" w:rsidR="0098792E" w:rsidRPr="00B57A9D" w:rsidRDefault="0098792E" w:rsidP="0098792E">
            <w:pPr>
              <w:widowControl w:val="0"/>
              <w:spacing w:line="240" w:lineRule="auto"/>
              <w:ind w:left="0" w:right="-1" w:firstLine="0"/>
              <w:rPr>
                <w:sz w:val="24"/>
                <w:szCs w:val="24"/>
              </w:rPr>
            </w:pPr>
            <w:r w:rsidRPr="00B57A9D">
              <w:rPr>
                <w:sz w:val="24"/>
                <w:szCs w:val="24"/>
              </w:rPr>
              <w:t>ОПК-7.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p w14:paraId="3D40BDA4" w14:textId="77777777" w:rsidR="0098792E" w:rsidRPr="00B57A9D" w:rsidRDefault="0098792E" w:rsidP="0098792E">
            <w:pPr>
              <w:widowControl w:val="0"/>
              <w:spacing w:line="240" w:lineRule="auto"/>
              <w:ind w:left="0" w:right="-1" w:firstLine="0"/>
              <w:rPr>
                <w:sz w:val="24"/>
                <w:szCs w:val="24"/>
              </w:rPr>
            </w:pPr>
            <w:r w:rsidRPr="00B57A9D">
              <w:rPr>
                <w:sz w:val="24"/>
                <w:szCs w:val="24"/>
              </w:rPr>
              <w:t xml:space="preserve">ПК-5. Способен организовывать и проводить профессиональное обучение и образование, повышение квалификации в образовательных организациях </w:t>
            </w:r>
            <w:r w:rsidRPr="00B57A9D">
              <w:rPr>
                <w:sz w:val="24"/>
                <w:szCs w:val="24"/>
              </w:rPr>
              <w:lastRenderedPageBreak/>
              <w:t>по программам профессионального обучения в области туризма</w:t>
            </w:r>
          </w:p>
          <w:p w14:paraId="6AC289BE" w14:textId="77777777" w:rsidR="0098792E" w:rsidRPr="00B57A9D" w:rsidRDefault="0098792E" w:rsidP="0098792E">
            <w:pPr>
              <w:widowControl w:val="0"/>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В результате изучения темы обучающийся должен:</w:t>
            </w:r>
          </w:p>
          <w:p w14:paraId="442B2281" w14:textId="77777777" w:rsidR="00454653" w:rsidRPr="00B57A9D" w:rsidRDefault="00454653" w:rsidP="00616954">
            <w:pPr>
              <w:widowControl w:val="0"/>
              <w:tabs>
                <w:tab w:val="left" w:pos="212"/>
                <w:tab w:val="left" w:pos="2835"/>
              </w:tabs>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знать:</w:t>
            </w:r>
          </w:p>
          <w:p w14:paraId="45D77898" w14:textId="321A2FF0"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нормативные документы по вопросам воспитания молодёжи </w:t>
            </w:r>
            <w:r w:rsidR="005A33A8" w:rsidRPr="00B57A9D">
              <w:rPr>
                <w:rFonts w:eastAsia="Times New Roman"/>
                <w:sz w:val="24"/>
                <w:szCs w:val="24"/>
                <w:lang w:eastAsia="ru-RU"/>
              </w:rPr>
              <w:t>(УК-6, ОПК-7, ПК-5)</w:t>
            </w:r>
          </w:p>
          <w:p w14:paraId="763A2EDD" w14:textId="7320BF9B" w:rsidR="005A33A8"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основные психолого-педагогические феномены - сущностную характеристику процесса «воспитание»</w:t>
            </w:r>
            <w:r w:rsidR="00E31B98" w:rsidRPr="00B57A9D">
              <w:rPr>
                <w:rFonts w:eastAsia="Times New Roman"/>
                <w:sz w:val="24"/>
                <w:szCs w:val="24"/>
                <w:lang w:eastAsia="ru-RU"/>
              </w:rPr>
              <w:t xml:space="preserve"> </w:t>
            </w:r>
            <w:r w:rsidR="005A33A8" w:rsidRPr="00B57A9D">
              <w:rPr>
                <w:rFonts w:eastAsia="Times New Roman"/>
                <w:sz w:val="24"/>
                <w:szCs w:val="24"/>
                <w:lang w:eastAsia="ru-RU"/>
              </w:rPr>
              <w:t>(УК-6, ОПК-7, ПК-5)</w:t>
            </w:r>
          </w:p>
          <w:p w14:paraId="6D742BAB" w14:textId="77777777" w:rsidR="00454653" w:rsidRPr="00B57A9D" w:rsidRDefault="00454653" w:rsidP="00616954">
            <w:pPr>
              <w:widowControl w:val="0"/>
              <w:tabs>
                <w:tab w:val="left" w:pos="212"/>
                <w:tab w:val="left" w:pos="2835"/>
              </w:tabs>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уметь:</w:t>
            </w:r>
          </w:p>
          <w:p w14:paraId="1CBC3510" w14:textId="597A4A50" w:rsidR="00454653" w:rsidRPr="00B57A9D" w:rsidRDefault="00F85A93" w:rsidP="00F85A93">
            <w:pPr>
              <w:widowControl w:val="0"/>
              <w:tabs>
                <w:tab w:val="left" w:pos="212"/>
                <w:tab w:val="left" w:pos="2835"/>
              </w:tabs>
              <w:autoSpaceDE w:val="0"/>
              <w:spacing w:line="240" w:lineRule="auto"/>
              <w:ind w:left="0" w:right="-1" w:firstLine="0"/>
              <w:rPr>
                <w:rFonts w:eastAsia="Calibri"/>
                <w:bCs/>
                <w:iCs/>
                <w:sz w:val="24"/>
                <w:szCs w:val="24"/>
                <w:lang w:eastAsia="ru-RU"/>
              </w:rPr>
            </w:pPr>
            <w:r w:rsidRPr="00B57A9D">
              <w:rPr>
                <w:rFonts w:eastAsia="Calibri"/>
                <w:bCs/>
                <w:iCs/>
                <w:sz w:val="24"/>
                <w:szCs w:val="24"/>
                <w:lang w:eastAsia="ru-RU"/>
              </w:rPr>
              <w:t xml:space="preserve">- </w:t>
            </w:r>
            <w:r w:rsidR="00454653" w:rsidRPr="00B57A9D">
              <w:rPr>
                <w:rFonts w:eastAsia="Calibri"/>
                <w:bCs/>
                <w:iCs/>
                <w:sz w:val="24"/>
                <w:szCs w:val="24"/>
                <w:lang w:eastAsia="ru-RU"/>
              </w:rPr>
              <w:t>характеризовать конструктивные способы взаимодействия с субъектами педагогического процесса</w:t>
            </w:r>
            <w:r w:rsidR="00E31B98" w:rsidRPr="00B57A9D">
              <w:rPr>
                <w:rFonts w:eastAsia="Calibri"/>
                <w:bCs/>
                <w:iCs/>
                <w:sz w:val="24"/>
                <w:szCs w:val="24"/>
                <w:lang w:eastAsia="ru-RU"/>
              </w:rPr>
              <w:t xml:space="preserve"> </w:t>
            </w:r>
            <w:r w:rsidR="00454653" w:rsidRPr="00B57A9D">
              <w:rPr>
                <w:rFonts w:eastAsia="Calibri"/>
                <w:bCs/>
                <w:iCs/>
                <w:sz w:val="24"/>
                <w:szCs w:val="24"/>
                <w:lang w:eastAsia="ru-RU"/>
              </w:rPr>
              <w:t>(</w:t>
            </w:r>
            <w:r w:rsidR="005A33A8" w:rsidRPr="00B57A9D">
              <w:rPr>
                <w:rFonts w:eastAsia="Times New Roman"/>
                <w:sz w:val="24"/>
                <w:szCs w:val="24"/>
                <w:lang w:eastAsia="ru-RU"/>
              </w:rPr>
              <w:t>ПК-5</w:t>
            </w:r>
            <w:r w:rsidR="00454653" w:rsidRPr="00B57A9D">
              <w:rPr>
                <w:rFonts w:eastAsia="Calibri"/>
                <w:bCs/>
                <w:iCs/>
                <w:sz w:val="24"/>
                <w:szCs w:val="24"/>
                <w:lang w:eastAsia="ru-RU"/>
              </w:rPr>
              <w:t>);</w:t>
            </w:r>
          </w:p>
          <w:p w14:paraId="7B4C56B0" w14:textId="77777777" w:rsidR="00454653" w:rsidRPr="00B57A9D" w:rsidRDefault="00454653" w:rsidP="00616954">
            <w:pPr>
              <w:widowControl w:val="0"/>
              <w:tabs>
                <w:tab w:val="left" w:pos="212"/>
                <w:tab w:val="left" w:pos="2835"/>
              </w:tabs>
              <w:spacing w:line="240" w:lineRule="auto"/>
              <w:ind w:left="0" w:right="-1" w:firstLine="0"/>
              <w:rPr>
                <w:rFonts w:eastAsia="Calibri"/>
                <w:b/>
                <w:bCs/>
                <w:i/>
                <w:iCs/>
                <w:sz w:val="24"/>
                <w:szCs w:val="24"/>
                <w:lang w:eastAsia="ru-RU"/>
              </w:rPr>
            </w:pPr>
            <w:r w:rsidRPr="00B57A9D">
              <w:rPr>
                <w:rFonts w:eastAsia="Calibri"/>
                <w:b/>
                <w:bCs/>
                <w:i/>
                <w:iCs/>
                <w:sz w:val="24"/>
                <w:szCs w:val="24"/>
                <w:lang w:eastAsia="ru-RU"/>
              </w:rPr>
              <w:t>владеть:</w:t>
            </w:r>
          </w:p>
          <w:p w14:paraId="3AA6A0C3" w14:textId="1EC12455"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sz w:val="24"/>
                <w:szCs w:val="24"/>
                <w:lang w:eastAsia="ru-RU"/>
              </w:rPr>
              <w:t>- способами работы с законодательными и другими нормативно-правовыми актами (документами),</w:t>
            </w:r>
            <w:r w:rsidR="00454653" w:rsidRPr="00B57A9D">
              <w:rPr>
                <w:rFonts w:eastAsia="Calibri"/>
                <w:sz w:val="24"/>
                <w:szCs w:val="24"/>
                <w:lang w:eastAsia="ru-RU"/>
              </w:rPr>
              <w:t xml:space="preserve"> относящимися к</w:t>
            </w:r>
            <w:r w:rsidR="00E31B98" w:rsidRPr="00B57A9D">
              <w:rPr>
                <w:rFonts w:eastAsia="Calibri"/>
                <w:sz w:val="24"/>
                <w:szCs w:val="24"/>
                <w:lang w:eastAsia="ru-RU"/>
              </w:rPr>
              <w:t xml:space="preserve"> </w:t>
            </w:r>
            <w:r w:rsidR="00454653" w:rsidRPr="00B57A9D">
              <w:rPr>
                <w:rFonts w:eastAsia="Calibri"/>
                <w:sz w:val="24"/>
                <w:szCs w:val="24"/>
                <w:lang w:eastAsia="ru-RU"/>
              </w:rPr>
              <w:t xml:space="preserve">воспитательной работе </w:t>
            </w:r>
            <w:r w:rsidR="005A33A8" w:rsidRPr="00B57A9D">
              <w:rPr>
                <w:rFonts w:eastAsia="Times New Roman"/>
                <w:sz w:val="24"/>
                <w:szCs w:val="24"/>
                <w:lang w:eastAsia="ru-RU"/>
              </w:rPr>
              <w:t>(ОПК-7, ПК-5)</w:t>
            </w:r>
          </w:p>
        </w:tc>
        <w:tc>
          <w:tcPr>
            <w:tcW w:w="3118" w:type="dxa"/>
          </w:tcPr>
          <w:p w14:paraId="25723860"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lastRenderedPageBreak/>
              <w:t>Контроль участия в проблемных, интерактивных лекциях.</w:t>
            </w:r>
          </w:p>
          <w:p w14:paraId="29E9850E" w14:textId="77777777" w:rsidR="0098792E" w:rsidRPr="00B57A9D" w:rsidRDefault="0098792E" w:rsidP="00616954">
            <w:pPr>
              <w:widowControl w:val="0"/>
              <w:spacing w:line="240" w:lineRule="auto"/>
              <w:ind w:left="0" w:right="-1" w:firstLine="0"/>
              <w:rPr>
                <w:rFonts w:eastAsia="Times New Roman"/>
                <w:bCs/>
                <w:snapToGrid w:val="0"/>
                <w:sz w:val="24"/>
                <w:szCs w:val="24"/>
                <w:lang w:eastAsia="ru-RU"/>
              </w:rPr>
            </w:pPr>
          </w:p>
          <w:p w14:paraId="7EA23D2E" w14:textId="77777777" w:rsidR="0098792E"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Опрос-дискуссия, мозговой штурм.</w:t>
            </w:r>
          </w:p>
          <w:p w14:paraId="3111F869" w14:textId="77777777" w:rsidR="0098792E" w:rsidRPr="00B57A9D" w:rsidRDefault="0098792E" w:rsidP="00616954">
            <w:pPr>
              <w:widowControl w:val="0"/>
              <w:spacing w:line="240" w:lineRule="auto"/>
              <w:ind w:left="0" w:right="-1" w:firstLine="0"/>
              <w:rPr>
                <w:rFonts w:eastAsia="Times New Roman"/>
                <w:bCs/>
                <w:snapToGrid w:val="0"/>
                <w:sz w:val="24"/>
                <w:szCs w:val="24"/>
                <w:lang w:eastAsia="ru-RU"/>
              </w:rPr>
            </w:pPr>
          </w:p>
          <w:p w14:paraId="1973A0CD" w14:textId="77777777" w:rsidR="00454653" w:rsidRPr="00B57A9D" w:rsidRDefault="00454653" w:rsidP="00616954">
            <w:pPr>
              <w:widowControl w:val="0"/>
              <w:spacing w:line="240" w:lineRule="auto"/>
              <w:ind w:left="0" w:right="-1" w:firstLine="0"/>
              <w:rPr>
                <w:rFonts w:eastAsia="Times New Roman"/>
                <w:bCs/>
                <w:kern w:val="36"/>
                <w:sz w:val="24"/>
                <w:szCs w:val="24"/>
                <w:lang w:eastAsia="ru-RU"/>
              </w:rPr>
            </w:pPr>
            <w:r w:rsidRPr="00B57A9D">
              <w:rPr>
                <w:rFonts w:eastAsia="Times New Roman"/>
                <w:bCs/>
                <w:snapToGrid w:val="0"/>
                <w:sz w:val="24"/>
                <w:szCs w:val="24"/>
                <w:lang w:eastAsia="ru-RU"/>
              </w:rPr>
              <w:t>Эссе:</w:t>
            </w:r>
          </w:p>
          <w:p w14:paraId="03EC84FC" w14:textId="77777777" w:rsidR="00454653" w:rsidRPr="00B57A9D" w:rsidRDefault="00454653" w:rsidP="00616954">
            <w:pPr>
              <w:widowControl w:val="0"/>
              <w:spacing w:line="240" w:lineRule="auto"/>
              <w:ind w:left="0" w:right="-1" w:firstLine="0"/>
              <w:rPr>
                <w:rFonts w:eastAsia="Times New Roman"/>
                <w:bCs/>
                <w:kern w:val="36"/>
                <w:sz w:val="24"/>
                <w:szCs w:val="24"/>
                <w:lang w:eastAsia="ru-RU"/>
              </w:rPr>
            </w:pPr>
            <w:r w:rsidRPr="00B57A9D">
              <w:rPr>
                <w:rFonts w:eastAsia="Times New Roman"/>
                <w:bCs/>
                <w:kern w:val="36"/>
                <w:sz w:val="24"/>
                <w:szCs w:val="24"/>
                <w:lang w:eastAsia="ru-RU"/>
              </w:rPr>
              <w:t>1.Моббинг (неприятие другого человека) в студенческой группе: причины и как</w:t>
            </w:r>
            <w:r w:rsidR="00E31B98" w:rsidRPr="00B57A9D">
              <w:rPr>
                <w:rFonts w:eastAsia="Times New Roman"/>
                <w:bCs/>
                <w:kern w:val="36"/>
                <w:sz w:val="24"/>
                <w:szCs w:val="24"/>
                <w:lang w:eastAsia="ru-RU"/>
              </w:rPr>
              <w:t xml:space="preserve"> </w:t>
            </w:r>
            <w:r w:rsidRPr="00B57A9D">
              <w:rPr>
                <w:rFonts w:eastAsia="Times New Roman"/>
                <w:bCs/>
                <w:kern w:val="36"/>
                <w:sz w:val="24"/>
                <w:szCs w:val="24"/>
                <w:lang w:eastAsia="ru-RU"/>
              </w:rPr>
              <w:t>это избежать?</w:t>
            </w:r>
          </w:p>
          <w:p w14:paraId="23B666FB" w14:textId="77777777" w:rsidR="00454653" w:rsidRPr="00B57A9D" w:rsidRDefault="00454653" w:rsidP="00616954">
            <w:pPr>
              <w:widowControl w:val="0"/>
              <w:spacing w:line="240" w:lineRule="auto"/>
              <w:ind w:left="0" w:right="-1" w:firstLine="0"/>
              <w:rPr>
                <w:rFonts w:eastAsia="Times New Roman"/>
                <w:bCs/>
                <w:kern w:val="36"/>
                <w:sz w:val="24"/>
                <w:szCs w:val="24"/>
                <w:lang w:eastAsia="ru-RU"/>
              </w:rPr>
            </w:pPr>
            <w:r w:rsidRPr="00B57A9D">
              <w:rPr>
                <w:rFonts w:eastAsia="Times New Roman"/>
                <w:bCs/>
                <w:kern w:val="36"/>
                <w:sz w:val="24"/>
                <w:szCs w:val="24"/>
                <w:lang w:eastAsia="ru-RU"/>
              </w:rPr>
              <w:t>2.Буллинг (травля, хулиганство) в студенческой группе</w:t>
            </w:r>
            <w:r w:rsidR="00E31B98" w:rsidRPr="00B57A9D">
              <w:rPr>
                <w:rFonts w:eastAsia="Times New Roman"/>
                <w:bCs/>
                <w:kern w:val="36"/>
                <w:sz w:val="24"/>
                <w:szCs w:val="24"/>
                <w:lang w:eastAsia="ru-RU"/>
              </w:rPr>
              <w:t xml:space="preserve"> </w:t>
            </w:r>
            <w:r w:rsidRPr="00B57A9D">
              <w:rPr>
                <w:rFonts w:eastAsia="Times New Roman"/>
                <w:bCs/>
                <w:kern w:val="36"/>
                <w:sz w:val="24"/>
                <w:szCs w:val="24"/>
                <w:lang w:eastAsia="ru-RU"/>
              </w:rPr>
              <w:t>и способы борьбы с ним.</w:t>
            </w:r>
          </w:p>
          <w:p w14:paraId="27995DD6" w14:textId="77777777" w:rsidR="0098792E" w:rsidRPr="00B57A9D" w:rsidRDefault="0098792E" w:rsidP="00616954">
            <w:pPr>
              <w:widowControl w:val="0"/>
              <w:spacing w:line="240" w:lineRule="auto"/>
              <w:ind w:left="0" w:right="-1" w:firstLine="0"/>
              <w:rPr>
                <w:rFonts w:eastAsia="Times New Roman"/>
                <w:bCs/>
                <w:kern w:val="36"/>
                <w:sz w:val="24"/>
                <w:szCs w:val="24"/>
                <w:lang w:eastAsia="ru-RU"/>
              </w:rPr>
            </w:pPr>
          </w:p>
          <w:p w14:paraId="41B1AC7D"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sz w:val="24"/>
                <w:szCs w:val="24"/>
                <w:lang w:eastAsia="ru-RU"/>
              </w:rPr>
              <w:t>Защита докладов (с презентацией).</w:t>
            </w:r>
          </w:p>
          <w:p w14:paraId="583317C4" w14:textId="77777777" w:rsidR="00454653" w:rsidRPr="00B57A9D" w:rsidRDefault="00454653" w:rsidP="007D3AB3">
            <w:pPr>
              <w:widowControl w:val="0"/>
              <w:numPr>
                <w:ilvl w:val="0"/>
                <w:numId w:val="8"/>
              </w:numPr>
              <w:tabs>
                <w:tab w:val="left" w:pos="288"/>
              </w:tabs>
              <w:spacing w:line="240" w:lineRule="auto"/>
              <w:ind w:left="0" w:right="-1" w:firstLine="0"/>
              <w:rPr>
                <w:rFonts w:eastAsia="Times New Roman"/>
                <w:sz w:val="24"/>
                <w:szCs w:val="24"/>
                <w:lang w:eastAsia="ru-RU"/>
              </w:rPr>
            </w:pPr>
            <w:r w:rsidRPr="00B57A9D">
              <w:rPr>
                <w:rFonts w:eastAsia="Times New Roman"/>
                <w:bCs/>
                <w:sz w:val="24"/>
                <w:szCs w:val="24"/>
                <w:lang w:eastAsia="ru-RU"/>
              </w:rPr>
              <w:lastRenderedPageBreak/>
              <w:t>Самовоспитание как фактор и результат развития личности.</w:t>
            </w:r>
          </w:p>
          <w:p w14:paraId="3B23AAAC" w14:textId="77777777" w:rsidR="00454653" w:rsidRPr="00B57A9D" w:rsidRDefault="00454653" w:rsidP="007D3AB3">
            <w:pPr>
              <w:widowControl w:val="0"/>
              <w:numPr>
                <w:ilvl w:val="0"/>
                <w:numId w:val="8"/>
              </w:numPr>
              <w:tabs>
                <w:tab w:val="left" w:pos="288"/>
              </w:tabs>
              <w:spacing w:line="240" w:lineRule="auto"/>
              <w:ind w:left="0" w:right="-1" w:firstLine="0"/>
              <w:rPr>
                <w:rFonts w:eastAsia="Times New Roman"/>
                <w:bCs/>
                <w:kern w:val="36"/>
                <w:sz w:val="24"/>
                <w:szCs w:val="24"/>
                <w:lang w:eastAsia="ru-RU"/>
              </w:rPr>
            </w:pPr>
            <w:r w:rsidRPr="00B57A9D">
              <w:rPr>
                <w:rFonts w:eastAsia="Times New Roman"/>
                <w:bCs/>
                <w:kern w:val="36"/>
                <w:sz w:val="24"/>
                <w:szCs w:val="24"/>
                <w:lang w:eastAsia="ru-RU"/>
              </w:rPr>
              <w:t>Методы воспитания в научной педагогике и в реальной жизни.</w:t>
            </w:r>
          </w:p>
          <w:p w14:paraId="6257549C" w14:textId="77777777" w:rsidR="00454653" w:rsidRPr="00B57A9D" w:rsidRDefault="00454653" w:rsidP="007D3AB3">
            <w:pPr>
              <w:widowControl w:val="0"/>
              <w:numPr>
                <w:ilvl w:val="0"/>
                <w:numId w:val="8"/>
              </w:numPr>
              <w:tabs>
                <w:tab w:val="left" w:pos="288"/>
              </w:tabs>
              <w:spacing w:line="240" w:lineRule="auto"/>
              <w:ind w:left="0" w:right="-1" w:firstLine="0"/>
              <w:rPr>
                <w:rFonts w:eastAsia="Times New Roman"/>
                <w:bCs/>
                <w:kern w:val="36"/>
                <w:sz w:val="24"/>
                <w:szCs w:val="24"/>
                <w:lang w:eastAsia="ru-RU"/>
              </w:rPr>
            </w:pPr>
            <w:r w:rsidRPr="00B57A9D">
              <w:rPr>
                <w:rFonts w:eastAsia="Times New Roman"/>
                <w:bCs/>
                <w:kern w:val="36"/>
                <w:sz w:val="24"/>
                <w:szCs w:val="24"/>
                <w:lang w:eastAsia="ru-RU"/>
              </w:rPr>
              <w:t>Содержание духовно-нравственного (умственного, трудового, эстетического, физического) воспитания в современных социокультурных условиях (на выбор).</w:t>
            </w:r>
          </w:p>
          <w:p w14:paraId="4B55D37E" w14:textId="77777777" w:rsidR="00454653" w:rsidRPr="00B57A9D" w:rsidRDefault="00454653" w:rsidP="007D3AB3">
            <w:pPr>
              <w:widowControl w:val="0"/>
              <w:numPr>
                <w:ilvl w:val="0"/>
                <w:numId w:val="8"/>
              </w:numPr>
              <w:tabs>
                <w:tab w:val="left" w:pos="288"/>
              </w:tabs>
              <w:spacing w:line="240" w:lineRule="auto"/>
              <w:ind w:left="0" w:right="-1" w:firstLine="0"/>
              <w:rPr>
                <w:rFonts w:eastAsia="Times New Roman"/>
                <w:sz w:val="24"/>
                <w:szCs w:val="24"/>
                <w:lang w:eastAsia="ru-RU"/>
              </w:rPr>
            </w:pPr>
            <w:r w:rsidRPr="00B57A9D">
              <w:rPr>
                <w:rFonts w:eastAsia="Times New Roman"/>
                <w:bCs/>
                <w:kern w:val="36"/>
                <w:sz w:val="24"/>
                <w:szCs w:val="24"/>
                <w:lang w:eastAsia="ru-RU"/>
              </w:rPr>
              <w:t>Особенности общения в студенческой группе.</w:t>
            </w:r>
          </w:p>
          <w:p w14:paraId="57E5D28B" w14:textId="77777777" w:rsidR="00F85A93" w:rsidRPr="00B57A9D" w:rsidRDefault="00F85A93" w:rsidP="00616954">
            <w:pPr>
              <w:widowControl w:val="0"/>
              <w:tabs>
                <w:tab w:val="left" w:pos="176"/>
              </w:tabs>
              <w:spacing w:line="240" w:lineRule="auto"/>
              <w:ind w:left="0" w:right="-1" w:firstLine="0"/>
              <w:rPr>
                <w:rFonts w:eastAsia="Times New Roman"/>
                <w:sz w:val="24"/>
                <w:szCs w:val="24"/>
                <w:lang w:eastAsia="ru-RU"/>
              </w:rPr>
            </w:pPr>
          </w:p>
          <w:p w14:paraId="369F550D" w14:textId="729BA3BF" w:rsidR="00454653" w:rsidRPr="00B57A9D" w:rsidRDefault="00454653" w:rsidP="00616954">
            <w:pPr>
              <w:widowControl w:val="0"/>
              <w:tabs>
                <w:tab w:val="left" w:pos="176"/>
              </w:tabs>
              <w:spacing w:line="240" w:lineRule="auto"/>
              <w:ind w:left="0" w:right="-1" w:firstLine="0"/>
              <w:rPr>
                <w:rFonts w:eastAsia="Times New Roman"/>
                <w:sz w:val="24"/>
                <w:szCs w:val="24"/>
                <w:lang w:eastAsia="ru-RU"/>
              </w:rPr>
            </w:pPr>
            <w:r w:rsidRPr="00B57A9D">
              <w:rPr>
                <w:rFonts w:eastAsia="Times New Roman"/>
                <w:sz w:val="24"/>
                <w:szCs w:val="24"/>
                <w:lang w:eastAsia="ru-RU"/>
              </w:rPr>
              <w:t>Проверка результатов практических заданий.</w:t>
            </w:r>
          </w:p>
          <w:p w14:paraId="53890E35" w14:textId="77777777" w:rsidR="00F85A93" w:rsidRPr="00B57A9D" w:rsidRDefault="00F85A93" w:rsidP="00616954">
            <w:pPr>
              <w:widowControl w:val="0"/>
              <w:spacing w:line="240" w:lineRule="auto"/>
              <w:ind w:left="0" w:right="-1" w:firstLine="0"/>
              <w:rPr>
                <w:rFonts w:eastAsia="Times New Roman"/>
                <w:sz w:val="24"/>
                <w:szCs w:val="24"/>
                <w:lang w:eastAsia="ru-RU"/>
              </w:rPr>
            </w:pPr>
          </w:p>
          <w:p w14:paraId="198EAA1E" w14:textId="26CAF796"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Взаимный контроль и оцен</w:t>
            </w:r>
            <w:r w:rsidR="00616954" w:rsidRPr="00B57A9D">
              <w:rPr>
                <w:rFonts w:eastAsia="Times New Roman"/>
                <w:sz w:val="24"/>
                <w:szCs w:val="24"/>
                <w:lang w:eastAsia="ru-RU"/>
              </w:rPr>
              <w:t>ка знаний в парах /</w:t>
            </w:r>
            <w:proofErr w:type="spellStart"/>
            <w:r w:rsidR="00616954" w:rsidRPr="00B57A9D">
              <w:rPr>
                <w:rFonts w:eastAsia="Times New Roman"/>
                <w:sz w:val="24"/>
                <w:szCs w:val="24"/>
                <w:lang w:eastAsia="ru-RU"/>
              </w:rPr>
              <w:t>микрогруппах</w:t>
            </w:r>
            <w:proofErr w:type="spellEnd"/>
          </w:p>
        </w:tc>
      </w:tr>
      <w:tr w:rsidR="00616954" w:rsidRPr="0098792E" w14:paraId="0568B671" w14:textId="77777777" w:rsidTr="007B2E73">
        <w:trPr>
          <w:jc w:val="center"/>
        </w:trPr>
        <w:tc>
          <w:tcPr>
            <w:tcW w:w="562" w:type="dxa"/>
          </w:tcPr>
          <w:p w14:paraId="3AC71BF7" w14:textId="0D97FABB"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lastRenderedPageBreak/>
              <w:t>5.</w:t>
            </w:r>
          </w:p>
        </w:tc>
        <w:tc>
          <w:tcPr>
            <w:tcW w:w="2836" w:type="dxa"/>
          </w:tcPr>
          <w:p w14:paraId="1BA1F38D" w14:textId="77777777" w:rsidR="003008D9" w:rsidRPr="00B57A9D" w:rsidRDefault="003008D9" w:rsidP="00E51FD5">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Сущность процесса обучения. Психологические основы.</w:t>
            </w:r>
          </w:p>
          <w:p w14:paraId="3C28CAC2" w14:textId="77777777" w:rsidR="00E51FD5" w:rsidRPr="00B57A9D" w:rsidRDefault="003008D9" w:rsidP="00E51FD5">
            <w:pPr>
              <w:widowControl w:val="0"/>
              <w:spacing w:line="240" w:lineRule="auto"/>
              <w:ind w:left="0" w:right="-1" w:firstLine="0"/>
              <w:jc w:val="center"/>
              <w:rPr>
                <w:rFonts w:eastAsia="Times New Roman"/>
                <w:sz w:val="24"/>
                <w:szCs w:val="24"/>
                <w:lang w:eastAsia="ru-RU"/>
              </w:rPr>
            </w:pPr>
            <w:r w:rsidRPr="00B57A9D">
              <w:rPr>
                <w:rFonts w:eastAsia="Times New Roman"/>
                <w:b/>
                <w:sz w:val="24"/>
                <w:szCs w:val="24"/>
                <w:lang w:eastAsia="ru-RU"/>
              </w:rPr>
              <w:t>Технологии профессионального образования</w:t>
            </w:r>
            <w:r w:rsidR="00E51FD5" w:rsidRPr="00B57A9D">
              <w:rPr>
                <w:rFonts w:eastAsia="Times New Roman"/>
                <w:sz w:val="24"/>
                <w:szCs w:val="24"/>
                <w:lang w:eastAsia="ru-RU"/>
              </w:rPr>
              <w:t>.</w:t>
            </w:r>
          </w:p>
          <w:p w14:paraId="65DC7433" w14:textId="26378CFF" w:rsidR="00454653" w:rsidRPr="00B57A9D" w:rsidRDefault="00454653" w:rsidP="003008D9">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Психологические основы обучения. Проблема мотивации учебной и профессиональной деятельности в аспекте непрерывного образования</w:t>
            </w:r>
            <w:r w:rsidR="00F85A93" w:rsidRPr="00B57A9D">
              <w:rPr>
                <w:rFonts w:eastAsia="Times New Roman"/>
                <w:sz w:val="24"/>
                <w:szCs w:val="24"/>
                <w:lang w:eastAsia="ru-RU"/>
              </w:rPr>
              <w:t xml:space="preserve">. </w:t>
            </w:r>
            <w:r w:rsidRPr="00B57A9D">
              <w:rPr>
                <w:rFonts w:eastAsia="Times New Roman"/>
                <w:sz w:val="24"/>
                <w:szCs w:val="24"/>
                <w:lang w:eastAsia="ru-RU"/>
              </w:rPr>
              <w:t>Классификации современных образовательных (педагогических) технологий по различным основаниям. Педагогические технологии в триаде: «методология-стратегия-тактика».</w:t>
            </w:r>
            <w:r w:rsidR="00F85A93" w:rsidRPr="00B57A9D">
              <w:rPr>
                <w:rFonts w:eastAsia="Times New Roman"/>
                <w:sz w:val="24"/>
                <w:szCs w:val="24"/>
                <w:lang w:eastAsia="ru-RU"/>
              </w:rPr>
              <w:t xml:space="preserve"> </w:t>
            </w:r>
            <w:r w:rsidRPr="00B57A9D">
              <w:rPr>
                <w:rFonts w:eastAsia="Times New Roman"/>
                <w:sz w:val="24"/>
                <w:szCs w:val="24"/>
                <w:lang w:eastAsia="ru-RU"/>
              </w:rPr>
              <w:t xml:space="preserve">Формы, методы, приёмы </w:t>
            </w:r>
            <w:r w:rsidRPr="00B57A9D">
              <w:rPr>
                <w:rFonts w:eastAsia="Times New Roman"/>
                <w:sz w:val="24"/>
                <w:szCs w:val="24"/>
                <w:lang w:eastAsia="ru-RU"/>
              </w:rPr>
              <w:lastRenderedPageBreak/>
              <w:t>обучения.</w:t>
            </w:r>
            <w:r w:rsidR="00F85A93" w:rsidRPr="00B57A9D">
              <w:rPr>
                <w:rFonts w:eastAsia="Times New Roman"/>
                <w:sz w:val="24"/>
                <w:szCs w:val="24"/>
                <w:lang w:eastAsia="ru-RU"/>
              </w:rPr>
              <w:t xml:space="preserve"> </w:t>
            </w:r>
            <w:r w:rsidRPr="00B57A9D">
              <w:rPr>
                <w:rFonts w:eastAsia="Times New Roman"/>
                <w:sz w:val="24"/>
                <w:szCs w:val="24"/>
                <w:lang w:eastAsia="ru-RU"/>
              </w:rPr>
              <w:t>Инновационные технологии профессионального образования: технология проблемного обучения, технология проекта, технология игры, кейс-техноло</w:t>
            </w:r>
            <w:r w:rsidR="00616954" w:rsidRPr="00B57A9D">
              <w:rPr>
                <w:rFonts w:eastAsia="Times New Roman"/>
                <w:sz w:val="24"/>
                <w:szCs w:val="24"/>
                <w:lang w:eastAsia="ru-RU"/>
              </w:rPr>
              <w:t>гия. технология портфолио и др.</w:t>
            </w:r>
          </w:p>
        </w:tc>
        <w:tc>
          <w:tcPr>
            <w:tcW w:w="3544" w:type="dxa"/>
          </w:tcPr>
          <w:p w14:paraId="54AB4E0C" w14:textId="77777777" w:rsidR="00F85A93" w:rsidRPr="00B57A9D" w:rsidRDefault="00F85A93" w:rsidP="00F85A93">
            <w:pPr>
              <w:pStyle w:val="TableParagraph"/>
              <w:ind w:right="142"/>
              <w:rPr>
                <w:b/>
                <w:i/>
                <w:sz w:val="24"/>
                <w:szCs w:val="24"/>
              </w:rPr>
            </w:pPr>
            <w:r w:rsidRPr="00B57A9D">
              <w:rPr>
                <w:b/>
                <w:i/>
                <w:sz w:val="24"/>
                <w:szCs w:val="24"/>
              </w:rPr>
              <w:lastRenderedPageBreak/>
              <w:t>Формируемые компетенции:</w:t>
            </w:r>
          </w:p>
          <w:p w14:paraId="4ADE0C9B" w14:textId="77777777" w:rsidR="00F85A93" w:rsidRPr="00B57A9D" w:rsidRDefault="00F85A93" w:rsidP="00F85A93">
            <w:pPr>
              <w:widowControl w:val="0"/>
              <w:tabs>
                <w:tab w:val="left" w:pos="348"/>
              </w:tabs>
              <w:autoSpaceDE w:val="0"/>
              <w:autoSpaceDN w:val="0"/>
              <w:spacing w:line="240" w:lineRule="auto"/>
              <w:ind w:left="0" w:right="142" w:firstLine="0"/>
              <w:rPr>
                <w:sz w:val="24"/>
                <w:szCs w:val="24"/>
              </w:rPr>
            </w:pPr>
            <w:r w:rsidRPr="00B57A9D">
              <w:rPr>
                <w:sz w:val="24"/>
                <w:szCs w:val="24"/>
              </w:rPr>
              <w:t>УК-6. Способен определять и реализовывать приоритеты собственной деятельности и способы ее совершенствования на основе самооценки</w:t>
            </w:r>
          </w:p>
          <w:p w14:paraId="439685E0" w14:textId="77777777" w:rsidR="00F85A93" w:rsidRPr="00B57A9D" w:rsidRDefault="00F85A93" w:rsidP="00F85A93">
            <w:pPr>
              <w:widowControl w:val="0"/>
              <w:spacing w:line="240" w:lineRule="auto"/>
              <w:ind w:left="0" w:right="-1" w:firstLine="0"/>
              <w:rPr>
                <w:sz w:val="24"/>
                <w:szCs w:val="24"/>
              </w:rPr>
            </w:pPr>
            <w:r w:rsidRPr="00B57A9D">
              <w:rPr>
                <w:sz w:val="24"/>
                <w:szCs w:val="24"/>
              </w:rPr>
              <w:t>ОПК-7.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p w14:paraId="009ACDFA" w14:textId="77777777" w:rsidR="00F85A93" w:rsidRPr="00B57A9D" w:rsidRDefault="00F85A93" w:rsidP="00F85A93">
            <w:pPr>
              <w:widowControl w:val="0"/>
              <w:spacing w:line="240" w:lineRule="auto"/>
              <w:ind w:left="0" w:right="-1" w:firstLine="0"/>
              <w:rPr>
                <w:sz w:val="24"/>
                <w:szCs w:val="24"/>
              </w:rPr>
            </w:pPr>
            <w:r w:rsidRPr="00B57A9D">
              <w:rPr>
                <w:sz w:val="24"/>
                <w:szCs w:val="24"/>
              </w:rPr>
              <w:t>ПК-5. Способен организовывать и проводить профессиональное обучение и образование, повышение квалификации в образовательных организациях по программам профессионального обучения в области туризма</w:t>
            </w:r>
          </w:p>
          <w:p w14:paraId="4DDC9D00" w14:textId="77777777" w:rsidR="00F85A93" w:rsidRPr="00B57A9D" w:rsidRDefault="00F85A93" w:rsidP="00F85A93">
            <w:pPr>
              <w:widowControl w:val="0"/>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В результате изучения темы обучающийся должен:</w:t>
            </w:r>
          </w:p>
          <w:p w14:paraId="49962149"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lastRenderedPageBreak/>
              <w:t>знать:</w:t>
            </w:r>
          </w:p>
          <w:p w14:paraId="1F87D61F" w14:textId="7F392C31" w:rsidR="005A33A8"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основные психолого-педагогические феномены и особенности их проявления в профессиональном образовании: обучение, мотивация, технолог</w:t>
            </w:r>
            <w:r w:rsidR="005A33A8" w:rsidRPr="00B57A9D">
              <w:rPr>
                <w:rFonts w:eastAsia="Times New Roman"/>
                <w:sz w:val="24"/>
                <w:szCs w:val="24"/>
                <w:lang w:eastAsia="ru-RU"/>
              </w:rPr>
              <w:t>ии, формы, методы, приёмы (УК-6, ОПК-7, ПК-5)</w:t>
            </w:r>
          </w:p>
          <w:p w14:paraId="392E2C9E" w14:textId="61F7D218" w:rsidR="005A33A8"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специфику и закономерности личностного и профессионального развития субъектов образовательной и профессиональной деятельности </w:t>
            </w:r>
            <w:r w:rsidR="005A33A8" w:rsidRPr="00B57A9D">
              <w:rPr>
                <w:rFonts w:eastAsia="Times New Roman"/>
                <w:sz w:val="24"/>
                <w:szCs w:val="24"/>
                <w:lang w:eastAsia="ru-RU"/>
              </w:rPr>
              <w:t>(УК-6, ОПК-7, ПК-5)</w:t>
            </w:r>
          </w:p>
          <w:p w14:paraId="3B727C92" w14:textId="77777777" w:rsidR="00454653" w:rsidRPr="00B57A9D" w:rsidRDefault="00454653" w:rsidP="00616954">
            <w:pPr>
              <w:widowControl w:val="0"/>
              <w:tabs>
                <w:tab w:val="left" w:pos="176"/>
              </w:tabs>
              <w:spacing w:line="240" w:lineRule="auto"/>
              <w:ind w:left="0" w:right="-1" w:firstLine="0"/>
              <w:rPr>
                <w:rFonts w:eastAsia="Times New Roman"/>
                <w:b/>
                <w:i/>
                <w:sz w:val="24"/>
                <w:szCs w:val="24"/>
                <w:lang w:eastAsia="ru-RU"/>
              </w:rPr>
            </w:pPr>
            <w:r w:rsidRPr="00B57A9D">
              <w:rPr>
                <w:rFonts w:eastAsia="Times New Roman"/>
                <w:b/>
                <w:i/>
                <w:sz w:val="24"/>
                <w:szCs w:val="24"/>
                <w:lang w:eastAsia="ru-RU"/>
              </w:rPr>
              <w:t>уметь:</w:t>
            </w:r>
          </w:p>
          <w:p w14:paraId="3221B858" w14:textId="7320CF0A"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sz w:val="24"/>
                <w:szCs w:val="24"/>
              </w:rPr>
              <w:t xml:space="preserve">- </w:t>
            </w:r>
            <w:r w:rsidR="00454653" w:rsidRPr="00B57A9D">
              <w:rPr>
                <w:rFonts w:eastAsia="Calibri"/>
                <w:sz w:val="24"/>
                <w:szCs w:val="24"/>
              </w:rPr>
              <w:t>производить отбор содержания учебных дисциплин в соответствии с требованиями ФГОС и</w:t>
            </w:r>
            <w:r w:rsidR="00E31B98" w:rsidRPr="00B57A9D">
              <w:rPr>
                <w:rFonts w:eastAsia="Calibri"/>
                <w:sz w:val="24"/>
                <w:szCs w:val="24"/>
              </w:rPr>
              <w:t xml:space="preserve"> </w:t>
            </w:r>
            <w:r w:rsidR="00454653" w:rsidRPr="00B57A9D">
              <w:rPr>
                <w:rFonts w:eastAsia="Calibri"/>
                <w:sz w:val="24"/>
                <w:szCs w:val="24"/>
              </w:rPr>
              <w:t xml:space="preserve">потребностями современного общества, государства и субъектов образовательного процесса </w:t>
            </w:r>
            <w:r w:rsidR="005A33A8" w:rsidRPr="00B57A9D">
              <w:rPr>
                <w:rFonts w:eastAsia="Times New Roman"/>
                <w:sz w:val="24"/>
                <w:szCs w:val="24"/>
                <w:lang w:eastAsia="ru-RU"/>
              </w:rPr>
              <w:t>(УК-6, ОПК-7, ПК-5)</w:t>
            </w:r>
          </w:p>
          <w:p w14:paraId="52A9D080" w14:textId="2090BF27" w:rsidR="005A33A8"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sz w:val="24"/>
                <w:szCs w:val="24"/>
              </w:rPr>
              <w:t xml:space="preserve">- </w:t>
            </w:r>
            <w:r w:rsidR="00454653" w:rsidRPr="00B57A9D">
              <w:rPr>
                <w:rFonts w:eastAsia="Calibri"/>
                <w:sz w:val="24"/>
                <w:szCs w:val="24"/>
              </w:rPr>
              <w:t xml:space="preserve">характеризовать конструктивные способы взаимодействия с субъектами педагогического процесса </w:t>
            </w:r>
            <w:r w:rsidR="005A33A8" w:rsidRPr="00B57A9D">
              <w:rPr>
                <w:rFonts w:eastAsia="Times New Roman"/>
                <w:sz w:val="24"/>
                <w:szCs w:val="24"/>
                <w:lang w:eastAsia="ru-RU"/>
              </w:rPr>
              <w:t>(УК-6, ОПК-7, ПК-5)</w:t>
            </w:r>
          </w:p>
          <w:p w14:paraId="57B091BF" w14:textId="239705CF"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организовывать учебную деятельность, максимально способствующую раскрытию потенциала личности обучающегося </w:t>
            </w:r>
            <w:r w:rsidR="005A33A8" w:rsidRPr="00B57A9D">
              <w:rPr>
                <w:rFonts w:eastAsia="Times New Roman"/>
                <w:sz w:val="24"/>
                <w:szCs w:val="24"/>
                <w:lang w:eastAsia="ru-RU"/>
              </w:rPr>
              <w:t>(УК-6, ОПК-7, ПК-5)</w:t>
            </w:r>
          </w:p>
          <w:p w14:paraId="2BD41EA9" w14:textId="77777777" w:rsidR="00454653" w:rsidRPr="00B57A9D" w:rsidRDefault="00454653" w:rsidP="00616954">
            <w:pPr>
              <w:widowControl w:val="0"/>
              <w:tabs>
                <w:tab w:val="left" w:pos="176"/>
              </w:tabs>
              <w:spacing w:line="240" w:lineRule="auto"/>
              <w:ind w:left="0" w:right="-1" w:firstLine="0"/>
              <w:rPr>
                <w:rFonts w:eastAsia="Times New Roman"/>
                <w:b/>
                <w:i/>
                <w:sz w:val="24"/>
                <w:szCs w:val="24"/>
                <w:lang w:eastAsia="ru-RU"/>
              </w:rPr>
            </w:pPr>
            <w:r w:rsidRPr="00B57A9D">
              <w:rPr>
                <w:rFonts w:eastAsia="Times New Roman"/>
                <w:b/>
                <w:i/>
                <w:sz w:val="24"/>
                <w:szCs w:val="24"/>
                <w:lang w:eastAsia="ru-RU"/>
              </w:rPr>
              <w:t>владеть:</w:t>
            </w:r>
          </w:p>
          <w:p w14:paraId="03A8FDCF" w14:textId="64D0DA31"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sz w:val="24"/>
                <w:szCs w:val="24"/>
                <w:lang w:eastAsia="ru-RU"/>
              </w:rPr>
              <w:t>- способами работы с законодательными и другими нормативно-правовыми актами (документами),</w:t>
            </w:r>
            <w:r w:rsidR="00454653" w:rsidRPr="00B57A9D">
              <w:rPr>
                <w:rFonts w:eastAsia="Calibri"/>
                <w:sz w:val="24"/>
                <w:szCs w:val="24"/>
                <w:lang w:eastAsia="ru-RU"/>
              </w:rPr>
              <w:t xml:space="preserve"> относящимися к</w:t>
            </w:r>
            <w:r w:rsidR="00E31B98" w:rsidRPr="00B57A9D">
              <w:rPr>
                <w:rFonts w:eastAsia="Calibri"/>
                <w:sz w:val="24"/>
                <w:szCs w:val="24"/>
                <w:lang w:eastAsia="ru-RU"/>
              </w:rPr>
              <w:t xml:space="preserve"> </w:t>
            </w:r>
            <w:r w:rsidR="00454653" w:rsidRPr="00B57A9D">
              <w:rPr>
                <w:rFonts w:eastAsia="Calibri"/>
                <w:sz w:val="24"/>
                <w:szCs w:val="24"/>
                <w:lang w:eastAsia="ru-RU"/>
              </w:rPr>
              <w:t xml:space="preserve">учебной деятельности обучающихся </w:t>
            </w:r>
            <w:r w:rsidR="00616954" w:rsidRPr="00B57A9D">
              <w:rPr>
                <w:rFonts w:eastAsia="Times New Roman"/>
                <w:sz w:val="24"/>
                <w:szCs w:val="24"/>
                <w:lang w:eastAsia="ru-RU"/>
              </w:rPr>
              <w:t>(УК-6, ОПК-7, ПК-5)</w:t>
            </w:r>
          </w:p>
        </w:tc>
        <w:tc>
          <w:tcPr>
            <w:tcW w:w="3118" w:type="dxa"/>
          </w:tcPr>
          <w:p w14:paraId="051D9B76"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lastRenderedPageBreak/>
              <w:t>Контроль участия в проблемных, интерактивных лекциях.</w:t>
            </w:r>
          </w:p>
          <w:p w14:paraId="5BE1A641"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7AB3E1C7"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Опрос-дискуссия, мозговой штурм</w:t>
            </w:r>
          </w:p>
          <w:p w14:paraId="61E98B26"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578C1462"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Взаимный контроль и оценка знаний в парах /</w:t>
            </w:r>
            <w:proofErr w:type="spellStart"/>
            <w:r w:rsidRPr="00B57A9D">
              <w:rPr>
                <w:rFonts w:eastAsia="Times New Roman"/>
                <w:sz w:val="24"/>
                <w:szCs w:val="24"/>
                <w:lang w:eastAsia="ru-RU"/>
              </w:rPr>
              <w:t>микрогруппах</w:t>
            </w:r>
            <w:proofErr w:type="spellEnd"/>
          </w:p>
          <w:p w14:paraId="33F6DCCD"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20817F37"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sz w:val="24"/>
                <w:szCs w:val="24"/>
                <w:lang w:eastAsia="ru-RU"/>
              </w:rPr>
              <w:t>Защита докладов (с презентацией):</w:t>
            </w:r>
          </w:p>
          <w:p w14:paraId="22FA132F" w14:textId="77777777" w:rsidR="00454653" w:rsidRPr="00B57A9D" w:rsidRDefault="00454653" w:rsidP="007D3AB3">
            <w:pPr>
              <w:widowControl w:val="0"/>
              <w:numPr>
                <w:ilvl w:val="0"/>
                <w:numId w:val="9"/>
              </w:numPr>
              <w:tabs>
                <w:tab w:val="left" w:pos="288"/>
              </w:tabs>
              <w:spacing w:line="240" w:lineRule="auto"/>
              <w:ind w:left="0" w:right="-1" w:firstLine="0"/>
              <w:rPr>
                <w:rFonts w:eastAsia="Times New Roman"/>
                <w:bCs/>
                <w:kern w:val="36"/>
                <w:sz w:val="24"/>
                <w:szCs w:val="24"/>
                <w:lang w:eastAsia="ru-RU"/>
              </w:rPr>
            </w:pPr>
            <w:r w:rsidRPr="00B57A9D">
              <w:rPr>
                <w:rFonts w:eastAsia="Times New Roman"/>
                <w:bCs/>
                <w:kern w:val="36"/>
                <w:sz w:val="24"/>
                <w:szCs w:val="24"/>
                <w:lang w:eastAsia="ru-RU"/>
              </w:rPr>
              <w:t>Обучение в электронной образовательной среде: плюсы и минусы.</w:t>
            </w:r>
          </w:p>
          <w:p w14:paraId="6EBEC05F" w14:textId="77777777" w:rsidR="00454653" w:rsidRPr="00B57A9D" w:rsidRDefault="00454653" w:rsidP="007D3AB3">
            <w:pPr>
              <w:widowControl w:val="0"/>
              <w:numPr>
                <w:ilvl w:val="0"/>
                <w:numId w:val="9"/>
              </w:numPr>
              <w:tabs>
                <w:tab w:val="left" w:pos="288"/>
              </w:tabs>
              <w:spacing w:line="240" w:lineRule="auto"/>
              <w:ind w:left="0" w:right="-1" w:firstLine="0"/>
              <w:rPr>
                <w:rFonts w:eastAsia="Times New Roman"/>
                <w:sz w:val="24"/>
                <w:szCs w:val="24"/>
                <w:lang w:eastAsia="ru-RU"/>
              </w:rPr>
            </w:pPr>
            <w:r w:rsidRPr="00B57A9D">
              <w:rPr>
                <w:rFonts w:eastAsia="Times New Roman"/>
                <w:sz w:val="24"/>
                <w:szCs w:val="24"/>
                <w:lang w:eastAsia="ru-RU"/>
              </w:rPr>
              <w:t>Характеристика активных и интерактивных методов обучения в профессиональной школе.</w:t>
            </w:r>
          </w:p>
          <w:p w14:paraId="26E6F599" w14:textId="77777777" w:rsidR="00454653" w:rsidRPr="00B57A9D" w:rsidRDefault="00454653" w:rsidP="007D3AB3">
            <w:pPr>
              <w:widowControl w:val="0"/>
              <w:numPr>
                <w:ilvl w:val="0"/>
                <w:numId w:val="9"/>
              </w:numPr>
              <w:tabs>
                <w:tab w:val="left" w:pos="288"/>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Характеристика технологий: продуктивной, щадящей, партнёрской (И. П. </w:t>
            </w:r>
            <w:proofErr w:type="spellStart"/>
            <w:r w:rsidRPr="00B57A9D">
              <w:rPr>
                <w:rFonts w:eastAsia="Times New Roman"/>
                <w:sz w:val="24"/>
                <w:szCs w:val="24"/>
                <w:lang w:eastAsia="ru-RU"/>
              </w:rPr>
              <w:t>Подласый</w:t>
            </w:r>
            <w:proofErr w:type="spellEnd"/>
            <w:r w:rsidRPr="00B57A9D">
              <w:rPr>
                <w:rFonts w:eastAsia="Times New Roman"/>
                <w:sz w:val="24"/>
                <w:szCs w:val="24"/>
                <w:lang w:eastAsia="ru-RU"/>
              </w:rPr>
              <w:t>)</w:t>
            </w:r>
          </w:p>
        </w:tc>
      </w:tr>
      <w:tr w:rsidR="00616954" w:rsidRPr="0098792E" w14:paraId="14D8CFC1" w14:textId="77777777" w:rsidTr="007B2E73">
        <w:trPr>
          <w:jc w:val="center"/>
        </w:trPr>
        <w:tc>
          <w:tcPr>
            <w:tcW w:w="562" w:type="dxa"/>
          </w:tcPr>
          <w:p w14:paraId="1D2BC7F2" w14:textId="03F75031"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lastRenderedPageBreak/>
              <w:t>6.</w:t>
            </w:r>
          </w:p>
        </w:tc>
        <w:tc>
          <w:tcPr>
            <w:tcW w:w="2836" w:type="dxa"/>
          </w:tcPr>
          <w:p w14:paraId="4BBF121E" w14:textId="539C0B89" w:rsidR="00F85A93" w:rsidRPr="00B57A9D" w:rsidRDefault="00454653" w:rsidP="00F85A93">
            <w:pPr>
              <w:widowControl w:val="0"/>
              <w:spacing w:line="240" w:lineRule="auto"/>
              <w:ind w:left="0" w:right="-1" w:firstLine="0"/>
              <w:jc w:val="center"/>
              <w:rPr>
                <w:rFonts w:eastAsia="Times New Roman"/>
                <w:b/>
                <w:bCs/>
                <w:sz w:val="24"/>
                <w:szCs w:val="24"/>
                <w:lang w:eastAsia="ru-RU"/>
              </w:rPr>
            </w:pPr>
            <w:r w:rsidRPr="00B57A9D">
              <w:rPr>
                <w:rFonts w:eastAsia="Times New Roman"/>
                <w:b/>
                <w:bCs/>
                <w:sz w:val="24"/>
                <w:szCs w:val="24"/>
                <w:lang w:eastAsia="ru-RU"/>
              </w:rPr>
              <w:t>Профессионально-педагогическая культура и требования профессионального стандарта.</w:t>
            </w:r>
            <w:r w:rsidR="00E51FD5" w:rsidRPr="00B57A9D">
              <w:rPr>
                <w:rFonts w:eastAsia="Times New Roman"/>
                <w:b/>
                <w:bCs/>
                <w:sz w:val="24"/>
                <w:szCs w:val="24"/>
                <w:lang w:eastAsia="ru-RU"/>
              </w:rPr>
              <w:t xml:space="preserve"> </w:t>
            </w:r>
          </w:p>
          <w:p w14:paraId="60397A4F" w14:textId="79C1B318" w:rsidR="00454653" w:rsidRPr="00B57A9D" w:rsidRDefault="00454653" w:rsidP="00F85A93">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Содержание и структура</w:t>
            </w:r>
            <w:r w:rsidR="00E31B98" w:rsidRPr="00B57A9D">
              <w:rPr>
                <w:rFonts w:eastAsia="Times New Roman"/>
                <w:sz w:val="24"/>
                <w:szCs w:val="24"/>
                <w:lang w:eastAsia="ru-RU"/>
              </w:rPr>
              <w:t xml:space="preserve"> </w:t>
            </w:r>
            <w:r w:rsidRPr="00B57A9D">
              <w:rPr>
                <w:rFonts w:eastAsia="Times New Roman"/>
                <w:sz w:val="24"/>
                <w:szCs w:val="24"/>
                <w:lang w:eastAsia="ru-RU"/>
              </w:rPr>
              <w:t>деятельности</w:t>
            </w:r>
            <w:r w:rsidR="00E31B98" w:rsidRPr="00B57A9D">
              <w:rPr>
                <w:rFonts w:eastAsia="Times New Roman"/>
                <w:sz w:val="24"/>
                <w:szCs w:val="24"/>
                <w:lang w:eastAsia="ru-RU"/>
              </w:rPr>
              <w:t xml:space="preserve"> </w:t>
            </w:r>
            <w:r w:rsidRPr="00B57A9D">
              <w:rPr>
                <w:rFonts w:eastAsia="Times New Roman"/>
                <w:sz w:val="24"/>
                <w:szCs w:val="24"/>
                <w:lang w:eastAsia="ru-RU"/>
              </w:rPr>
              <w:t xml:space="preserve">педагога профессионального </w:t>
            </w:r>
            <w:r w:rsidRPr="00B57A9D">
              <w:rPr>
                <w:rFonts w:eastAsia="Times New Roman"/>
                <w:sz w:val="24"/>
                <w:szCs w:val="24"/>
                <w:lang w:eastAsia="ru-RU"/>
              </w:rPr>
              <w:lastRenderedPageBreak/>
              <w:t>образования. Основные структурные компоненты деятельности педагога профессионального образования. Основные группы ключевых компетенций. Уровни профессиональной компетенции: репродуктивный, продуктивный, творческий.</w:t>
            </w:r>
            <w:r w:rsidR="00F85A93" w:rsidRPr="00B57A9D">
              <w:rPr>
                <w:rFonts w:eastAsia="Times New Roman"/>
                <w:sz w:val="24"/>
                <w:szCs w:val="24"/>
                <w:lang w:eastAsia="ru-RU"/>
              </w:rPr>
              <w:t xml:space="preserve"> </w:t>
            </w:r>
            <w:r w:rsidRPr="00B57A9D">
              <w:rPr>
                <w:rFonts w:eastAsia="Times New Roman"/>
                <w:sz w:val="24"/>
                <w:szCs w:val="24"/>
                <w:lang w:eastAsia="ru-RU"/>
              </w:rPr>
              <w:t>Виды деятельности педагога профессионального образования их психологические особенности. Личность педагога. Педагогические способности. Структура педагогических способностей. Способности дидактические, организаторские, перцептивные, экспрессивные, коммуникативные, академические.</w:t>
            </w:r>
            <w:r w:rsidR="00F85A93" w:rsidRPr="00B57A9D">
              <w:rPr>
                <w:rFonts w:eastAsia="Times New Roman"/>
                <w:sz w:val="24"/>
                <w:szCs w:val="24"/>
                <w:lang w:eastAsia="ru-RU"/>
              </w:rPr>
              <w:t xml:space="preserve"> </w:t>
            </w:r>
            <w:r w:rsidRPr="00B57A9D">
              <w:rPr>
                <w:rFonts w:eastAsia="Times New Roman"/>
                <w:sz w:val="24"/>
                <w:szCs w:val="24"/>
                <w:lang w:eastAsia="ru-RU"/>
              </w:rPr>
              <w:t>Взаимосвязь профессионально-важных качеств, психологических особенностей личности с уровнем профессионализма.</w:t>
            </w:r>
            <w:r w:rsidR="00E31B98" w:rsidRPr="00B57A9D">
              <w:rPr>
                <w:rFonts w:eastAsia="Times New Roman"/>
                <w:sz w:val="24"/>
                <w:szCs w:val="24"/>
                <w:lang w:eastAsia="ru-RU"/>
              </w:rPr>
              <w:t xml:space="preserve"> </w:t>
            </w:r>
            <w:r w:rsidRPr="00B57A9D">
              <w:rPr>
                <w:rFonts w:eastAsia="Times New Roman"/>
                <w:sz w:val="24"/>
                <w:szCs w:val="24"/>
                <w:lang w:eastAsia="ru-RU"/>
              </w:rPr>
              <w:t>Сущность и генезис педагогического общения. Особенности педагогического общения в организации</w:t>
            </w:r>
            <w:r w:rsidR="00616954" w:rsidRPr="00B57A9D">
              <w:rPr>
                <w:rFonts w:eastAsia="Times New Roman"/>
                <w:sz w:val="24"/>
                <w:szCs w:val="24"/>
                <w:lang w:eastAsia="ru-RU"/>
              </w:rPr>
              <w:t xml:space="preserve"> профессионального образования.</w:t>
            </w:r>
          </w:p>
        </w:tc>
        <w:tc>
          <w:tcPr>
            <w:tcW w:w="3544" w:type="dxa"/>
          </w:tcPr>
          <w:p w14:paraId="18161785" w14:textId="77777777" w:rsidR="0098792E" w:rsidRPr="00B57A9D" w:rsidRDefault="0098792E" w:rsidP="0098792E">
            <w:pPr>
              <w:pStyle w:val="TableParagraph"/>
              <w:ind w:right="142"/>
              <w:rPr>
                <w:b/>
                <w:i/>
                <w:sz w:val="24"/>
                <w:szCs w:val="24"/>
              </w:rPr>
            </w:pPr>
            <w:r w:rsidRPr="00B57A9D">
              <w:rPr>
                <w:b/>
                <w:i/>
                <w:sz w:val="24"/>
                <w:szCs w:val="24"/>
              </w:rPr>
              <w:lastRenderedPageBreak/>
              <w:t>Формируемые компетенции:</w:t>
            </w:r>
          </w:p>
          <w:p w14:paraId="22911598" w14:textId="77777777" w:rsidR="0098792E" w:rsidRPr="00B57A9D" w:rsidRDefault="0098792E" w:rsidP="0098792E">
            <w:pPr>
              <w:widowControl w:val="0"/>
              <w:tabs>
                <w:tab w:val="left" w:pos="348"/>
              </w:tabs>
              <w:autoSpaceDE w:val="0"/>
              <w:autoSpaceDN w:val="0"/>
              <w:spacing w:line="240" w:lineRule="auto"/>
              <w:ind w:left="0" w:right="142" w:firstLine="0"/>
              <w:rPr>
                <w:sz w:val="24"/>
                <w:szCs w:val="24"/>
              </w:rPr>
            </w:pPr>
            <w:r w:rsidRPr="00B57A9D">
              <w:rPr>
                <w:sz w:val="24"/>
                <w:szCs w:val="24"/>
              </w:rPr>
              <w:t>УК-6. Способен определять и реализовывать приоритеты собственной деятельности и способы ее совершенствования на основе самооценки</w:t>
            </w:r>
          </w:p>
          <w:p w14:paraId="32F63E9D" w14:textId="77777777" w:rsidR="0098792E" w:rsidRPr="00B57A9D" w:rsidRDefault="0098792E" w:rsidP="0098792E">
            <w:pPr>
              <w:widowControl w:val="0"/>
              <w:spacing w:line="240" w:lineRule="auto"/>
              <w:ind w:left="0" w:right="-1" w:firstLine="0"/>
              <w:rPr>
                <w:sz w:val="24"/>
                <w:szCs w:val="24"/>
              </w:rPr>
            </w:pPr>
            <w:r w:rsidRPr="00B57A9D">
              <w:rPr>
                <w:sz w:val="24"/>
                <w:szCs w:val="24"/>
              </w:rPr>
              <w:t xml:space="preserve">ОПК-7. Способен осуществлять </w:t>
            </w:r>
            <w:r w:rsidRPr="00B57A9D">
              <w:rPr>
                <w:sz w:val="24"/>
                <w:szCs w:val="24"/>
              </w:rPr>
              <w:lastRenderedPageBreak/>
              <w:t>педагогическую деятельность по основным профессиональным образовательным программам и дополнительным профессиональным программам</w:t>
            </w:r>
          </w:p>
          <w:p w14:paraId="2BCCD112" w14:textId="77777777" w:rsidR="0098792E" w:rsidRPr="00B57A9D" w:rsidRDefault="0098792E" w:rsidP="0098792E">
            <w:pPr>
              <w:widowControl w:val="0"/>
              <w:spacing w:line="240" w:lineRule="auto"/>
              <w:ind w:left="0" w:right="-1" w:firstLine="0"/>
              <w:rPr>
                <w:sz w:val="24"/>
                <w:szCs w:val="24"/>
              </w:rPr>
            </w:pPr>
            <w:r w:rsidRPr="00B57A9D">
              <w:rPr>
                <w:sz w:val="24"/>
                <w:szCs w:val="24"/>
              </w:rPr>
              <w:t>ПК-5. Способен организовывать и проводить профессиональное обучение и образование, повышение квалификации в образовательных организациях по программам профессионального обучения в области туризма</w:t>
            </w:r>
          </w:p>
          <w:p w14:paraId="473ED491" w14:textId="77777777" w:rsidR="0098792E" w:rsidRPr="00B57A9D" w:rsidRDefault="0098792E" w:rsidP="0098792E">
            <w:pPr>
              <w:widowControl w:val="0"/>
              <w:spacing w:line="240" w:lineRule="auto"/>
              <w:ind w:left="0" w:right="-1" w:firstLine="0"/>
              <w:rPr>
                <w:rFonts w:eastAsia="Times New Roman"/>
                <w:b/>
                <w:i/>
                <w:iCs/>
                <w:sz w:val="24"/>
                <w:szCs w:val="24"/>
                <w:lang w:eastAsia="ru-RU"/>
              </w:rPr>
            </w:pPr>
            <w:r w:rsidRPr="00B57A9D">
              <w:rPr>
                <w:rFonts w:eastAsia="Times New Roman"/>
                <w:b/>
                <w:i/>
                <w:iCs/>
                <w:sz w:val="24"/>
                <w:szCs w:val="24"/>
                <w:lang w:eastAsia="ru-RU"/>
              </w:rPr>
              <w:t>В результате изучения темы обучающийся должен:</w:t>
            </w:r>
          </w:p>
          <w:p w14:paraId="506D931F"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знать:</w:t>
            </w:r>
          </w:p>
          <w:p w14:paraId="16B1DAF0" w14:textId="0F150646" w:rsidR="00711187"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нормативные документы, определяющие деятельность педагога</w:t>
            </w:r>
            <w:r w:rsidR="00E31B98" w:rsidRPr="00B57A9D">
              <w:rPr>
                <w:rFonts w:eastAsia="Times New Roman"/>
                <w:sz w:val="24"/>
                <w:szCs w:val="24"/>
                <w:lang w:eastAsia="ru-RU"/>
              </w:rPr>
              <w:t xml:space="preserve"> </w:t>
            </w:r>
            <w:r w:rsidR="00454653" w:rsidRPr="00B57A9D">
              <w:rPr>
                <w:rFonts w:eastAsia="Times New Roman"/>
                <w:sz w:val="24"/>
                <w:szCs w:val="24"/>
                <w:lang w:eastAsia="ru-RU"/>
              </w:rPr>
              <w:t>профессионального образования (ФЗ «Об образовании</w:t>
            </w:r>
            <w:r w:rsidR="00E31B98" w:rsidRPr="00B57A9D">
              <w:rPr>
                <w:rFonts w:eastAsia="Times New Roman"/>
                <w:sz w:val="24"/>
                <w:szCs w:val="24"/>
                <w:lang w:eastAsia="ru-RU"/>
              </w:rPr>
              <w:t xml:space="preserve"> </w:t>
            </w:r>
            <w:r w:rsidR="00454653" w:rsidRPr="00B57A9D">
              <w:rPr>
                <w:rFonts w:eastAsia="Times New Roman"/>
                <w:sz w:val="24"/>
                <w:szCs w:val="24"/>
                <w:lang w:eastAsia="ru-RU"/>
              </w:rPr>
              <w:t xml:space="preserve">в РФ», общую характеристику и требования профессионального стандарта) </w:t>
            </w:r>
            <w:r w:rsidR="00711187" w:rsidRPr="00B57A9D">
              <w:rPr>
                <w:rFonts w:eastAsia="Times New Roman"/>
                <w:sz w:val="24"/>
                <w:szCs w:val="24"/>
                <w:lang w:eastAsia="ru-RU"/>
              </w:rPr>
              <w:t>(УК-6, ОПК-7, ПК-5)</w:t>
            </w:r>
          </w:p>
          <w:p w14:paraId="4028F863" w14:textId="3B835241" w:rsidR="00711187"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содержание, функции, педагогической деятельности, основные компоненты профессионально-педагогической культуры </w:t>
            </w:r>
            <w:r w:rsidR="00711187" w:rsidRPr="00B57A9D">
              <w:rPr>
                <w:rFonts w:eastAsia="Times New Roman"/>
                <w:sz w:val="24"/>
                <w:szCs w:val="24"/>
                <w:lang w:eastAsia="ru-RU"/>
              </w:rPr>
              <w:t>(УК-6, ОПК-7, ПК-5)</w:t>
            </w:r>
          </w:p>
          <w:p w14:paraId="7ECDC793" w14:textId="27FDD557" w:rsidR="00711187"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ценностные основы образования и профессиональной деятельности </w:t>
            </w:r>
            <w:r w:rsidR="00711187" w:rsidRPr="00B57A9D">
              <w:rPr>
                <w:rFonts w:eastAsia="Times New Roman"/>
                <w:sz w:val="24"/>
                <w:szCs w:val="24"/>
                <w:lang w:eastAsia="ru-RU"/>
              </w:rPr>
              <w:t>(УК-6, ОПК-7, ПК-5)</w:t>
            </w:r>
          </w:p>
          <w:p w14:paraId="376E5BE6"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уметь:</w:t>
            </w:r>
          </w:p>
          <w:p w14:paraId="1FC84605" w14:textId="54E11FD3" w:rsidR="00711187"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bCs/>
                <w:iCs/>
                <w:sz w:val="24"/>
                <w:szCs w:val="24"/>
                <w:lang w:eastAsia="ru-RU"/>
              </w:rPr>
              <w:t xml:space="preserve">- </w:t>
            </w:r>
            <w:r w:rsidR="00454653" w:rsidRPr="00B57A9D">
              <w:rPr>
                <w:rFonts w:eastAsia="Calibri"/>
                <w:bCs/>
                <w:iCs/>
                <w:sz w:val="24"/>
                <w:szCs w:val="24"/>
                <w:lang w:eastAsia="ru-RU"/>
              </w:rPr>
              <w:t xml:space="preserve">грамотно толковать нормативные правовые акты </w:t>
            </w:r>
            <w:r w:rsidR="00711187" w:rsidRPr="00B57A9D">
              <w:rPr>
                <w:rFonts w:eastAsia="Times New Roman"/>
                <w:sz w:val="24"/>
                <w:szCs w:val="24"/>
                <w:lang w:eastAsia="ru-RU"/>
              </w:rPr>
              <w:t>(УК-6, ОПК-7, ПК-5)</w:t>
            </w:r>
          </w:p>
          <w:p w14:paraId="613301E2" w14:textId="0596EBA9"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 xml:space="preserve">мотивировать социальную значимость педагогического труда в современном обществе и объективно оценивать собственную мотивацию к выполнению деятельности </w:t>
            </w:r>
            <w:r w:rsidR="00711187" w:rsidRPr="00B57A9D">
              <w:rPr>
                <w:rFonts w:eastAsia="Times New Roman"/>
                <w:sz w:val="24"/>
                <w:szCs w:val="24"/>
                <w:lang w:eastAsia="ru-RU"/>
              </w:rPr>
              <w:t>(УК-6, ОПК-7, ПК-5)</w:t>
            </w:r>
          </w:p>
          <w:p w14:paraId="26B6BE33" w14:textId="7A345B12" w:rsidR="00711187"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использовать знания о педагогической деятельности для своего дальнейшего профессионального роста</w:t>
            </w:r>
            <w:r w:rsidRPr="00B57A9D">
              <w:rPr>
                <w:rFonts w:eastAsia="Times New Roman"/>
                <w:sz w:val="24"/>
                <w:szCs w:val="24"/>
                <w:lang w:eastAsia="ru-RU"/>
              </w:rPr>
              <w:t xml:space="preserve"> </w:t>
            </w:r>
            <w:r w:rsidR="00711187" w:rsidRPr="00B57A9D">
              <w:rPr>
                <w:rFonts w:eastAsia="Times New Roman"/>
                <w:sz w:val="24"/>
                <w:szCs w:val="24"/>
                <w:lang w:eastAsia="ru-RU"/>
              </w:rPr>
              <w:t>(УК-</w:t>
            </w:r>
            <w:r w:rsidR="00711187" w:rsidRPr="00B57A9D">
              <w:rPr>
                <w:rFonts w:eastAsia="Times New Roman"/>
                <w:sz w:val="24"/>
                <w:szCs w:val="24"/>
                <w:lang w:eastAsia="ru-RU"/>
              </w:rPr>
              <w:lastRenderedPageBreak/>
              <w:t>6, ОПК-7, ПК-5)</w:t>
            </w:r>
          </w:p>
          <w:p w14:paraId="4BAB8245" w14:textId="77777777" w:rsidR="00454653" w:rsidRPr="00B57A9D" w:rsidRDefault="00454653" w:rsidP="00616954">
            <w:pPr>
              <w:widowControl w:val="0"/>
              <w:spacing w:line="240" w:lineRule="auto"/>
              <w:ind w:left="0" w:right="-1" w:firstLine="0"/>
              <w:rPr>
                <w:rFonts w:eastAsia="Times New Roman"/>
                <w:b/>
                <w:i/>
                <w:sz w:val="24"/>
                <w:szCs w:val="24"/>
                <w:lang w:eastAsia="ru-RU"/>
              </w:rPr>
            </w:pPr>
            <w:r w:rsidRPr="00B57A9D">
              <w:rPr>
                <w:rFonts w:eastAsia="Times New Roman"/>
                <w:b/>
                <w:i/>
                <w:sz w:val="24"/>
                <w:szCs w:val="24"/>
                <w:lang w:eastAsia="ru-RU"/>
              </w:rPr>
              <w:t>владеть:</w:t>
            </w:r>
          </w:p>
          <w:p w14:paraId="0DB15F72" w14:textId="4548541D" w:rsidR="00711187"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Calibri"/>
                <w:sz w:val="24"/>
                <w:szCs w:val="24"/>
                <w:lang w:eastAsia="ru-RU"/>
              </w:rPr>
              <w:t xml:space="preserve">- </w:t>
            </w:r>
            <w:r w:rsidR="00454653" w:rsidRPr="00B57A9D">
              <w:rPr>
                <w:rFonts w:eastAsia="Calibri"/>
                <w:sz w:val="24"/>
                <w:szCs w:val="24"/>
                <w:lang w:eastAsia="ru-RU"/>
              </w:rPr>
              <w:t>способами работы с законодательными и другими нормативно-правовыми актами (документами),</w:t>
            </w:r>
            <w:r w:rsidR="00E31B98" w:rsidRPr="00B57A9D">
              <w:rPr>
                <w:rFonts w:eastAsia="Calibri"/>
                <w:sz w:val="24"/>
                <w:szCs w:val="24"/>
                <w:lang w:eastAsia="ru-RU"/>
              </w:rPr>
              <w:t xml:space="preserve"> </w:t>
            </w:r>
            <w:r w:rsidR="00454653" w:rsidRPr="00B57A9D">
              <w:rPr>
                <w:rFonts w:eastAsia="Calibri"/>
                <w:sz w:val="24"/>
                <w:szCs w:val="24"/>
                <w:lang w:eastAsia="ru-RU"/>
              </w:rPr>
              <w:t xml:space="preserve">относящимися к будущей профессиональной деятельности </w:t>
            </w:r>
            <w:r w:rsidR="00711187" w:rsidRPr="00B57A9D">
              <w:rPr>
                <w:rFonts w:eastAsia="Times New Roman"/>
                <w:sz w:val="24"/>
                <w:szCs w:val="24"/>
                <w:lang w:eastAsia="ru-RU"/>
              </w:rPr>
              <w:t>(УК-6, ОПК-7, ПК-5)</w:t>
            </w:r>
          </w:p>
          <w:p w14:paraId="68A74BBD" w14:textId="71E81D1B" w:rsidR="00454653" w:rsidRPr="00B57A9D" w:rsidRDefault="00F85A93" w:rsidP="00616954">
            <w:pPr>
              <w:widowControl w:val="0"/>
              <w:tabs>
                <w:tab w:val="left" w:pos="317"/>
              </w:tabs>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 </w:t>
            </w:r>
            <w:r w:rsidR="00454653" w:rsidRPr="00B57A9D">
              <w:rPr>
                <w:rFonts w:eastAsia="Times New Roman"/>
                <w:sz w:val="24"/>
                <w:szCs w:val="24"/>
                <w:lang w:eastAsia="ru-RU"/>
              </w:rPr>
              <w:t>способами</w:t>
            </w:r>
            <w:r w:rsidR="00E31B98" w:rsidRPr="00B57A9D">
              <w:rPr>
                <w:rFonts w:eastAsia="Times New Roman"/>
                <w:sz w:val="24"/>
                <w:szCs w:val="24"/>
                <w:lang w:eastAsia="ru-RU"/>
              </w:rPr>
              <w:t xml:space="preserve"> </w:t>
            </w:r>
            <w:r w:rsidR="00454653" w:rsidRPr="00B57A9D">
              <w:rPr>
                <w:rFonts w:eastAsia="Times New Roman"/>
                <w:sz w:val="24"/>
                <w:szCs w:val="24"/>
                <w:lang w:eastAsia="ru-RU"/>
              </w:rPr>
              <w:t xml:space="preserve">самовоспитания для профессионального и личностного развития </w:t>
            </w:r>
            <w:r w:rsidR="00616954" w:rsidRPr="00B57A9D">
              <w:rPr>
                <w:rFonts w:eastAsia="Times New Roman"/>
                <w:sz w:val="24"/>
                <w:szCs w:val="24"/>
                <w:lang w:eastAsia="ru-RU"/>
              </w:rPr>
              <w:t>(УК-6, ОПК-7, ПК-5)</w:t>
            </w:r>
          </w:p>
        </w:tc>
        <w:tc>
          <w:tcPr>
            <w:tcW w:w="3118" w:type="dxa"/>
          </w:tcPr>
          <w:p w14:paraId="75117BC1"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lastRenderedPageBreak/>
              <w:t>Контроль участия в проблемных, интерактивных лекциях.</w:t>
            </w:r>
          </w:p>
          <w:p w14:paraId="3AC5A31C"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4B0F36B9"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Опрос-дискуссия</w:t>
            </w:r>
          </w:p>
          <w:p w14:paraId="21B330F9"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p>
          <w:p w14:paraId="726A8B28"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sz w:val="24"/>
                <w:szCs w:val="24"/>
                <w:lang w:eastAsia="ru-RU"/>
              </w:rPr>
              <w:t>Решение педагогических задач.</w:t>
            </w:r>
          </w:p>
          <w:p w14:paraId="7C698167"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p>
          <w:p w14:paraId="769640A1"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r w:rsidRPr="00B57A9D">
              <w:rPr>
                <w:rFonts w:eastAsia="Times New Roman"/>
                <w:bCs/>
                <w:sz w:val="24"/>
                <w:szCs w:val="24"/>
                <w:lang w:eastAsia="ru-RU"/>
              </w:rPr>
              <w:t>Эссе:</w:t>
            </w:r>
          </w:p>
          <w:p w14:paraId="7D3A5632" w14:textId="77777777" w:rsidR="00454653" w:rsidRPr="00B57A9D" w:rsidRDefault="00454653" w:rsidP="007D3AB3">
            <w:pPr>
              <w:widowControl w:val="0"/>
              <w:numPr>
                <w:ilvl w:val="0"/>
                <w:numId w:val="4"/>
              </w:numPr>
              <w:tabs>
                <w:tab w:val="left" w:pos="288"/>
              </w:tabs>
              <w:spacing w:line="240" w:lineRule="auto"/>
              <w:ind w:left="0" w:right="-1" w:firstLine="0"/>
              <w:rPr>
                <w:rFonts w:eastAsia="Times New Roman"/>
                <w:b/>
                <w:sz w:val="24"/>
                <w:szCs w:val="24"/>
                <w:lang w:eastAsia="ru-RU"/>
              </w:rPr>
            </w:pPr>
            <w:r w:rsidRPr="00B57A9D">
              <w:rPr>
                <w:rFonts w:eastAsia="Times New Roman"/>
                <w:bCs/>
                <w:kern w:val="36"/>
                <w:sz w:val="24"/>
                <w:szCs w:val="24"/>
                <w:lang w:eastAsia="ru-RU"/>
              </w:rPr>
              <w:t>Психологические основы</w:t>
            </w:r>
            <w:r w:rsidR="00E31B98" w:rsidRPr="00B57A9D">
              <w:rPr>
                <w:rFonts w:eastAsia="Times New Roman"/>
                <w:bCs/>
                <w:kern w:val="36"/>
                <w:sz w:val="24"/>
                <w:szCs w:val="24"/>
                <w:lang w:eastAsia="ru-RU"/>
              </w:rPr>
              <w:t xml:space="preserve"> </w:t>
            </w:r>
            <w:r w:rsidRPr="00B57A9D">
              <w:rPr>
                <w:rFonts w:eastAsia="Times New Roman"/>
                <w:bCs/>
                <w:kern w:val="36"/>
                <w:sz w:val="24"/>
                <w:szCs w:val="24"/>
                <w:lang w:eastAsia="ru-RU"/>
              </w:rPr>
              <w:t>педагогического мастерства</w:t>
            </w:r>
          </w:p>
          <w:p w14:paraId="4209CA27" w14:textId="77777777" w:rsidR="00454653" w:rsidRPr="00B57A9D" w:rsidRDefault="00454653" w:rsidP="007D3AB3">
            <w:pPr>
              <w:widowControl w:val="0"/>
              <w:numPr>
                <w:ilvl w:val="0"/>
                <w:numId w:val="4"/>
              </w:numPr>
              <w:tabs>
                <w:tab w:val="left" w:pos="288"/>
              </w:tabs>
              <w:spacing w:line="240" w:lineRule="auto"/>
              <w:ind w:left="0" w:right="-1" w:firstLine="0"/>
              <w:rPr>
                <w:rFonts w:eastAsia="Times New Roman"/>
                <w:b/>
                <w:sz w:val="24"/>
                <w:szCs w:val="24"/>
                <w:lang w:eastAsia="ru-RU"/>
              </w:rPr>
            </w:pPr>
            <w:r w:rsidRPr="00B57A9D">
              <w:rPr>
                <w:rFonts w:eastAsia="Times New Roman"/>
                <w:sz w:val="24"/>
                <w:szCs w:val="24"/>
                <w:lang w:eastAsia="ru-RU"/>
              </w:rPr>
              <w:t>Мой педагогический идеал,</w:t>
            </w:r>
          </w:p>
          <w:p w14:paraId="0C9D1C1A" w14:textId="77777777" w:rsidR="00454653" w:rsidRPr="00B57A9D" w:rsidRDefault="00454653" w:rsidP="007D3AB3">
            <w:pPr>
              <w:widowControl w:val="0"/>
              <w:numPr>
                <w:ilvl w:val="0"/>
                <w:numId w:val="4"/>
              </w:numPr>
              <w:tabs>
                <w:tab w:val="left" w:pos="288"/>
              </w:tabs>
              <w:spacing w:line="240" w:lineRule="auto"/>
              <w:ind w:left="0" w:right="-1" w:firstLine="0"/>
              <w:rPr>
                <w:rFonts w:eastAsia="Times New Roman"/>
                <w:b/>
                <w:sz w:val="24"/>
                <w:szCs w:val="24"/>
                <w:lang w:eastAsia="ru-RU"/>
              </w:rPr>
            </w:pPr>
            <w:r w:rsidRPr="00B57A9D">
              <w:rPr>
                <w:rFonts w:eastAsia="Times New Roman"/>
                <w:sz w:val="24"/>
                <w:szCs w:val="24"/>
                <w:lang w:eastAsia="ru-RU"/>
              </w:rPr>
              <w:t>Я могу стать педагогом, потому что…</w:t>
            </w:r>
          </w:p>
          <w:p w14:paraId="024BD46F" w14:textId="77777777" w:rsidR="00454653" w:rsidRPr="00B57A9D" w:rsidRDefault="00454653" w:rsidP="007D3AB3">
            <w:pPr>
              <w:widowControl w:val="0"/>
              <w:numPr>
                <w:ilvl w:val="0"/>
                <w:numId w:val="4"/>
              </w:numPr>
              <w:tabs>
                <w:tab w:val="left" w:pos="288"/>
              </w:tabs>
              <w:spacing w:line="240" w:lineRule="auto"/>
              <w:ind w:left="0" w:right="-1" w:firstLine="0"/>
              <w:rPr>
                <w:rFonts w:eastAsia="Times New Roman"/>
                <w:b/>
                <w:sz w:val="24"/>
                <w:szCs w:val="24"/>
                <w:lang w:eastAsia="ru-RU"/>
              </w:rPr>
            </w:pPr>
            <w:r w:rsidRPr="00B57A9D">
              <w:rPr>
                <w:rFonts w:eastAsia="Times New Roman"/>
                <w:bCs/>
                <w:kern w:val="36"/>
                <w:sz w:val="24"/>
                <w:szCs w:val="24"/>
                <w:lang w:eastAsia="ru-RU"/>
              </w:rPr>
              <w:t>Педагог глазами студента.</w:t>
            </w:r>
          </w:p>
          <w:p w14:paraId="322168A3" w14:textId="77777777" w:rsidR="00454653" w:rsidRPr="00B57A9D" w:rsidRDefault="00454653" w:rsidP="007D3AB3">
            <w:pPr>
              <w:widowControl w:val="0"/>
              <w:numPr>
                <w:ilvl w:val="0"/>
                <w:numId w:val="4"/>
              </w:numPr>
              <w:tabs>
                <w:tab w:val="left" w:pos="288"/>
              </w:tabs>
              <w:spacing w:line="240" w:lineRule="auto"/>
              <w:ind w:left="0" w:right="-1" w:firstLine="0"/>
              <w:rPr>
                <w:rFonts w:eastAsia="Times New Roman"/>
                <w:b/>
                <w:sz w:val="24"/>
                <w:szCs w:val="24"/>
                <w:lang w:eastAsia="ru-RU"/>
              </w:rPr>
            </w:pPr>
            <w:r w:rsidRPr="00B57A9D">
              <w:rPr>
                <w:rFonts w:eastAsia="Times New Roman"/>
                <w:bCs/>
                <w:kern w:val="36"/>
                <w:sz w:val="24"/>
                <w:szCs w:val="24"/>
                <w:lang w:eastAsia="ru-RU"/>
              </w:rPr>
              <w:t>Взаимоотношения педагога и студента как психологическая проблема.</w:t>
            </w:r>
          </w:p>
          <w:p w14:paraId="46B8058A" w14:textId="77777777" w:rsidR="00454653" w:rsidRPr="00B57A9D" w:rsidRDefault="00454653" w:rsidP="00616954">
            <w:pPr>
              <w:widowControl w:val="0"/>
              <w:tabs>
                <w:tab w:val="left" w:pos="176"/>
              </w:tabs>
              <w:spacing w:line="240" w:lineRule="auto"/>
              <w:ind w:left="0" w:right="-1" w:firstLine="0"/>
              <w:rPr>
                <w:rFonts w:eastAsia="Times New Roman"/>
                <w:bCs/>
                <w:sz w:val="24"/>
                <w:szCs w:val="24"/>
                <w:lang w:eastAsia="ru-RU"/>
              </w:rPr>
            </w:pPr>
          </w:p>
          <w:p w14:paraId="1CB96530" w14:textId="77777777" w:rsidR="00454653" w:rsidRPr="00B57A9D" w:rsidRDefault="00454653" w:rsidP="00616954">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Опрос-дискуссия</w:t>
            </w:r>
          </w:p>
          <w:p w14:paraId="0F6BA50D" w14:textId="77777777" w:rsidR="00454653" w:rsidRPr="00B57A9D" w:rsidRDefault="00454653" w:rsidP="00616954">
            <w:pPr>
              <w:widowControl w:val="0"/>
              <w:tabs>
                <w:tab w:val="left" w:pos="288"/>
              </w:tabs>
              <w:spacing w:line="240" w:lineRule="auto"/>
              <w:ind w:left="0" w:right="-1" w:firstLine="0"/>
              <w:rPr>
                <w:rFonts w:eastAsia="Times New Roman"/>
                <w:bCs/>
                <w:kern w:val="36"/>
                <w:sz w:val="24"/>
                <w:szCs w:val="24"/>
                <w:lang w:eastAsia="ru-RU"/>
              </w:rPr>
            </w:pPr>
          </w:p>
          <w:p w14:paraId="2FA7A98F" w14:textId="77777777" w:rsidR="00454653" w:rsidRPr="00B57A9D" w:rsidRDefault="00454653" w:rsidP="00616954">
            <w:pPr>
              <w:widowControl w:val="0"/>
              <w:tabs>
                <w:tab w:val="left" w:pos="288"/>
              </w:tabs>
              <w:spacing w:line="240" w:lineRule="auto"/>
              <w:ind w:left="0" w:right="-1" w:firstLine="0"/>
              <w:rPr>
                <w:rFonts w:eastAsia="Times New Roman"/>
                <w:bCs/>
                <w:kern w:val="36"/>
                <w:sz w:val="24"/>
                <w:szCs w:val="24"/>
                <w:lang w:eastAsia="ru-RU"/>
              </w:rPr>
            </w:pPr>
            <w:r w:rsidRPr="00B57A9D">
              <w:rPr>
                <w:rFonts w:eastAsia="Times New Roman"/>
                <w:bCs/>
                <w:sz w:val="24"/>
                <w:szCs w:val="24"/>
                <w:lang w:eastAsia="ru-RU"/>
              </w:rPr>
              <w:t>Защита докладов (с презентацией).</w:t>
            </w:r>
          </w:p>
          <w:p w14:paraId="4E209184" w14:textId="77777777" w:rsidR="00454653" w:rsidRPr="00B57A9D" w:rsidRDefault="00454653" w:rsidP="007D3AB3">
            <w:pPr>
              <w:widowControl w:val="0"/>
              <w:numPr>
                <w:ilvl w:val="0"/>
                <w:numId w:val="10"/>
              </w:numPr>
              <w:tabs>
                <w:tab w:val="left" w:pos="288"/>
              </w:tabs>
              <w:spacing w:line="240" w:lineRule="auto"/>
              <w:ind w:left="0" w:right="-1" w:firstLine="0"/>
              <w:rPr>
                <w:rFonts w:eastAsia="Times New Roman"/>
                <w:bCs/>
                <w:kern w:val="36"/>
                <w:sz w:val="24"/>
                <w:szCs w:val="24"/>
                <w:lang w:eastAsia="ru-RU"/>
              </w:rPr>
            </w:pPr>
            <w:r w:rsidRPr="00B57A9D">
              <w:rPr>
                <w:rFonts w:eastAsia="Times New Roman"/>
                <w:bCs/>
                <w:kern w:val="36"/>
                <w:sz w:val="24"/>
                <w:szCs w:val="24"/>
                <w:lang w:eastAsia="ru-RU"/>
              </w:rPr>
              <w:t>Педагогическое общение как форма взаимодействия педагогов и обучающихся.</w:t>
            </w:r>
          </w:p>
          <w:p w14:paraId="527B4221" w14:textId="77777777" w:rsidR="00454653" w:rsidRPr="00B57A9D" w:rsidRDefault="00454653" w:rsidP="007D3AB3">
            <w:pPr>
              <w:widowControl w:val="0"/>
              <w:numPr>
                <w:ilvl w:val="0"/>
                <w:numId w:val="10"/>
              </w:numPr>
              <w:tabs>
                <w:tab w:val="left" w:pos="288"/>
              </w:tabs>
              <w:spacing w:line="240" w:lineRule="auto"/>
              <w:ind w:left="0" w:right="-1" w:firstLine="0"/>
              <w:rPr>
                <w:rFonts w:eastAsia="Times New Roman"/>
                <w:sz w:val="24"/>
                <w:szCs w:val="24"/>
                <w:lang w:eastAsia="ru-RU"/>
              </w:rPr>
            </w:pPr>
            <w:proofErr w:type="spellStart"/>
            <w:r w:rsidRPr="00B57A9D">
              <w:rPr>
                <w:rFonts w:eastAsia="Times New Roman"/>
                <w:bCs/>
                <w:kern w:val="36"/>
                <w:sz w:val="24"/>
                <w:szCs w:val="24"/>
                <w:lang w:eastAsia="ru-RU"/>
              </w:rPr>
              <w:t>Эмпатия</w:t>
            </w:r>
            <w:proofErr w:type="spellEnd"/>
            <w:r w:rsidRPr="00B57A9D">
              <w:rPr>
                <w:rFonts w:eastAsia="Times New Roman"/>
                <w:bCs/>
                <w:kern w:val="36"/>
                <w:sz w:val="24"/>
                <w:szCs w:val="24"/>
                <w:lang w:eastAsia="ru-RU"/>
              </w:rPr>
              <w:t xml:space="preserve"> как основа педагогической деятельности</w:t>
            </w:r>
          </w:p>
          <w:p w14:paraId="5DA4C946" w14:textId="77777777" w:rsidR="00454653" w:rsidRPr="00B57A9D" w:rsidRDefault="00454653" w:rsidP="007D3AB3">
            <w:pPr>
              <w:widowControl w:val="0"/>
              <w:numPr>
                <w:ilvl w:val="0"/>
                <w:numId w:val="10"/>
              </w:numPr>
              <w:tabs>
                <w:tab w:val="left" w:pos="288"/>
              </w:tabs>
              <w:spacing w:line="240" w:lineRule="auto"/>
              <w:ind w:left="0" w:right="-1" w:firstLine="0"/>
              <w:rPr>
                <w:rFonts w:eastAsia="Times New Roman"/>
                <w:bCs/>
                <w:kern w:val="36"/>
                <w:sz w:val="24"/>
                <w:szCs w:val="24"/>
                <w:lang w:eastAsia="ru-RU"/>
              </w:rPr>
            </w:pPr>
            <w:r w:rsidRPr="00B57A9D">
              <w:rPr>
                <w:rFonts w:eastAsia="Times New Roman"/>
                <w:bCs/>
                <w:kern w:val="36"/>
                <w:sz w:val="24"/>
                <w:szCs w:val="24"/>
                <w:lang w:eastAsia="ru-RU"/>
              </w:rPr>
              <w:t>Профессионально обусловленные требования к личности педагога СПО и/или ВО.</w:t>
            </w:r>
          </w:p>
          <w:p w14:paraId="15CA61BE" w14:textId="77777777" w:rsidR="00454653" w:rsidRPr="00B57A9D" w:rsidRDefault="00454653" w:rsidP="00616954">
            <w:pPr>
              <w:widowControl w:val="0"/>
              <w:spacing w:line="240" w:lineRule="auto"/>
              <w:ind w:left="0" w:right="-1" w:firstLine="0"/>
              <w:rPr>
                <w:rFonts w:eastAsia="Times New Roman"/>
                <w:sz w:val="24"/>
                <w:szCs w:val="24"/>
                <w:lang w:eastAsia="ru-RU"/>
              </w:rPr>
            </w:pPr>
          </w:p>
          <w:p w14:paraId="10146B4D"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Презентация-защита мини-проекта по разработке модели Профессионала</w:t>
            </w:r>
          </w:p>
          <w:p w14:paraId="7A652211" w14:textId="77777777" w:rsidR="00454653" w:rsidRPr="00B57A9D" w:rsidRDefault="00454653" w:rsidP="00616954">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w:t>
            </w:r>
            <w:r w:rsidRPr="00B57A9D">
              <w:rPr>
                <w:rFonts w:eastAsia="Times New Roman"/>
                <w:i/>
                <w:sz w:val="24"/>
                <w:szCs w:val="24"/>
                <w:lang w:eastAsia="ru-RU"/>
              </w:rPr>
              <w:t>по направлению подготовки</w:t>
            </w:r>
            <w:r w:rsidR="00616954" w:rsidRPr="00B57A9D">
              <w:rPr>
                <w:rFonts w:eastAsia="Times New Roman"/>
                <w:sz w:val="24"/>
                <w:szCs w:val="24"/>
                <w:lang w:eastAsia="ru-RU"/>
              </w:rPr>
              <w:t>).</w:t>
            </w:r>
          </w:p>
        </w:tc>
      </w:tr>
    </w:tbl>
    <w:p w14:paraId="5CA6D00A" w14:textId="77777777" w:rsidR="00454653" w:rsidRPr="00616954" w:rsidRDefault="00454653" w:rsidP="00616954">
      <w:pPr>
        <w:widowControl w:val="0"/>
        <w:spacing w:line="240" w:lineRule="auto"/>
        <w:ind w:left="0" w:right="0" w:firstLine="0"/>
        <w:jc w:val="both"/>
        <w:rPr>
          <w:rFonts w:eastAsia="Times New Roman"/>
          <w:b/>
          <w:sz w:val="24"/>
          <w:szCs w:val="24"/>
          <w:lang w:eastAsia="ru-RU"/>
        </w:rPr>
      </w:pPr>
    </w:p>
    <w:p w14:paraId="068800EE" w14:textId="77777777" w:rsidR="00454653" w:rsidRPr="00616954" w:rsidRDefault="00454653" w:rsidP="00616954">
      <w:pPr>
        <w:widowControl w:val="0"/>
        <w:spacing w:line="240" w:lineRule="auto"/>
        <w:ind w:left="0" w:right="0" w:firstLine="0"/>
        <w:jc w:val="both"/>
        <w:rPr>
          <w:rFonts w:eastAsia="Times New Roman"/>
          <w:b/>
          <w:sz w:val="24"/>
          <w:szCs w:val="24"/>
          <w:lang w:eastAsia="ru-RU"/>
        </w:rPr>
      </w:pPr>
      <w:r w:rsidRPr="00616954">
        <w:rPr>
          <w:rFonts w:eastAsia="Times New Roman"/>
          <w:b/>
          <w:sz w:val="24"/>
          <w:szCs w:val="24"/>
          <w:lang w:eastAsia="ru-RU"/>
        </w:rPr>
        <w:t>5. Образовательные и информационно-коммуникационные технологии</w:t>
      </w:r>
    </w:p>
    <w:p w14:paraId="2A985027" w14:textId="77777777" w:rsidR="00454653" w:rsidRPr="00616954" w:rsidRDefault="00454653" w:rsidP="00616954">
      <w:pPr>
        <w:widowControl w:val="0"/>
        <w:spacing w:line="240" w:lineRule="auto"/>
        <w:ind w:left="0" w:right="0" w:firstLine="0"/>
        <w:jc w:val="both"/>
        <w:rPr>
          <w:rFonts w:eastAsia="Times New Roman"/>
          <w:b/>
          <w:sz w:val="24"/>
          <w:szCs w:val="24"/>
          <w:lang w:eastAsia="ru-RU"/>
        </w:rPr>
      </w:pPr>
      <w:r w:rsidRPr="00616954">
        <w:rPr>
          <w:rFonts w:eastAsia="Times New Roman"/>
          <w:b/>
          <w:sz w:val="24"/>
          <w:szCs w:val="24"/>
          <w:lang w:eastAsia="ru-RU"/>
        </w:rPr>
        <w:t>5.1 Образовательные технологии</w:t>
      </w:r>
    </w:p>
    <w:p w14:paraId="3047A9A8" w14:textId="77777777" w:rsidR="00454653" w:rsidRPr="00616954" w:rsidRDefault="00454653" w:rsidP="00616954">
      <w:pPr>
        <w:spacing w:line="240" w:lineRule="auto"/>
        <w:ind w:left="0" w:right="0" w:firstLine="709"/>
        <w:jc w:val="both"/>
        <w:rPr>
          <w:rFonts w:eastAsia="Times New Roman"/>
          <w:sz w:val="24"/>
          <w:szCs w:val="24"/>
          <w:lang w:eastAsia="ru-RU"/>
        </w:rPr>
      </w:pPr>
      <w:r w:rsidRPr="00616954">
        <w:rPr>
          <w:rFonts w:eastAsia="Times New Roman"/>
          <w:snapToGrid w:val="0"/>
          <w:sz w:val="24"/>
          <w:szCs w:val="24"/>
          <w:lang w:eastAsia="ru-RU"/>
        </w:rPr>
        <w:t>При освоении дисциплины, помимо традиционных технологий, ориентированных на формирование системы теоретических знаний и практических умений, широко используются развивающие – проблемно-поисковые технологии: проблемное изложение лекционного материала; проблемно-исследовательские задания как основа проведения практических занятий.</w:t>
      </w:r>
      <w:r w:rsidR="00E31B98" w:rsidRPr="00616954">
        <w:rPr>
          <w:rFonts w:eastAsia="Times New Roman"/>
          <w:snapToGrid w:val="0"/>
          <w:sz w:val="24"/>
          <w:szCs w:val="24"/>
          <w:lang w:eastAsia="ru-RU"/>
        </w:rPr>
        <w:t xml:space="preserve"> </w:t>
      </w:r>
      <w:r w:rsidRPr="00616954">
        <w:rPr>
          <w:rFonts w:eastAsia="Times New Roman"/>
          <w:sz w:val="24"/>
          <w:szCs w:val="24"/>
          <w:lang w:eastAsia="ru-RU"/>
        </w:rPr>
        <w:t>Для освоения заложенного в программе содержания знаний, необходимо не просто знакомиться с</w:t>
      </w:r>
      <w:r w:rsidR="00E31B98" w:rsidRPr="00616954">
        <w:rPr>
          <w:rFonts w:eastAsia="Times New Roman"/>
          <w:sz w:val="24"/>
          <w:szCs w:val="24"/>
          <w:lang w:eastAsia="ru-RU"/>
        </w:rPr>
        <w:t xml:space="preserve"> </w:t>
      </w:r>
      <w:r w:rsidRPr="00616954">
        <w:rPr>
          <w:rFonts w:eastAsia="Times New Roman"/>
          <w:sz w:val="24"/>
          <w:szCs w:val="24"/>
          <w:lang w:eastAsia="ru-RU"/>
        </w:rPr>
        <w:t>системой профессионального образования, достижениями современной дидактики и теории воспитания, а включаться в активную деятельность – учебные дискуссии, исследовательскую работу, моделирование учебных ситуаций,</w:t>
      </w:r>
      <w:r w:rsidR="00E31B98" w:rsidRPr="00616954">
        <w:rPr>
          <w:rFonts w:eastAsia="Times New Roman"/>
          <w:sz w:val="24"/>
          <w:szCs w:val="24"/>
          <w:lang w:eastAsia="ru-RU"/>
        </w:rPr>
        <w:t xml:space="preserve"> </w:t>
      </w:r>
      <w:r w:rsidRPr="00616954">
        <w:rPr>
          <w:rFonts w:eastAsia="Times New Roman"/>
          <w:sz w:val="24"/>
          <w:szCs w:val="24"/>
          <w:lang w:eastAsia="ru-RU"/>
        </w:rPr>
        <w:t>и др.</w:t>
      </w:r>
    </w:p>
    <w:p w14:paraId="4844626E" w14:textId="77777777" w:rsidR="00454653" w:rsidRPr="00616954" w:rsidRDefault="00454653" w:rsidP="00616954">
      <w:pPr>
        <w:widowControl w:val="0"/>
        <w:tabs>
          <w:tab w:val="left" w:pos="284"/>
        </w:tabs>
        <w:spacing w:line="240" w:lineRule="auto"/>
        <w:ind w:left="0" w:right="0" w:firstLine="709"/>
        <w:jc w:val="both"/>
        <w:rPr>
          <w:rFonts w:eastAsia="Times New Roman"/>
          <w:sz w:val="24"/>
          <w:szCs w:val="24"/>
          <w:lang w:eastAsia="ru-RU"/>
        </w:rPr>
      </w:pPr>
      <w:r w:rsidRPr="00616954">
        <w:rPr>
          <w:rFonts w:eastAsia="Times New Roman"/>
          <w:sz w:val="24"/>
          <w:szCs w:val="24"/>
          <w:lang w:eastAsia="ru-RU"/>
        </w:rPr>
        <w:t>Успешность изучения данной дисциплины зависит от степени осознания своей деятельности. Рефлексивная деятельность должна относиться не только к самостоятельному изучению учебника, но и включать в себя все ситуации и коммуникации, в которых приходится принимать участие. Это могут быть лекции, семинары, педагогическая практика, диспуты и др.</w:t>
      </w:r>
    </w:p>
    <w:p w14:paraId="559B208A" w14:textId="1B3566BB" w:rsidR="00454653" w:rsidRPr="00616954" w:rsidRDefault="00454653" w:rsidP="00616954">
      <w:pPr>
        <w:widowControl w:val="0"/>
        <w:tabs>
          <w:tab w:val="left" w:pos="6750"/>
        </w:tabs>
        <w:spacing w:line="240" w:lineRule="auto"/>
        <w:ind w:left="0" w:right="0" w:firstLine="709"/>
        <w:jc w:val="both"/>
        <w:rPr>
          <w:rFonts w:eastAsia="Times New Roman"/>
          <w:sz w:val="24"/>
          <w:szCs w:val="24"/>
          <w:lang w:eastAsia="ru-RU"/>
        </w:rPr>
      </w:pPr>
      <w:r w:rsidRPr="00616954">
        <w:rPr>
          <w:rFonts w:eastAsia="Times New Roman"/>
          <w:sz w:val="24"/>
          <w:szCs w:val="24"/>
          <w:lang w:eastAsia="ru-RU"/>
        </w:rPr>
        <w:t>В процессе изучения дисциплины предполагается использовать различные виды лекций (с широкими полями,</w:t>
      </w:r>
      <w:r w:rsidR="00E31B98" w:rsidRPr="00616954">
        <w:rPr>
          <w:rFonts w:eastAsia="Times New Roman"/>
          <w:sz w:val="24"/>
          <w:szCs w:val="24"/>
          <w:lang w:eastAsia="ru-RU"/>
        </w:rPr>
        <w:t xml:space="preserve"> </w:t>
      </w:r>
      <w:r w:rsidRPr="00616954">
        <w:rPr>
          <w:rFonts w:eastAsia="Times New Roman"/>
          <w:sz w:val="24"/>
          <w:szCs w:val="24"/>
          <w:lang w:eastAsia="ru-RU"/>
        </w:rPr>
        <w:t xml:space="preserve">визуализации, проблемные и др.), основными функциями которой являются информационная, систематизирующая, разъясняющая, стимулирующая, развивающая. На лекциях преподаватель, как правило, сообщает новые знания в систематизированном виде, а также разъясняет наиболее трудные вопросы учебного курса. При этом лекции включают в себя также элементы интерактивных форм работы: выполнение творческих (проблемных) заданий, дискуссию, работу в малых группах и другие. Принцип подачи лекционного материала обусловлен не только спецификой самой дисциплины, но прежде всего требованиями ФГОС ВО </w:t>
      </w:r>
      <w:r w:rsidR="00F85A93">
        <w:rPr>
          <w:rFonts w:eastAsia="Times New Roman"/>
          <w:sz w:val="24"/>
          <w:szCs w:val="24"/>
          <w:lang w:eastAsia="ru-RU"/>
        </w:rPr>
        <w:t>–</w:t>
      </w:r>
      <w:r w:rsidR="00E31B98" w:rsidRPr="00616954">
        <w:rPr>
          <w:rFonts w:eastAsia="Times New Roman"/>
          <w:sz w:val="24"/>
          <w:szCs w:val="24"/>
          <w:lang w:eastAsia="ru-RU"/>
        </w:rPr>
        <w:t xml:space="preserve"> </w:t>
      </w:r>
      <w:r w:rsidRPr="00616954">
        <w:rPr>
          <w:rFonts w:eastAsia="Times New Roman"/>
          <w:sz w:val="24"/>
          <w:szCs w:val="24"/>
          <w:lang w:eastAsia="ru-RU"/>
        </w:rPr>
        <w:t>непосредственно формируемыми компетенциями.</w:t>
      </w:r>
    </w:p>
    <w:p w14:paraId="6AE95C89" w14:textId="0B4B6D82" w:rsidR="00454653" w:rsidRPr="00616954" w:rsidRDefault="00454653" w:rsidP="00616954">
      <w:pPr>
        <w:widowControl w:val="0"/>
        <w:shd w:val="clear" w:color="auto" w:fill="FFFFFF"/>
        <w:spacing w:line="240" w:lineRule="auto"/>
        <w:ind w:left="0" w:right="0" w:firstLine="709"/>
        <w:jc w:val="both"/>
        <w:rPr>
          <w:rFonts w:eastAsia="Times New Roman"/>
          <w:sz w:val="24"/>
          <w:szCs w:val="24"/>
          <w:lang w:eastAsia="ru-RU"/>
        </w:rPr>
      </w:pPr>
      <w:r w:rsidRPr="00616954">
        <w:rPr>
          <w:rFonts w:eastAsia="Times New Roman"/>
          <w:sz w:val="24"/>
          <w:szCs w:val="24"/>
          <w:lang w:eastAsia="ru-RU"/>
        </w:rPr>
        <w:t xml:space="preserve">По необходимости, при обсуждении проблемных вопросов, предполагается обращение </w:t>
      </w:r>
      <w:r w:rsidR="00FB6A9B" w:rsidRPr="00616954">
        <w:rPr>
          <w:rFonts w:eastAsia="Times New Roman"/>
          <w:sz w:val="24"/>
          <w:szCs w:val="24"/>
          <w:lang w:eastAsia="ru-RU"/>
        </w:rPr>
        <w:t>не только, собственно,</w:t>
      </w:r>
      <w:r w:rsidRPr="00616954">
        <w:rPr>
          <w:rFonts w:eastAsia="Times New Roman"/>
          <w:sz w:val="24"/>
          <w:szCs w:val="24"/>
          <w:lang w:eastAsia="ru-RU"/>
        </w:rPr>
        <w:t xml:space="preserve"> к источникам по истории и теории педагогики, а также другим дисциплинарным областям, в частности, – истории, культурологи, философии, литературы</w:t>
      </w:r>
      <w:r w:rsidR="00F85A93">
        <w:rPr>
          <w:rFonts w:eastAsia="Times New Roman"/>
          <w:sz w:val="24"/>
          <w:szCs w:val="24"/>
          <w:lang w:eastAsia="ru-RU"/>
        </w:rPr>
        <w:t>.</w:t>
      </w:r>
    </w:p>
    <w:p w14:paraId="158FDCF9" w14:textId="77777777" w:rsidR="00454653" w:rsidRPr="00616954" w:rsidRDefault="00454653" w:rsidP="00616954">
      <w:pPr>
        <w:widowControl w:val="0"/>
        <w:tabs>
          <w:tab w:val="left" w:pos="6750"/>
        </w:tabs>
        <w:spacing w:line="240" w:lineRule="auto"/>
        <w:ind w:left="0" w:right="0" w:firstLine="709"/>
        <w:jc w:val="both"/>
        <w:rPr>
          <w:rFonts w:eastAsia="Times New Roman"/>
          <w:sz w:val="24"/>
          <w:szCs w:val="24"/>
          <w:lang w:eastAsia="ru-RU"/>
        </w:rPr>
      </w:pPr>
      <w:r w:rsidRPr="00616954">
        <w:rPr>
          <w:rFonts w:eastAsia="Times New Roman"/>
          <w:sz w:val="24"/>
          <w:szCs w:val="24"/>
          <w:lang w:eastAsia="ru-RU"/>
        </w:rPr>
        <w:t xml:space="preserve">Лекции – </w:t>
      </w:r>
      <w:r w:rsidRPr="00616954">
        <w:rPr>
          <w:rFonts w:eastAsia="Times New Roman"/>
          <w:i/>
          <w:sz w:val="24"/>
          <w:szCs w:val="24"/>
          <w:lang w:eastAsia="ru-RU"/>
        </w:rPr>
        <w:t>визуализации,</w:t>
      </w:r>
      <w:r w:rsidRPr="00616954">
        <w:rPr>
          <w:rFonts w:eastAsia="Times New Roman"/>
          <w:sz w:val="24"/>
          <w:szCs w:val="24"/>
          <w:lang w:eastAsia="ru-RU"/>
        </w:rPr>
        <w:t xml:space="preserve"> являются результатом нового использования принципа наглядности, содержание которого меняется под влиянием данных педагогической науки, форм и методов активного обучения. Подготовка данного вида лекции состоит в изменении, </w:t>
      </w:r>
      <w:proofErr w:type="spellStart"/>
      <w:r w:rsidRPr="00616954">
        <w:rPr>
          <w:rFonts w:eastAsia="Times New Roman"/>
          <w:sz w:val="24"/>
          <w:szCs w:val="24"/>
          <w:lang w:eastAsia="ru-RU"/>
        </w:rPr>
        <w:t>переконструировании</w:t>
      </w:r>
      <w:proofErr w:type="spellEnd"/>
      <w:r w:rsidRPr="00616954">
        <w:rPr>
          <w:rFonts w:eastAsia="Times New Roman"/>
          <w:sz w:val="24"/>
          <w:szCs w:val="24"/>
          <w:lang w:eastAsia="ru-RU"/>
        </w:rPr>
        <w:t xml:space="preserve"> учебной информации по теме лекционного занятия в визуальную форму (тексты, схемы, рисунки).</w:t>
      </w:r>
    </w:p>
    <w:p w14:paraId="4B1CFC5F" w14:textId="77777777" w:rsidR="00454653" w:rsidRPr="00616954" w:rsidRDefault="00454653" w:rsidP="00616954">
      <w:pPr>
        <w:widowControl w:val="0"/>
        <w:shd w:val="clear" w:color="auto" w:fill="FFFFFF"/>
        <w:spacing w:line="240" w:lineRule="auto"/>
        <w:ind w:left="0" w:right="0" w:firstLine="709"/>
        <w:jc w:val="both"/>
        <w:rPr>
          <w:rFonts w:eastAsia="Times New Roman"/>
          <w:sz w:val="24"/>
          <w:szCs w:val="24"/>
          <w:lang w:eastAsia="ru-RU"/>
        </w:rPr>
      </w:pPr>
      <w:r w:rsidRPr="00616954">
        <w:rPr>
          <w:rFonts w:eastAsia="Calibri"/>
          <w:b/>
          <w:sz w:val="24"/>
          <w:szCs w:val="24"/>
          <w:lang w:eastAsia="ru-RU"/>
        </w:rPr>
        <w:t>Семинарские (практические) занятия</w:t>
      </w:r>
      <w:r w:rsidRPr="00616954">
        <w:rPr>
          <w:rFonts w:eastAsia="Calibri"/>
          <w:sz w:val="24"/>
          <w:szCs w:val="24"/>
          <w:lang w:eastAsia="ru-RU"/>
        </w:rPr>
        <w:t xml:space="preserve"> </w:t>
      </w:r>
      <w:r w:rsidRPr="00616954">
        <w:rPr>
          <w:rFonts w:eastAsia="Times New Roman"/>
          <w:sz w:val="24"/>
          <w:szCs w:val="24"/>
          <w:lang w:eastAsia="ru-RU"/>
        </w:rPr>
        <w:t>составляют важную часть теоретической и практической подготовки магистрантов. Основными их функциями в вузе являются: закрепление теоретических знаний на практике; усвоение умений исследовательской работы; применение теоретических знаний для решения практических задач; самопознание и саморазвитие обучающихся.</w:t>
      </w:r>
    </w:p>
    <w:p w14:paraId="6F38573A" w14:textId="77777777" w:rsidR="00454653" w:rsidRPr="00616954" w:rsidRDefault="00454653" w:rsidP="00616954">
      <w:pPr>
        <w:widowControl w:val="0"/>
        <w:autoSpaceDE w:val="0"/>
        <w:autoSpaceDN w:val="0"/>
        <w:adjustRightInd w:val="0"/>
        <w:spacing w:line="240" w:lineRule="auto"/>
        <w:ind w:left="0" w:right="0" w:firstLine="709"/>
        <w:jc w:val="both"/>
        <w:rPr>
          <w:rFonts w:eastAsia="Times New Roman"/>
          <w:sz w:val="24"/>
          <w:szCs w:val="24"/>
          <w:lang w:eastAsia="ru-RU"/>
        </w:rPr>
      </w:pPr>
      <w:r w:rsidRPr="00616954">
        <w:rPr>
          <w:rFonts w:eastAsia="Times New Roman"/>
          <w:sz w:val="24"/>
          <w:szCs w:val="24"/>
          <w:lang w:eastAsia="ru-RU"/>
        </w:rPr>
        <w:t xml:space="preserve">Практические занятия включают и репродуктивный (с изложением подробных инструкций выполнения) и творческий элементы, соответственно, носят частично-поисковый характер, что предполагает самостоятельный подбор материала и отчасти способов выполнения заданий. Каждое </w:t>
      </w:r>
      <w:r w:rsidRPr="00616954">
        <w:rPr>
          <w:rFonts w:eastAsia="Times New Roman"/>
          <w:sz w:val="24"/>
          <w:szCs w:val="24"/>
          <w:lang w:eastAsia="ru-RU"/>
        </w:rPr>
        <w:lastRenderedPageBreak/>
        <w:t xml:space="preserve">занятие завершается обсуждением итогов работы. </w:t>
      </w:r>
      <w:r w:rsidRPr="00616954">
        <w:rPr>
          <w:rFonts w:eastAsia="Calibri"/>
          <w:sz w:val="24"/>
          <w:szCs w:val="24"/>
          <w:lang w:eastAsia="ru-RU"/>
        </w:rPr>
        <w:t>Преимущественно они проводятся в форме развернутой беседы на основании плана, в форме анализа понятий и конкретных ситуаций (</w:t>
      </w:r>
      <w:proofErr w:type="spellStart"/>
      <w:r w:rsidRPr="00616954">
        <w:rPr>
          <w:rFonts w:eastAsia="Calibri"/>
          <w:sz w:val="24"/>
          <w:szCs w:val="24"/>
          <w:lang w:eastAsia="ru-RU"/>
        </w:rPr>
        <w:t>case</w:t>
      </w:r>
      <w:proofErr w:type="spellEnd"/>
      <w:r w:rsidRPr="00616954">
        <w:rPr>
          <w:rFonts w:eastAsia="Calibri"/>
          <w:sz w:val="24"/>
          <w:szCs w:val="24"/>
          <w:lang w:eastAsia="ru-RU"/>
        </w:rPr>
        <w:t xml:space="preserve"> </w:t>
      </w:r>
      <w:proofErr w:type="spellStart"/>
      <w:r w:rsidRPr="00616954">
        <w:rPr>
          <w:rFonts w:eastAsia="Calibri"/>
          <w:sz w:val="24"/>
          <w:szCs w:val="24"/>
          <w:lang w:eastAsia="ru-RU"/>
        </w:rPr>
        <w:t>studies</w:t>
      </w:r>
      <w:proofErr w:type="spellEnd"/>
      <w:r w:rsidRPr="00616954">
        <w:rPr>
          <w:rFonts w:eastAsia="Calibri"/>
          <w:sz w:val="24"/>
          <w:szCs w:val="24"/>
          <w:lang w:eastAsia="ru-RU"/>
        </w:rPr>
        <w:t>), что позволит студентам моделировать предметное содержание будущей профессиональной деятельности.</w:t>
      </w:r>
    </w:p>
    <w:p w14:paraId="2B8966C9" w14:textId="77777777" w:rsidR="00454653" w:rsidRPr="00616954" w:rsidRDefault="00454653" w:rsidP="00616954">
      <w:pPr>
        <w:widowControl w:val="0"/>
        <w:shd w:val="clear" w:color="auto" w:fill="FFFFFF"/>
        <w:spacing w:line="240" w:lineRule="auto"/>
        <w:ind w:left="0" w:right="0" w:firstLine="709"/>
        <w:jc w:val="both"/>
        <w:rPr>
          <w:rFonts w:eastAsia="Times New Roman"/>
          <w:snapToGrid w:val="0"/>
          <w:sz w:val="24"/>
          <w:szCs w:val="24"/>
          <w:lang w:eastAsia="ru-RU"/>
        </w:rPr>
      </w:pPr>
      <w:r w:rsidRPr="00616954">
        <w:rPr>
          <w:rFonts w:eastAsia="Times New Roman"/>
          <w:snapToGrid w:val="0"/>
          <w:sz w:val="24"/>
          <w:szCs w:val="24"/>
          <w:lang w:eastAsia="ru-RU"/>
        </w:rPr>
        <w:t>Для диагностики компетенций применяются следующие формы контроля: фронтальный опрос, тестовый контроль, включая компьютерное тестирование, защита выполненных индивидуальных заданий (эссе, доклада, презентации, реферата), анализ педагогических ситуаций, подготовка и участие в деловой игре, собеседование, экзамен.</w:t>
      </w:r>
    </w:p>
    <w:p w14:paraId="5138FE3E" w14:textId="77777777" w:rsidR="00454653" w:rsidRDefault="00454653" w:rsidP="00E31B98">
      <w:pPr>
        <w:widowControl w:val="0"/>
        <w:spacing w:line="240" w:lineRule="auto"/>
        <w:ind w:left="0" w:right="-1" w:firstLine="0"/>
        <w:jc w:val="both"/>
        <w:rPr>
          <w:rFonts w:eastAsia="Times New Roman"/>
          <w:color w:val="FF0000"/>
          <w:sz w:val="24"/>
          <w:szCs w:val="24"/>
          <w:lang w:eastAsia="ru-RU"/>
        </w:rPr>
      </w:pPr>
    </w:p>
    <w:p w14:paraId="127E6678" w14:textId="77777777" w:rsidR="00454653" w:rsidRPr="00616954" w:rsidRDefault="00454653" w:rsidP="00616954">
      <w:pPr>
        <w:widowControl w:val="0"/>
        <w:spacing w:line="240" w:lineRule="auto"/>
        <w:ind w:left="0" w:right="0" w:firstLine="0"/>
        <w:rPr>
          <w:rFonts w:eastAsia="Times New Roman"/>
          <w:b/>
          <w:bCs/>
          <w:sz w:val="24"/>
          <w:szCs w:val="24"/>
          <w:lang w:eastAsia="ru-RU"/>
        </w:rPr>
      </w:pPr>
      <w:r w:rsidRPr="00616954">
        <w:rPr>
          <w:rFonts w:eastAsia="Times New Roman"/>
          <w:b/>
          <w:sz w:val="24"/>
          <w:szCs w:val="24"/>
          <w:lang w:eastAsia="ru-RU"/>
        </w:rPr>
        <w:t xml:space="preserve">5.2 </w:t>
      </w:r>
      <w:r w:rsidRPr="00616954">
        <w:rPr>
          <w:rFonts w:eastAsia="Times New Roman"/>
          <w:b/>
          <w:bCs/>
          <w:sz w:val="24"/>
          <w:szCs w:val="24"/>
          <w:lang w:eastAsia="ru-RU"/>
        </w:rPr>
        <w:t>Информационно-коммуникационные технологии</w:t>
      </w:r>
    </w:p>
    <w:p w14:paraId="162DCA2F" w14:textId="4AECE2AA" w:rsidR="00454653" w:rsidRPr="00616954" w:rsidRDefault="00454653" w:rsidP="00616954">
      <w:pPr>
        <w:spacing w:line="240" w:lineRule="auto"/>
        <w:ind w:left="0" w:right="0" w:firstLine="709"/>
        <w:jc w:val="both"/>
        <w:rPr>
          <w:rFonts w:eastAsia="Calibri"/>
          <w:sz w:val="24"/>
          <w:szCs w:val="24"/>
        </w:rPr>
      </w:pPr>
      <w:r w:rsidRPr="00616954">
        <w:rPr>
          <w:rFonts w:eastAsia="Calibri"/>
          <w:sz w:val="24"/>
          <w:szCs w:val="24"/>
        </w:rPr>
        <w:t>В основе реализации ИКТ лежит информатизация образования через техническое оснащение, создание дидактических средств, разработку новых технологий обучения и т.</w:t>
      </w:r>
      <w:r w:rsidR="00FB6A9B">
        <w:rPr>
          <w:rFonts w:eastAsia="Calibri"/>
          <w:sz w:val="24"/>
          <w:szCs w:val="24"/>
        </w:rPr>
        <w:t xml:space="preserve"> </w:t>
      </w:r>
      <w:r w:rsidRPr="00616954">
        <w:rPr>
          <w:rFonts w:eastAsia="Calibri"/>
          <w:sz w:val="24"/>
          <w:szCs w:val="24"/>
        </w:rPr>
        <w:t>д.</w:t>
      </w:r>
      <w:r w:rsidR="00E31B98" w:rsidRPr="00616954">
        <w:rPr>
          <w:rFonts w:eastAsia="Calibri"/>
          <w:sz w:val="24"/>
          <w:szCs w:val="24"/>
        </w:rPr>
        <w:t xml:space="preserve"> </w:t>
      </w:r>
      <w:r w:rsidRPr="00616954">
        <w:rPr>
          <w:rFonts w:eastAsia="Calibri"/>
          <w:snapToGrid w:val="0"/>
          <w:sz w:val="24"/>
          <w:szCs w:val="24"/>
        </w:rPr>
        <w:t>Основные источники информации: электронные, письменные (на бумажных носителях), устные. Методы сбора информации зависят от того, каким источником информации пользуется магистрант и преподаватель. Работа с электронными источниками предполагает знание в первую очередь методов использования данных сети Интернет, умение профессионально использовать возможности информационных технологий для сбора информации и пр. Важно отметить, что работа с электронными источниками информации значительно сокращает время на поиск и обработку информационных данных.</w:t>
      </w:r>
      <w:r w:rsidRPr="00616954">
        <w:rPr>
          <w:rFonts w:eastAsia="Calibri"/>
          <w:sz w:val="24"/>
          <w:szCs w:val="24"/>
        </w:rPr>
        <w:t xml:space="preserve"> Кроме того, в ходе изучения учебной дисциплины применение электронных образовательных технологий предполагает размещение различных электронно-образовательных ресурсов на сайте электронной образовательной среды организации высшего образования, отслеживание </w:t>
      </w:r>
      <w:r w:rsidR="00550260" w:rsidRPr="00616954">
        <w:rPr>
          <w:rFonts w:eastAsia="Calibri"/>
          <w:sz w:val="24"/>
          <w:szCs w:val="24"/>
        </w:rPr>
        <w:t>обращений,</w:t>
      </w:r>
      <w:r w:rsidRPr="00616954">
        <w:rPr>
          <w:rFonts w:eastAsia="Calibri"/>
          <w:sz w:val="24"/>
          <w:szCs w:val="24"/>
        </w:rPr>
        <w:t xml:space="preserve"> обучающихся к ним, а также использование интерактивных инструментов: задание, глоссарий, тест и др. </w:t>
      </w:r>
    </w:p>
    <w:p w14:paraId="357839C7" w14:textId="6B5809BD" w:rsidR="00454653" w:rsidRPr="00616954" w:rsidRDefault="00454653" w:rsidP="00616954">
      <w:pPr>
        <w:widowControl w:val="0"/>
        <w:shd w:val="clear" w:color="auto" w:fill="FFFFFF"/>
        <w:spacing w:line="240" w:lineRule="auto"/>
        <w:ind w:left="0" w:right="0" w:firstLine="709"/>
        <w:jc w:val="both"/>
        <w:rPr>
          <w:rFonts w:eastAsia="Times New Roman"/>
          <w:snapToGrid w:val="0"/>
          <w:sz w:val="24"/>
          <w:szCs w:val="24"/>
          <w:lang w:eastAsia="ru-RU"/>
        </w:rPr>
      </w:pPr>
      <w:r w:rsidRPr="00616954">
        <w:rPr>
          <w:rFonts w:eastAsia="Times New Roman"/>
          <w:snapToGrid w:val="0"/>
          <w:sz w:val="24"/>
          <w:szCs w:val="24"/>
          <w:lang w:eastAsia="ru-RU"/>
        </w:rPr>
        <w:t>При подготовке реферата (доклада, статьи и пр.) с презентацией главным является обработка изученной информации, представленной в научных, учебных, учебно-методических источниках. Этому способствует всесторонний анализ материалов, сравнительное их изучение по форме и по содержанию, вдумчивое обобщение и определение закономерности явлений. Раскрытию существа фактов и явлений помогают различные приемы анализа и обработки фактических материалов. В одних случаях необходимо применение аналогий, в других – сравнение, в-третьих – рассмотрение под новым углом зрения, с новых позиций и пр.</w:t>
      </w:r>
    </w:p>
    <w:p w14:paraId="604D4735" w14:textId="77777777" w:rsidR="00454653" w:rsidRPr="00616954" w:rsidRDefault="00454653" w:rsidP="00616954">
      <w:pPr>
        <w:widowControl w:val="0"/>
        <w:shd w:val="clear" w:color="auto" w:fill="FFFFFF"/>
        <w:spacing w:line="240" w:lineRule="auto"/>
        <w:ind w:left="0" w:right="0" w:firstLine="709"/>
        <w:jc w:val="both"/>
        <w:rPr>
          <w:rFonts w:eastAsia="Times New Roman"/>
          <w:snapToGrid w:val="0"/>
          <w:sz w:val="24"/>
          <w:szCs w:val="24"/>
          <w:lang w:eastAsia="ru-RU"/>
        </w:rPr>
      </w:pPr>
      <w:r w:rsidRPr="00616954">
        <w:rPr>
          <w:rFonts w:eastAsia="Times New Roman"/>
          <w:snapToGrid w:val="0"/>
          <w:sz w:val="24"/>
          <w:szCs w:val="24"/>
          <w:lang w:eastAsia="ru-RU"/>
        </w:rPr>
        <w:t>Прием аналогий позволяет определить сходство явлений и событий в каких-либо признаках или отношениях. Обобщение фактического материала – это не просто перечисление и систематизация различных фактов, а один из важных и эффективных приемов научного анализа, восхождение от конкретного к абстрактному и снова к конкретному на более высоком теоретическом уровне. В процессе анализа очень важно подытожить накопленные фактические данные, тщательно и всесторонне пересмотреть их в целом, дать строгую и критичную оценку результатов. Обобщение и анализ должны заканчиваться выводами. Важно, чтобы в них содержались практические предложения и задачи.</w:t>
      </w:r>
    </w:p>
    <w:p w14:paraId="0FB193C6" w14:textId="77777777" w:rsidR="00454653" w:rsidRPr="00616954" w:rsidRDefault="00454653" w:rsidP="00616954">
      <w:pPr>
        <w:spacing w:line="240" w:lineRule="auto"/>
        <w:ind w:left="0" w:right="0" w:firstLine="709"/>
        <w:jc w:val="both"/>
        <w:rPr>
          <w:rFonts w:eastAsia="Calibri"/>
          <w:sz w:val="24"/>
          <w:szCs w:val="24"/>
        </w:rPr>
      </w:pPr>
      <w:r w:rsidRPr="00616954">
        <w:rPr>
          <w:rFonts w:eastAsia="Calibri"/>
          <w:sz w:val="24"/>
          <w:szCs w:val="24"/>
        </w:rPr>
        <w:t>При подготовке эссе на тему, предложенную преподавателем (тема может быть предложена и обучающимся, но обязательно должна быть согласована с преподавателем), также важны способность и готовность обучающихся к анализу существующей информации по заявленной теме, на основе которого происходит развитие навыков самостоятельного творческого мышления и письменного изложения собственных мыслей. Подготовка эссе позволяет автору научиться четко и грамотно формулировать мысли, структурировать информацию, использовать основные катег</w:t>
      </w:r>
      <w:r w:rsidR="00616954">
        <w:rPr>
          <w:rFonts w:eastAsia="Calibri"/>
          <w:sz w:val="24"/>
          <w:szCs w:val="24"/>
        </w:rPr>
        <w:t>ории анализа, выделять причинно-</w:t>
      </w:r>
      <w:r w:rsidRPr="00616954">
        <w:rPr>
          <w:rFonts w:eastAsia="Calibri"/>
          <w:sz w:val="24"/>
          <w:szCs w:val="24"/>
        </w:rPr>
        <w:t>следственные связи, иллюстрировать понятия соответствующими примерами, аргументировать свои выводы; овладеть научным стилем речи.</w:t>
      </w:r>
    </w:p>
    <w:p w14:paraId="2A7ECC67" w14:textId="1404E5CE" w:rsidR="00454653" w:rsidRPr="00616954" w:rsidRDefault="00454653" w:rsidP="00616954">
      <w:pPr>
        <w:spacing w:line="240" w:lineRule="auto"/>
        <w:ind w:left="0" w:right="0" w:firstLine="709"/>
        <w:jc w:val="both"/>
        <w:rPr>
          <w:rFonts w:eastAsia="Calibri"/>
          <w:sz w:val="24"/>
          <w:szCs w:val="24"/>
        </w:rPr>
      </w:pPr>
      <w:r w:rsidRPr="00616954">
        <w:rPr>
          <w:rFonts w:eastAsia="Calibri"/>
          <w:sz w:val="24"/>
          <w:szCs w:val="24"/>
        </w:rPr>
        <w:t>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Необходимо понять сущность фактического материала, связанного с этим вопросом, и продемонстрировать это в эссе.</w:t>
      </w:r>
    </w:p>
    <w:p w14:paraId="5D744B1B" w14:textId="77777777" w:rsidR="00454653" w:rsidRPr="00BE783D" w:rsidRDefault="00454653" w:rsidP="00616954">
      <w:pPr>
        <w:spacing w:line="240" w:lineRule="auto"/>
        <w:ind w:left="0" w:right="0" w:firstLine="709"/>
        <w:jc w:val="both"/>
        <w:rPr>
          <w:rFonts w:eastAsia="Calibri"/>
          <w:sz w:val="24"/>
          <w:szCs w:val="24"/>
        </w:rPr>
      </w:pPr>
      <w:r w:rsidRPr="00616954">
        <w:rPr>
          <w:rFonts w:eastAsia="Calibri"/>
          <w:sz w:val="24"/>
          <w:szCs w:val="24"/>
        </w:rPr>
        <w:lastRenderedPageBreak/>
        <w:t xml:space="preserve">При написании эссе чрезвычайно важно то, как используются эмпирические данные и другие источники. Все данные должны соотноситься с конкретным временем и местом, поэтому прежде, чем их использовать, необходимо убедится в том, что они соответствуют данному требованию, что также является неотъемлемым компонентом умения работать с </w:t>
      </w:r>
      <w:r w:rsidRPr="00BE783D">
        <w:rPr>
          <w:rFonts w:eastAsia="Calibri"/>
          <w:sz w:val="24"/>
          <w:szCs w:val="24"/>
        </w:rPr>
        <w:t>информационными источниками разного вида.</w:t>
      </w:r>
    </w:p>
    <w:p w14:paraId="517233C8" w14:textId="77777777" w:rsidR="00454653" w:rsidRPr="00BE783D" w:rsidRDefault="00454653" w:rsidP="00E31B98">
      <w:pPr>
        <w:widowControl w:val="0"/>
        <w:autoSpaceDE w:val="0"/>
        <w:autoSpaceDN w:val="0"/>
        <w:adjustRightInd w:val="0"/>
        <w:spacing w:line="240" w:lineRule="auto"/>
        <w:ind w:left="0" w:right="-1" w:firstLine="0"/>
        <w:jc w:val="both"/>
        <w:rPr>
          <w:rFonts w:eastAsia="Times New Roman"/>
          <w:i/>
          <w:sz w:val="24"/>
          <w:szCs w:val="24"/>
          <w:lang w:eastAsia="ru-RU"/>
        </w:rPr>
      </w:pPr>
      <w:r w:rsidRPr="00BE783D">
        <w:rPr>
          <w:rFonts w:eastAsia="Times New Roman"/>
          <w:i/>
          <w:sz w:val="24"/>
          <w:szCs w:val="24"/>
          <w:lang w:eastAsia="ru-RU"/>
        </w:rPr>
        <w:t xml:space="preserve"> </w:t>
      </w:r>
    </w:p>
    <w:p w14:paraId="25396BDB" w14:textId="77777777" w:rsidR="00454653" w:rsidRDefault="00454653" w:rsidP="00E31B98">
      <w:pPr>
        <w:widowControl w:val="0"/>
        <w:spacing w:line="240" w:lineRule="auto"/>
        <w:ind w:left="0" w:right="-1" w:firstLine="0"/>
        <w:rPr>
          <w:rFonts w:eastAsia="Times New Roman"/>
          <w:b/>
          <w:sz w:val="24"/>
          <w:szCs w:val="24"/>
          <w:lang w:eastAsia="ru-RU"/>
        </w:rPr>
      </w:pPr>
      <w:r w:rsidRPr="00BE783D">
        <w:rPr>
          <w:rFonts w:eastAsia="Times New Roman"/>
          <w:b/>
          <w:sz w:val="24"/>
          <w:szCs w:val="24"/>
          <w:lang w:eastAsia="ru-RU"/>
        </w:rPr>
        <w:t>6. Учебно-методическое обеспечение</w:t>
      </w:r>
      <w:r w:rsidR="00E31B98" w:rsidRPr="00BE783D">
        <w:rPr>
          <w:rFonts w:eastAsia="Times New Roman"/>
          <w:b/>
          <w:sz w:val="24"/>
          <w:szCs w:val="24"/>
          <w:lang w:eastAsia="ru-RU"/>
        </w:rPr>
        <w:t xml:space="preserve"> </w:t>
      </w:r>
      <w:r w:rsidRPr="00BE783D">
        <w:rPr>
          <w:rFonts w:eastAsia="Times New Roman"/>
          <w:b/>
          <w:sz w:val="24"/>
          <w:szCs w:val="24"/>
          <w:lang w:eastAsia="ru-RU"/>
        </w:rPr>
        <w:t>самостоятельной работы обучающихся</w:t>
      </w:r>
    </w:p>
    <w:p w14:paraId="26EB6F20" w14:textId="77777777" w:rsidR="00454653" w:rsidRDefault="00454653" w:rsidP="00E31B98">
      <w:pPr>
        <w:widowControl w:val="0"/>
        <w:spacing w:line="240" w:lineRule="auto"/>
        <w:ind w:left="0" w:right="-1" w:firstLine="0"/>
        <w:rPr>
          <w:rFonts w:eastAsia="Times New Roman"/>
          <w:b/>
          <w:sz w:val="24"/>
          <w:szCs w:val="24"/>
          <w:lang w:eastAsia="ru-RU"/>
        </w:rPr>
      </w:pPr>
      <w:r w:rsidRPr="00BE783D">
        <w:rPr>
          <w:rFonts w:eastAsia="Times New Roman"/>
          <w:b/>
          <w:sz w:val="24"/>
          <w:szCs w:val="24"/>
          <w:lang w:eastAsia="ru-RU"/>
        </w:rPr>
        <w:t xml:space="preserve">6.1. </w:t>
      </w:r>
      <w:r w:rsidRPr="00B80ABB">
        <w:rPr>
          <w:rFonts w:eastAsia="Times New Roman"/>
          <w:b/>
          <w:sz w:val="24"/>
          <w:szCs w:val="24"/>
          <w:lang w:eastAsia="ru-RU"/>
        </w:rPr>
        <w:t xml:space="preserve">Перечень </w:t>
      </w:r>
      <w:r w:rsidRPr="00BE783D">
        <w:rPr>
          <w:rFonts w:eastAsia="Times New Roman"/>
          <w:b/>
          <w:sz w:val="24"/>
          <w:szCs w:val="24"/>
          <w:lang w:eastAsia="ru-RU"/>
        </w:rPr>
        <w:t>учебно-методического</w:t>
      </w:r>
      <w:r w:rsidR="00AA779B">
        <w:rPr>
          <w:rFonts w:eastAsia="Times New Roman"/>
          <w:b/>
          <w:sz w:val="24"/>
          <w:szCs w:val="24"/>
          <w:lang w:eastAsia="ru-RU"/>
        </w:rPr>
        <w:t xml:space="preserve"> обеспечения для СР обучающихся</w:t>
      </w:r>
    </w:p>
    <w:p w14:paraId="3112EBCD" w14:textId="77777777" w:rsidR="00AA779B" w:rsidRPr="000155CE" w:rsidRDefault="00AA779B" w:rsidP="00AA779B">
      <w:pPr>
        <w:spacing w:line="240" w:lineRule="auto"/>
        <w:ind w:left="0" w:right="-1" w:firstLine="709"/>
        <w:jc w:val="both"/>
        <w:rPr>
          <w:b/>
          <w:sz w:val="24"/>
          <w:szCs w:val="24"/>
        </w:rPr>
      </w:pPr>
      <w:r w:rsidRPr="000155CE">
        <w:rPr>
          <w:sz w:val="24"/>
          <w:szCs w:val="24"/>
        </w:rPr>
        <w:t xml:space="preserve">Материалы для организации самостоятельной работы обучающихся по дисциплине </w:t>
      </w:r>
      <w:r w:rsidRPr="004871E8">
        <w:rPr>
          <w:sz w:val="24"/>
          <w:szCs w:val="24"/>
        </w:rPr>
        <w:t>«</w:t>
      </w:r>
      <w:r w:rsidRPr="004871E8">
        <w:rPr>
          <w:bCs/>
          <w:sz w:val="24"/>
          <w:szCs w:val="24"/>
        </w:rPr>
        <w:t>Психология и педагогика профессионального образования</w:t>
      </w:r>
      <w:r w:rsidRPr="004871E8">
        <w:rPr>
          <w:sz w:val="24"/>
          <w:szCs w:val="24"/>
        </w:rPr>
        <w:t>» размещены в</w:t>
      </w:r>
      <w:r w:rsidRPr="000155CE">
        <w:rPr>
          <w:sz w:val="24"/>
          <w:szCs w:val="24"/>
        </w:rPr>
        <w:t xml:space="preserve"> «Электронной образовательной среде» </w:t>
      </w:r>
      <w:r w:rsidRPr="000155CE">
        <w:rPr>
          <w:color w:val="000000"/>
          <w:sz w:val="24"/>
          <w:szCs w:val="24"/>
        </w:rPr>
        <w:t>(</w:t>
      </w:r>
      <w:r w:rsidR="0098792E" w:rsidRPr="0098792E">
        <w:rPr>
          <w:sz w:val="24"/>
          <w:szCs w:val="24"/>
        </w:rPr>
        <w:t>https://edu2020.kemgik.ru/course/view.php?id=4483</w:t>
      </w:r>
      <w:r w:rsidRPr="000155CE">
        <w:rPr>
          <w:color w:val="000000"/>
          <w:sz w:val="24"/>
          <w:szCs w:val="24"/>
        </w:rPr>
        <w:t xml:space="preserve">) </w:t>
      </w:r>
      <w:r w:rsidRPr="000155CE">
        <w:rPr>
          <w:sz w:val="24"/>
          <w:szCs w:val="24"/>
        </w:rPr>
        <w:t>и включают:</w:t>
      </w:r>
    </w:p>
    <w:p w14:paraId="3DECF4C2" w14:textId="77777777" w:rsidR="00AA779B" w:rsidRPr="00AA779B" w:rsidRDefault="00AA779B" w:rsidP="007D3AB3">
      <w:pPr>
        <w:pStyle w:val="af3"/>
        <w:numPr>
          <w:ilvl w:val="0"/>
          <w:numId w:val="17"/>
        </w:numPr>
        <w:tabs>
          <w:tab w:val="left" w:pos="993"/>
        </w:tabs>
        <w:spacing w:after="0"/>
        <w:ind w:left="0" w:firstLine="709"/>
        <w:rPr>
          <w:i/>
        </w:rPr>
      </w:pPr>
      <w:r w:rsidRPr="00AA779B">
        <w:rPr>
          <w:i/>
        </w:rPr>
        <w:t>Организационные ресурсы</w:t>
      </w:r>
    </w:p>
    <w:p w14:paraId="467695C9"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Тематический план дисциплины для студентов очной формы обучения</w:t>
      </w:r>
    </w:p>
    <w:p w14:paraId="4E5D1BA8"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Тематический план дисциплины для студентов заочной формы обучения</w:t>
      </w:r>
    </w:p>
    <w:p w14:paraId="64FADB7D" w14:textId="77777777" w:rsidR="00AA779B" w:rsidRPr="00AA779B" w:rsidRDefault="00AA779B" w:rsidP="007D3AB3">
      <w:pPr>
        <w:pStyle w:val="af3"/>
        <w:numPr>
          <w:ilvl w:val="0"/>
          <w:numId w:val="17"/>
        </w:numPr>
        <w:tabs>
          <w:tab w:val="left" w:pos="993"/>
        </w:tabs>
        <w:spacing w:after="0"/>
        <w:ind w:left="0" w:firstLine="709"/>
        <w:rPr>
          <w:i/>
        </w:rPr>
      </w:pPr>
      <w:r w:rsidRPr="00AA779B">
        <w:rPr>
          <w:i/>
        </w:rPr>
        <w:t>Учебно-практические ресурсы</w:t>
      </w:r>
    </w:p>
    <w:p w14:paraId="06C333FD"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 xml:space="preserve">Описания практических заданий </w:t>
      </w:r>
    </w:p>
    <w:p w14:paraId="09AE21C4" w14:textId="77777777" w:rsidR="00AA779B" w:rsidRPr="00AA779B" w:rsidRDefault="00AA779B" w:rsidP="00B80ABB">
      <w:pPr>
        <w:pStyle w:val="af6"/>
        <w:numPr>
          <w:ilvl w:val="0"/>
          <w:numId w:val="17"/>
        </w:numPr>
        <w:tabs>
          <w:tab w:val="left" w:pos="993"/>
        </w:tabs>
        <w:spacing w:after="0" w:line="240" w:lineRule="auto"/>
        <w:ind w:left="0" w:firstLine="709"/>
        <w:rPr>
          <w:rFonts w:ascii="Times New Roman" w:hAnsi="Times New Roman"/>
          <w:i/>
          <w:sz w:val="24"/>
          <w:szCs w:val="24"/>
        </w:rPr>
      </w:pPr>
      <w:r w:rsidRPr="00AA779B">
        <w:rPr>
          <w:rFonts w:ascii="Times New Roman" w:hAnsi="Times New Roman"/>
          <w:i/>
          <w:sz w:val="24"/>
          <w:szCs w:val="24"/>
        </w:rPr>
        <w:t>Учебно-наглядные ресурсы</w:t>
      </w:r>
    </w:p>
    <w:p w14:paraId="78522029"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Электронные презентации</w:t>
      </w:r>
    </w:p>
    <w:p w14:paraId="01A8BB6F" w14:textId="77777777" w:rsidR="00AA779B" w:rsidRPr="00AA779B" w:rsidRDefault="00AA779B" w:rsidP="007D3AB3">
      <w:pPr>
        <w:pStyle w:val="af6"/>
        <w:numPr>
          <w:ilvl w:val="0"/>
          <w:numId w:val="17"/>
        </w:numPr>
        <w:tabs>
          <w:tab w:val="left" w:pos="993"/>
        </w:tabs>
        <w:spacing w:after="0"/>
        <w:ind w:left="0" w:firstLine="709"/>
        <w:rPr>
          <w:rFonts w:ascii="Times New Roman" w:hAnsi="Times New Roman"/>
          <w:i/>
          <w:sz w:val="24"/>
          <w:szCs w:val="24"/>
        </w:rPr>
      </w:pPr>
      <w:r w:rsidRPr="00AA779B">
        <w:rPr>
          <w:rFonts w:ascii="Times New Roman" w:hAnsi="Times New Roman"/>
          <w:i/>
          <w:sz w:val="24"/>
          <w:szCs w:val="24"/>
        </w:rPr>
        <w:t>Учебно-библиографические ресурсы</w:t>
      </w:r>
    </w:p>
    <w:p w14:paraId="412B5296"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Список рекомендуемой литературы</w:t>
      </w:r>
    </w:p>
    <w:p w14:paraId="360C265A" w14:textId="77777777" w:rsidR="00AA779B" w:rsidRPr="00AA779B" w:rsidRDefault="00AA779B" w:rsidP="00B80ABB">
      <w:pPr>
        <w:pStyle w:val="af6"/>
        <w:numPr>
          <w:ilvl w:val="0"/>
          <w:numId w:val="17"/>
        </w:numPr>
        <w:tabs>
          <w:tab w:val="left" w:pos="993"/>
        </w:tabs>
        <w:spacing w:after="0" w:line="240" w:lineRule="auto"/>
        <w:ind w:left="0" w:firstLine="709"/>
        <w:rPr>
          <w:rFonts w:ascii="Times New Roman" w:hAnsi="Times New Roman"/>
          <w:i/>
          <w:iCs/>
          <w:sz w:val="24"/>
          <w:szCs w:val="24"/>
        </w:rPr>
      </w:pPr>
      <w:r w:rsidRPr="00AA779B">
        <w:rPr>
          <w:rFonts w:ascii="Times New Roman" w:hAnsi="Times New Roman"/>
          <w:i/>
          <w:iCs/>
          <w:sz w:val="24"/>
          <w:szCs w:val="24"/>
        </w:rPr>
        <w:t xml:space="preserve">Фонд оценочных средств </w:t>
      </w:r>
    </w:p>
    <w:p w14:paraId="0B28122E"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Тест</w:t>
      </w:r>
    </w:p>
    <w:p w14:paraId="1B4E2D21"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Вопросы к зачету</w:t>
      </w:r>
    </w:p>
    <w:p w14:paraId="21260A3B" w14:textId="77777777" w:rsidR="00AA779B" w:rsidRPr="00AA779B" w:rsidRDefault="00AA779B" w:rsidP="007D3AB3">
      <w:pPr>
        <w:numPr>
          <w:ilvl w:val="0"/>
          <w:numId w:val="17"/>
        </w:numPr>
        <w:tabs>
          <w:tab w:val="left" w:pos="993"/>
        </w:tabs>
        <w:spacing w:line="240" w:lineRule="auto"/>
        <w:ind w:left="0" w:right="0" w:firstLine="709"/>
        <w:jc w:val="both"/>
        <w:rPr>
          <w:sz w:val="24"/>
          <w:szCs w:val="24"/>
        </w:rPr>
      </w:pPr>
      <w:r w:rsidRPr="00AA779B">
        <w:rPr>
          <w:sz w:val="24"/>
          <w:szCs w:val="24"/>
        </w:rPr>
        <w:t>Вопросы к экзамену</w:t>
      </w:r>
    </w:p>
    <w:p w14:paraId="4B633899" w14:textId="77777777" w:rsidR="00454653" w:rsidRPr="00BE783D" w:rsidRDefault="00454653" w:rsidP="00E31B98">
      <w:pPr>
        <w:widowControl w:val="0"/>
        <w:spacing w:line="240" w:lineRule="auto"/>
        <w:ind w:left="0" w:right="-1" w:firstLine="0"/>
        <w:rPr>
          <w:rFonts w:eastAsia="Times New Roman"/>
          <w:sz w:val="24"/>
          <w:szCs w:val="24"/>
          <w:lang w:eastAsia="ru-RU"/>
        </w:rPr>
      </w:pPr>
    </w:p>
    <w:p w14:paraId="387F2424" w14:textId="6911B0A3" w:rsidR="00454653" w:rsidRPr="00B80ABB" w:rsidRDefault="00BE783D" w:rsidP="00B80ABB">
      <w:pPr>
        <w:widowControl w:val="0"/>
        <w:tabs>
          <w:tab w:val="left" w:pos="1134"/>
        </w:tabs>
        <w:spacing w:line="240" w:lineRule="auto"/>
        <w:ind w:left="0" w:right="-1" w:firstLine="0"/>
        <w:jc w:val="both"/>
        <w:rPr>
          <w:rFonts w:eastAsia="Times New Roman"/>
          <w:b/>
          <w:sz w:val="24"/>
          <w:szCs w:val="24"/>
          <w:lang w:eastAsia="ru-RU"/>
        </w:rPr>
      </w:pPr>
      <w:r w:rsidRPr="00BE783D">
        <w:rPr>
          <w:rFonts w:eastAsia="Times New Roman"/>
          <w:b/>
          <w:sz w:val="24"/>
          <w:szCs w:val="24"/>
          <w:lang w:eastAsia="ru-RU"/>
        </w:rPr>
        <w:t>6.</w:t>
      </w:r>
      <w:r w:rsidR="00B80ABB">
        <w:rPr>
          <w:rFonts w:eastAsia="Times New Roman"/>
          <w:b/>
          <w:sz w:val="24"/>
          <w:szCs w:val="24"/>
          <w:lang w:eastAsia="ru-RU"/>
        </w:rPr>
        <w:t>1.1</w:t>
      </w:r>
      <w:r w:rsidRPr="00BE783D">
        <w:rPr>
          <w:rFonts w:eastAsia="Times New Roman"/>
          <w:b/>
          <w:sz w:val="24"/>
          <w:szCs w:val="24"/>
          <w:lang w:eastAsia="ru-RU"/>
        </w:rPr>
        <w:t xml:space="preserve">. Примерная </w:t>
      </w:r>
      <w:r w:rsidRPr="00B80ABB">
        <w:rPr>
          <w:rFonts w:eastAsia="Times New Roman"/>
          <w:b/>
          <w:sz w:val="24"/>
          <w:szCs w:val="24"/>
          <w:lang w:eastAsia="ru-RU"/>
        </w:rPr>
        <w:t xml:space="preserve">тематика </w:t>
      </w:r>
      <w:r w:rsidR="00B80ABB" w:rsidRPr="00B80ABB">
        <w:rPr>
          <w:rFonts w:eastAsia="Times New Roman"/>
          <w:b/>
          <w:sz w:val="24"/>
          <w:szCs w:val="24"/>
          <w:lang w:eastAsia="ru-RU"/>
        </w:rPr>
        <w:t>эссе</w:t>
      </w:r>
      <w:r w:rsidRPr="00B80ABB">
        <w:rPr>
          <w:rFonts w:eastAsia="Times New Roman"/>
          <w:b/>
          <w:sz w:val="24"/>
          <w:szCs w:val="24"/>
          <w:lang w:eastAsia="ru-RU"/>
        </w:rPr>
        <w:t>:</w:t>
      </w:r>
    </w:p>
    <w:p w14:paraId="3CBF03C8" w14:textId="77777777" w:rsidR="00454653" w:rsidRPr="00BE783D" w:rsidRDefault="00454653" w:rsidP="007D3AB3">
      <w:pPr>
        <w:widowControl w:val="0"/>
        <w:numPr>
          <w:ilvl w:val="0"/>
          <w:numId w:val="13"/>
        </w:numPr>
        <w:tabs>
          <w:tab w:val="left" w:pos="567"/>
          <w:tab w:val="left" w:pos="1134"/>
        </w:tabs>
        <w:spacing w:line="240" w:lineRule="auto"/>
        <w:ind w:left="0" w:right="-1" w:firstLine="709"/>
        <w:jc w:val="both"/>
        <w:rPr>
          <w:rFonts w:eastAsia="Times New Roman"/>
          <w:b/>
          <w:sz w:val="24"/>
          <w:szCs w:val="24"/>
          <w:lang w:eastAsia="ru-RU"/>
        </w:rPr>
      </w:pPr>
      <w:r w:rsidRPr="00BE783D">
        <w:rPr>
          <w:rFonts w:eastAsia="Times New Roman"/>
          <w:sz w:val="24"/>
          <w:szCs w:val="24"/>
          <w:lang w:eastAsia="ru-RU"/>
        </w:rPr>
        <w:t>Роль и место психологии и педагогики в развитии и становлении личности.</w:t>
      </w:r>
    </w:p>
    <w:p w14:paraId="0700F57D" w14:textId="77777777" w:rsidR="00454653" w:rsidRPr="00BE783D" w:rsidRDefault="00454653" w:rsidP="007D3AB3">
      <w:pPr>
        <w:widowControl w:val="0"/>
        <w:numPr>
          <w:ilvl w:val="0"/>
          <w:numId w:val="13"/>
        </w:numPr>
        <w:tabs>
          <w:tab w:val="left" w:pos="567"/>
          <w:tab w:val="left" w:pos="1134"/>
        </w:tabs>
        <w:spacing w:line="240" w:lineRule="auto"/>
        <w:ind w:left="0" w:right="-1" w:firstLine="709"/>
        <w:jc w:val="both"/>
        <w:rPr>
          <w:rFonts w:eastAsia="Times New Roman"/>
          <w:b/>
          <w:sz w:val="24"/>
          <w:szCs w:val="24"/>
          <w:lang w:eastAsia="ru-RU"/>
        </w:rPr>
      </w:pPr>
      <w:r w:rsidRPr="00BE783D">
        <w:rPr>
          <w:rFonts w:eastAsia="Times New Roman"/>
          <w:bCs/>
          <w:kern w:val="36"/>
          <w:sz w:val="24"/>
          <w:szCs w:val="24"/>
          <w:lang w:eastAsia="ru-RU"/>
        </w:rPr>
        <w:t>Психологические основы</w:t>
      </w:r>
      <w:r w:rsidR="00E31B98" w:rsidRPr="00BE783D">
        <w:rPr>
          <w:rFonts w:eastAsia="Times New Roman"/>
          <w:bCs/>
          <w:kern w:val="36"/>
          <w:sz w:val="24"/>
          <w:szCs w:val="24"/>
          <w:lang w:eastAsia="ru-RU"/>
        </w:rPr>
        <w:t xml:space="preserve"> </w:t>
      </w:r>
      <w:r w:rsidRPr="00BE783D">
        <w:rPr>
          <w:rFonts w:eastAsia="Times New Roman"/>
          <w:bCs/>
          <w:kern w:val="36"/>
          <w:sz w:val="24"/>
          <w:szCs w:val="24"/>
          <w:lang w:eastAsia="ru-RU"/>
        </w:rPr>
        <w:t>педагогического мастерства</w:t>
      </w:r>
    </w:p>
    <w:p w14:paraId="4AD67595" w14:textId="77777777" w:rsidR="00454653" w:rsidRPr="00BE783D" w:rsidRDefault="00454653" w:rsidP="007D3AB3">
      <w:pPr>
        <w:widowControl w:val="0"/>
        <w:numPr>
          <w:ilvl w:val="0"/>
          <w:numId w:val="13"/>
        </w:numPr>
        <w:tabs>
          <w:tab w:val="left" w:pos="567"/>
          <w:tab w:val="left" w:pos="1134"/>
        </w:tabs>
        <w:spacing w:line="240" w:lineRule="auto"/>
        <w:ind w:left="0" w:right="-1" w:firstLine="709"/>
        <w:jc w:val="both"/>
        <w:rPr>
          <w:rFonts w:eastAsia="Times New Roman"/>
          <w:b/>
          <w:sz w:val="24"/>
          <w:szCs w:val="24"/>
          <w:lang w:eastAsia="ru-RU"/>
        </w:rPr>
      </w:pPr>
      <w:r w:rsidRPr="00BE783D">
        <w:rPr>
          <w:rFonts w:eastAsia="Times New Roman"/>
          <w:sz w:val="24"/>
          <w:szCs w:val="24"/>
          <w:lang w:eastAsia="ru-RU"/>
        </w:rPr>
        <w:t xml:space="preserve">Мой педагогический идеал, </w:t>
      </w:r>
    </w:p>
    <w:p w14:paraId="20699F4F" w14:textId="77777777" w:rsidR="00454653" w:rsidRPr="00BE783D" w:rsidRDefault="00454653" w:rsidP="007D3AB3">
      <w:pPr>
        <w:widowControl w:val="0"/>
        <w:numPr>
          <w:ilvl w:val="0"/>
          <w:numId w:val="13"/>
        </w:numPr>
        <w:tabs>
          <w:tab w:val="left" w:pos="567"/>
          <w:tab w:val="left" w:pos="1134"/>
        </w:tabs>
        <w:spacing w:line="240" w:lineRule="auto"/>
        <w:ind w:left="0" w:right="-1" w:firstLine="709"/>
        <w:jc w:val="both"/>
        <w:rPr>
          <w:rFonts w:eastAsia="Times New Roman"/>
          <w:b/>
          <w:sz w:val="24"/>
          <w:szCs w:val="24"/>
          <w:lang w:eastAsia="ru-RU"/>
        </w:rPr>
      </w:pPr>
      <w:r w:rsidRPr="00BE783D">
        <w:rPr>
          <w:rFonts w:eastAsia="Times New Roman"/>
          <w:sz w:val="24"/>
          <w:szCs w:val="24"/>
          <w:lang w:eastAsia="ru-RU"/>
        </w:rPr>
        <w:t>Я могу стать педагогом, потому что…</w:t>
      </w:r>
    </w:p>
    <w:p w14:paraId="0F116CCC" w14:textId="77777777" w:rsidR="00454653" w:rsidRPr="00BE783D" w:rsidRDefault="00454653" w:rsidP="007D3AB3">
      <w:pPr>
        <w:widowControl w:val="0"/>
        <w:numPr>
          <w:ilvl w:val="0"/>
          <w:numId w:val="13"/>
        </w:numPr>
        <w:tabs>
          <w:tab w:val="left" w:pos="567"/>
          <w:tab w:val="left" w:pos="851"/>
          <w:tab w:val="left" w:pos="1134"/>
        </w:tabs>
        <w:spacing w:line="240" w:lineRule="auto"/>
        <w:ind w:left="0" w:right="-1" w:firstLine="709"/>
        <w:jc w:val="both"/>
        <w:rPr>
          <w:rFonts w:eastAsia="Times New Roman"/>
          <w:b/>
          <w:sz w:val="24"/>
          <w:szCs w:val="24"/>
          <w:lang w:eastAsia="ru-RU"/>
        </w:rPr>
      </w:pPr>
      <w:r w:rsidRPr="00BE783D">
        <w:rPr>
          <w:rFonts w:eastAsia="Times New Roman"/>
          <w:bCs/>
          <w:kern w:val="36"/>
          <w:sz w:val="24"/>
          <w:szCs w:val="24"/>
          <w:lang w:eastAsia="ru-RU"/>
        </w:rPr>
        <w:t>Педагог глазами студента.</w:t>
      </w:r>
      <w:r w:rsidRPr="00BE783D">
        <w:rPr>
          <w:rFonts w:eastAsia="Times New Roman"/>
          <w:b/>
          <w:sz w:val="24"/>
          <w:szCs w:val="24"/>
          <w:lang w:eastAsia="ru-RU"/>
        </w:rPr>
        <w:t xml:space="preserve"> </w:t>
      </w:r>
    </w:p>
    <w:p w14:paraId="2A879272" w14:textId="77777777" w:rsidR="00454653" w:rsidRPr="00BE783D" w:rsidRDefault="00454653" w:rsidP="007D3AB3">
      <w:pPr>
        <w:widowControl w:val="0"/>
        <w:numPr>
          <w:ilvl w:val="0"/>
          <w:numId w:val="13"/>
        </w:numPr>
        <w:tabs>
          <w:tab w:val="left" w:pos="567"/>
          <w:tab w:val="left" w:pos="851"/>
          <w:tab w:val="left" w:pos="1134"/>
        </w:tabs>
        <w:spacing w:line="240" w:lineRule="auto"/>
        <w:ind w:left="0" w:right="-1" w:firstLine="709"/>
        <w:jc w:val="both"/>
        <w:rPr>
          <w:rFonts w:eastAsia="Times New Roman"/>
          <w:bCs/>
          <w:kern w:val="36"/>
          <w:sz w:val="24"/>
          <w:szCs w:val="24"/>
          <w:lang w:eastAsia="ru-RU"/>
        </w:rPr>
      </w:pPr>
      <w:proofErr w:type="spellStart"/>
      <w:r w:rsidRPr="00BE783D">
        <w:rPr>
          <w:rFonts w:eastAsia="Times New Roman"/>
          <w:bCs/>
          <w:kern w:val="36"/>
          <w:sz w:val="24"/>
          <w:szCs w:val="24"/>
          <w:lang w:eastAsia="ru-RU"/>
        </w:rPr>
        <w:t>Моббинг</w:t>
      </w:r>
      <w:proofErr w:type="spellEnd"/>
      <w:r w:rsidRPr="00BE783D">
        <w:rPr>
          <w:rFonts w:eastAsia="Times New Roman"/>
          <w:bCs/>
          <w:kern w:val="36"/>
          <w:sz w:val="24"/>
          <w:szCs w:val="24"/>
          <w:lang w:eastAsia="ru-RU"/>
        </w:rPr>
        <w:t xml:space="preserve"> (неприятие другого человека) в студенческой группе: причины и как</w:t>
      </w:r>
      <w:r w:rsidR="00E31B98" w:rsidRPr="00BE783D">
        <w:rPr>
          <w:rFonts w:eastAsia="Times New Roman"/>
          <w:bCs/>
          <w:kern w:val="36"/>
          <w:sz w:val="24"/>
          <w:szCs w:val="24"/>
          <w:lang w:eastAsia="ru-RU"/>
        </w:rPr>
        <w:t xml:space="preserve"> </w:t>
      </w:r>
      <w:r w:rsidRPr="00BE783D">
        <w:rPr>
          <w:rFonts w:eastAsia="Times New Roman"/>
          <w:bCs/>
          <w:kern w:val="36"/>
          <w:sz w:val="24"/>
          <w:szCs w:val="24"/>
          <w:lang w:eastAsia="ru-RU"/>
        </w:rPr>
        <w:t>это избежать?</w:t>
      </w:r>
    </w:p>
    <w:p w14:paraId="2E09EC11" w14:textId="77777777" w:rsidR="00454653" w:rsidRPr="00BE783D" w:rsidRDefault="00454653" w:rsidP="007D3AB3">
      <w:pPr>
        <w:widowControl w:val="0"/>
        <w:numPr>
          <w:ilvl w:val="0"/>
          <w:numId w:val="13"/>
        </w:numPr>
        <w:tabs>
          <w:tab w:val="left" w:pos="567"/>
          <w:tab w:val="left" w:pos="851"/>
          <w:tab w:val="left" w:pos="1134"/>
        </w:tabs>
        <w:spacing w:line="240" w:lineRule="auto"/>
        <w:ind w:left="0" w:right="-1" w:firstLine="709"/>
        <w:jc w:val="both"/>
        <w:rPr>
          <w:rFonts w:eastAsia="Times New Roman"/>
          <w:bCs/>
          <w:kern w:val="36"/>
          <w:sz w:val="24"/>
          <w:szCs w:val="24"/>
          <w:lang w:eastAsia="ru-RU"/>
        </w:rPr>
      </w:pPr>
      <w:proofErr w:type="spellStart"/>
      <w:r w:rsidRPr="00BE783D">
        <w:rPr>
          <w:rFonts w:eastAsia="Times New Roman"/>
          <w:bCs/>
          <w:kern w:val="36"/>
          <w:sz w:val="24"/>
          <w:szCs w:val="24"/>
          <w:lang w:eastAsia="ru-RU"/>
        </w:rPr>
        <w:t>Буллинг</w:t>
      </w:r>
      <w:proofErr w:type="spellEnd"/>
      <w:r w:rsidRPr="00BE783D">
        <w:rPr>
          <w:rFonts w:eastAsia="Times New Roman"/>
          <w:bCs/>
          <w:kern w:val="36"/>
          <w:sz w:val="24"/>
          <w:szCs w:val="24"/>
          <w:lang w:eastAsia="ru-RU"/>
        </w:rPr>
        <w:t xml:space="preserve"> (травля, хулиганство) в студенческой группе</w:t>
      </w:r>
      <w:r w:rsidR="00E31B98" w:rsidRPr="00BE783D">
        <w:rPr>
          <w:rFonts w:eastAsia="Times New Roman"/>
          <w:bCs/>
          <w:kern w:val="36"/>
          <w:sz w:val="24"/>
          <w:szCs w:val="24"/>
          <w:lang w:eastAsia="ru-RU"/>
        </w:rPr>
        <w:t xml:space="preserve"> </w:t>
      </w:r>
      <w:r w:rsidRPr="00BE783D">
        <w:rPr>
          <w:rFonts w:eastAsia="Times New Roman"/>
          <w:bCs/>
          <w:kern w:val="36"/>
          <w:sz w:val="24"/>
          <w:szCs w:val="24"/>
          <w:lang w:eastAsia="ru-RU"/>
        </w:rPr>
        <w:t xml:space="preserve">и способы борьбы с ним. </w:t>
      </w:r>
    </w:p>
    <w:p w14:paraId="4DB21B0C" w14:textId="77777777" w:rsidR="00454653" w:rsidRPr="00BE783D" w:rsidRDefault="00454653" w:rsidP="007D3AB3">
      <w:pPr>
        <w:widowControl w:val="0"/>
        <w:numPr>
          <w:ilvl w:val="0"/>
          <w:numId w:val="13"/>
        </w:numPr>
        <w:tabs>
          <w:tab w:val="left" w:pos="567"/>
          <w:tab w:val="left" w:pos="851"/>
          <w:tab w:val="left" w:pos="1134"/>
        </w:tabs>
        <w:spacing w:line="240" w:lineRule="auto"/>
        <w:ind w:left="0" w:right="-1" w:firstLine="709"/>
        <w:jc w:val="both"/>
        <w:rPr>
          <w:rFonts w:eastAsia="Times New Roman"/>
          <w:bCs/>
          <w:kern w:val="36"/>
          <w:sz w:val="24"/>
          <w:szCs w:val="24"/>
          <w:lang w:eastAsia="ru-RU"/>
        </w:rPr>
      </w:pPr>
      <w:r w:rsidRPr="00BE783D">
        <w:rPr>
          <w:rFonts w:eastAsia="Times New Roman"/>
          <w:bCs/>
          <w:kern w:val="36"/>
          <w:sz w:val="24"/>
          <w:szCs w:val="24"/>
          <w:lang w:eastAsia="ru-RU"/>
        </w:rPr>
        <w:t>Взаимоотношения педагога и студента как психологическая проблема.</w:t>
      </w:r>
    </w:p>
    <w:p w14:paraId="44C47127" w14:textId="77777777" w:rsidR="00454653" w:rsidRPr="00BE783D" w:rsidRDefault="00454653" w:rsidP="007D3AB3">
      <w:pPr>
        <w:widowControl w:val="0"/>
        <w:numPr>
          <w:ilvl w:val="0"/>
          <w:numId w:val="13"/>
        </w:numPr>
        <w:tabs>
          <w:tab w:val="left" w:pos="567"/>
          <w:tab w:val="left" w:pos="851"/>
          <w:tab w:val="left" w:pos="1134"/>
        </w:tabs>
        <w:spacing w:line="240" w:lineRule="auto"/>
        <w:ind w:left="0" w:right="-1" w:firstLine="709"/>
        <w:jc w:val="both"/>
        <w:rPr>
          <w:rFonts w:eastAsia="Times New Roman"/>
          <w:b/>
          <w:sz w:val="24"/>
          <w:szCs w:val="24"/>
          <w:lang w:eastAsia="ru-RU"/>
        </w:rPr>
      </w:pPr>
      <w:r w:rsidRPr="00BE783D">
        <w:rPr>
          <w:rFonts w:eastAsia="Times New Roman"/>
          <w:bCs/>
          <w:kern w:val="36"/>
          <w:sz w:val="24"/>
          <w:szCs w:val="24"/>
          <w:lang w:eastAsia="ru-RU"/>
        </w:rPr>
        <w:t>Реальное и виртуальное общение. Достоинства и недостатки.</w:t>
      </w:r>
    </w:p>
    <w:p w14:paraId="3F35BE2F" w14:textId="77777777" w:rsidR="00897D3C" w:rsidRPr="00BE783D" w:rsidRDefault="00897D3C" w:rsidP="00BE783D">
      <w:pPr>
        <w:widowControl w:val="0"/>
        <w:tabs>
          <w:tab w:val="left" w:pos="1134"/>
        </w:tabs>
        <w:spacing w:line="240" w:lineRule="auto"/>
        <w:ind w:left="0" w:right="-1" w:firstLine="709"/>
        <w:jc w:val="both"/>
        <w:rPr>
          <w:rFonts w:eastAsia="Times New Roman"/>
          <w:b/>
          <w:i/>
          <w:sz w:val="24"/>
          <w:szCs w:val="24"/>
          <w:lang w:eastAsia="ru-RU"/>
        </w:rPr>
      </w:pPr>
    </w:p>
    <w:p w14:paraId="0BCDE2D3" w14:textId="2AC1691E" w:rsidR="00454653" w:rsidRPr="00B80ABB" w:rsidRDefault="00B80ABB" w:rsidP="00B80ABB">
      <w:pPr>
        <w:widowControl w:val="0"/>
        <w:tabs>
          <w:tab w:val="left" w:pos="1134"/>
        </w:tabs>
        <w:spacing w:line="240" w:lineRule="auto"/>
        <w:ind w:left="0" w:right="-1" w:firstLine="0"/>
        <w:jc w:val="both"/>
        <w:rPr>
          <w:rFonts w:eastAsia="Times New Roman"/>
          <w:b/>
          <w:iCs/>
          <w:sz w:val="24"/>
          <w:szCs w:val="24"/>
          <w:lang w:eastAsia="ru-RU"/>
        </w:rPr>
      </w:pPr>
      <w:r w:rsidRPr="00BE783D">
        <w:rPr>
          <w:rFonts w:eastAsia="Times New Roman"/>
          <w:b/>
          <w:sz w:val="24"/>
          <w:szCs w:val="24"/>
          <w:lang w:eastAsia="ru-RU"/>
        </w:rPr>
        <w:t>6.</w:t>
      </w:r>
      <w:r>
        <w:rPr>
          <w:rFonts w:eastAsia="Times New Roman"/>
          <w:b/>
          <w:sz w:val="24"/>
          <w:szCs w:val="24"/>
          <w:lang w:eastAsia="ru-RU"/>
        </w:rPr>
        <w:t>1.1</w:t>
      </w:r>
      <w:r w:rsidRPr="00BE783D">
        <w:rPr>
          <w:rFonts w:eastAsia="Times New Roman"/>
          <w:b/>
          <w:sz w:val="24"/>
          <w:szCs w:val="24"/>
          <w:lang w:eastAsia="ru-RU"/>
        </w:rPr>
        <w:t xml:space="preserve">. Примерная </w:t>
      </w:r>
      <w:r w:rsidRPr="00B80ABB">
        <w:rPr>
          <w:rFonts w:eastAsia="Times New Roman"/>
          <w:b/>
          <w:sz w:val="24"/>
          <w:szCs w:val="24"/>
          <w:lang w:eastAsia="ru-RU"/>
        </w:rPr>
        <w:t xml:space="preserve">тематика </w:t>
      </w:r>
      <w:r w:rsidR="00454653" w:rsidRPr="00B80ABB">
        <w:rPr>
          <w:rFonts w:eastAsia="Times New Roman"/>
          <w:b/>
          <w:iCs/>
          <w:sz w:val="24"/>
          <w:szCs w:val="24"/>
          <w:lang w:eastAsia="ru-RU"/>
        </w:rPr>
        <w:t>доклад</w:t>
      </w:r>
      <w:r w:rsidRPr="00B80ABB">
        <w:rPr>
          <w:rFonts w:eastAsia="Times New Roman"/>
          <w:b/>
          <w:iCs/>
          <w:sz w:val="24"/>
          <w:szCs w:val="24"/>
          <w:lang w:eastAsia="ru-RU"/>
        </w:rPr>
        <w:t>ов</w:t>
      </w:r>
      <w:r w:rsidR="00454653" w:rsidRPr="00B80ABB">
        <w:rPr>
          <w:rFonts w:eastAsia="Times New Roman"/>
          <w:b/>
          <w:iCs/>
          <w:sz w:val="24"/>
          <w:szCs w:val="24"/>
          <w:lang w:eastAsia="ru-RU"/>
        </w:rPr>
        <w:t xml:space="preserve"> (с презентацией):</w:t>
      </w:r>
    </w:p>
    <w:p w14:paraId="748372A5"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b/>
          <w:sz w:val="24"/>
          <w:szCs w:val="24"/>
          <w:lang w:eastAsia="ru-RU"/>
        </w:rPr>
      </w:pPr>
      <w:r w:rsidRPr="00BE783D">
        <w:rPr>
          <w:rFonts w:eastAsia="Times New Roman"/>
          <w:bCs/>
          <w:kern w:val="36"/>
          <w:sz w:val="24"/>
          <w:szCs w:val="24"/>
          <w:lang w:eastAsia="ru-RU"/>
        </w:rPr>
        <w:t>Образованный человек ХХI века. Каков он?</w:t>
      </w:r>
    </w:p>
    <w:p w14:paraId="71D21468"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bCs/>
          <w:sz w:val="24"/>
          <w:szCs w:val="24"/>
          <w:lang w:eastAsia="ru-RU"/>
        </w:rPr>
        <w:t>Восприятия и внимания в юношеском возрасте.</w:t>
      </w:r>
    </w:p>
    <w:p w14:paraId="2365CC59"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sz w:val="24"/>
          <w:szCs w:val="24"/>
          <w:lang w:eastAsia="ru-RU"/>
        </w:rPr>
        <w:t>Память как процесс отражения и познания. Особенности в юношеском возрасте.</w:t>
      </w:r>
    </w:p>
    <w:p w14:paraId="135D41D6"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sz w:val="24"/>
          <w:szCs w:val="24"/>
          <w:lang w:eastAsia="ru-RU"/>
        </w:rPr>
        <w:t>Мышление и воображение: особенности развития в юношеском возрасте.</w:t>
      </w:r>
    </w:p>
    <w:p w14:paraId="7BB35780"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bCs/>
          <w:kern w:val="36"/>
          <w:sz w:val="24"/>
          <w:szCs w:val="24"/>
          <w:lang w:eastAsia="ru-RU"/>
        </w:rPr>
        <w:t>Социально-психологические особенности</w:t>
      </w:r>
      <w:r w:rsidR="00E31B98" w:rsidRPr="00BE783D">
        <w:rPr>
          <w:rFonts w:eastAsia="Times New Roman"/>
          <w:bCs/>
          <w:kern w:val="36"/>
          <w:sz w:val="24"/>
          <w:szCs w:val="24"/>
          <w:lang w:eastAsia="ru-RU"/>
        </w:rPr>
        <w:t xml:space="preserve"> </w:t>
      </w:r>
      <w:r w:rsidRPr="00BE783D">
        <w:rPr>
          <w:rFonts w:eastAsia="Times New Roman"/>
          <w:bCs/>
          <w:kern w:val="36"/>
          <w:sz w:val="24"/>
          <w:szCs w:val="24"/>
          <w:lang w:eastAsia="ru-RU"/>
        </w:rPr>
        <w:t>юношеского возраста.</w:t>
      </w:r>
    </w:p>
    <w:p w14:paraId="2A30C283"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bCs/>
          <w:sz w:val="24"/>
          <w:szCs w:val="24"/>
          <w:lang w:eastAsia="ru-RU"/>
        </w:rPr>
        <w:t>Самовоспитание как фактор и результат развития личности.</w:t>
      </w:r>
    </w:p>
    <w:p w14:paraId="2BA2DC8E"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bCs/>
          <w:kern w:val="36"/>
          <w:sz w:val="24"/>
          <w:szCs w:val="24"/>
          <w:lang w:eastAsia="ru-RU"/>
        </w:rPr>
      </w:pPr>
      <w:r w:rsidRPr="00BE783D">
        <w:rPr>
          <w:rFonts w:eastAsia="Times New Roman"/>
          <w:bCs/>
          <w:kern w:val="36"/>
          <w:sz w:val="24"/>
          <w:szCs w:val="24"/>
          <w:lang w:eastAsia="ru-RU"/>
        </w:rPr>
        <w:t>Методы воспитания в научной педагогике и в реальной жизни.</w:t>
      </w:r>
    </w:p>
    <w:p w14:paraId="21F3F992"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bCs/>
          <w:kern w:val="36"/>
          <w:sz w:val="24"/>
          <w:szCs w:val="24"/>
          <w:lang w:eastAsia="ru-RU"/>
        </w:rPr>
      </w:pPr>
      <w:r w:rsidRPr="00BE783D">
        <w:rPr>
          <w:rFonts w:eastAsia="Times New Roman"/>
          <w:bCs/>
          <w:kern w:val="36"/>
          <w:sz w:val="24"/>
          <w:szCs w:val="24"/>
          <w:lang w:eastAsia="ru-RU"/>
        </w:rPr>
        <w:t>Содержание духовно-нравственного (умственного, трудового, эстетического, физического) воспитания в современных социокультурных условиях (на выбор).</w:t>
      </w:r>
    </w:p>
    <w:p w14:paraId="27BA228B"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bCs/>
          <w:kern w:val="36"/>
          <w:sz w:val="24"/>
          <w:szCs w:val="24"/>
          <w:lang w:eastAsia="ru-RU"/>
        </w:rPr>
        <w:t>Особенности общения в студенческой группе.</w:t>
      </w:r>
    </w:p>
    <w:p w14:paraId="2ACBF36F"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bCs/>
          <w:kern w:val="36"/>
          <w:sz w:val="24"/>
          <w:szCs w:val="24"/>
          <w:lang w:eastAsia="ru-RU"/>
        </w:rPr>
        <w:t>Студенческое самоуправление в образовательном процессе профессиональной школы.</w:t>
      </w:r>
    </w:p>
    <w:p w14:paraId="6D46A0FE"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bCs/>
          <w:kern w:val="36"/>
          <w:sz w:val="24"/>
          <w:szCs w:val="24"/>
          <w:lang w:eastAsia="ru-RU"/>
        </w:rPr>
      </w:pPr>
      <w:r w:rsidRPr="00BE783D">
        <w:rPr>
          <w:rFonts w:eastAsia="Times New Roman"/>
          <w:bCs/>
          <w:kern w:val="36"/>
          <w:sz w:val="24"/>
          <w:szCs w:val="24"/>
          <w:lang w:eastAsia="ru-RU"/>
        </w:rPr>
        <w:t>Обучение в электронной образовательной среде: плюсы и минусы.</w:t>
      </w:r>
    </w:p>
    <w:p w14:paraId="499B2EE7"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sz w:val="24"/>
          <w:szCs w:val="24"/>
          <w:lang w:eastAsia="ru-RU"/>
        </w:rPr>
        <w:t xml:space="preserve">Характеристика активных и интерактивных методов обучения в профессиональной </w:t>
      </w:r>
      <w:r w:rsidRPr="00BE783D">
        <w:rPr>
          <w:rFonts w:eastAsia="Times New Roman"/>
          <w:sz w:val="24"/>
          <w:szCs w:val="24"/>
          <w:lang w:eastAsia="ru-RU"/>
        </w:rPr>
        <w:lastRenderedPageBreak/>
        <w:t>школе.</w:t>
      </w:r>
    </w:p>
    <w:p w14:paraId="61632CDB"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r w:rsidRPr="00BE783D">
        <w:rPr>
          <w:rFonts w:eastAsia="Times New Roman"/>
          <w:sz w:val="24"/>
          <w:szCs w:val="24"/>
          <w:lang w:eastAsia="ru-RU"/>
        </w:rPr>
        <w:t xml:space="preserve">Характеристика технологий: продуктивной, щадящей, партнёрской (И. П. </w:t>
      </w:r>
      <w:proofErr w:type="spellStart"/>
      <w:r w:rsidRPr="00BE783D">
        <w:rPr>
          <w:rFonts w:eastAsia="Times New Roman"/>
          <w:sz w:val="24"/>
          <w:szCs w:val="24"/>
          <w:lang w:eastAsia="ru-RU"/>
        </w:rPr>
        <w:t>Подласый</w:t>
      </w:r>
      <w:proofErr w:type="spellEnd"/>
      <w:r w:rsidRPr="00BE783D">
        <w:rPr>
          <w:rFonts w:eastAsia="Times New Roman"/>
          <w:sz w:val="24"/>
          <w:szCs w:val="24"/>
          <w:lang w:eastAsia="ru-RU"/>
        </w:rPr>
        <w:t xml:space="preserve">) </w:t>
      </w:r>
    </w:p>
    <w:p w14:paraId="34BCBEB4"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bCs/>
          <w:kern w:val="36"/>
          <w:sz w:val="24"/>
          <w:szCs w:val="24"/>
          <w:lang w:eastAsia="ru-RU"/>
        </w:rPr>
      </w:pPr>
      <w:r w:rsidRPr="00BE783D">
        <w:rPr>
          <w:rFonts w:eastAsia="Times New Roman"/>
          <w:bCs/>
          <w:kern w:val="36"/>
          <w:sz w:val="24"/>
          <w:szCs w:val="24"/>
          <w:lang w:eastAsia="ru-RU"/>
        </w:rPr>
        <w:t>Педагогическое общение как форма взаимодействия педагогов и обучающихся.</w:t>
      </w:r>
    </w:p>
    <w:p w14:paraId="47ECBD82"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sz w:val="24"/>
          <w:szCs w:val="24"/>
          <w:lang w:eastAsia="ru-RU"/>
        </w:rPr>
      </w:pPr>
      <w:proofErr w:type="spellStart"/>
      <w:r w:rsidRPr="00BE783D">
        <w:rPr>
          <w:rFonts w:eastAsia="Times New Roman"/>
          <w:bCs/>
          <w:kern w:val="36"/>
          <w:sz w:val="24"/>
          <w:szCs w:val="24"/>
          <w:lang w:eastAsia="ru-RU"/>
        </w:rPr>
        <w:t>Эмпатия</w:t>
      </w:r>
      <w:proofErr w:type="spellEnd"/>
      <w:r w:rsidRPr="00BE783D">
        <w:rPr>
          <w:rFonts w:eastAsia="Times New Roman"/>
          <w:bCs/>
          <w:kern w:val="36"/>
          <w:sz w:val="24"/>
          <w:szCs w:val="24"/>
          <w:lang w:eastAsia="ru-RU"/>
        </w:rPr>
        <w:t xml:space="preserve"> как основа педагогической деятельности</w:t>
      </w:r>
    </w:p>
    <w:p w14:paraId="602EEDF4" w14:textId="77777777" w:rsidR="00454653" w:rsidRPr="00BE783D" w:rsidRDefault="00454653" w:rsidP="007D3AB3">
      <w:pPr>
        <w:widowControl w:val="0"/>
        <w:numPr>
          <w:ilvl w:val="0"/>
          <w:numId w:val="11"/>
        </w:numPr>
        <w:tabs>
          <w:tab w:val="left" w:pos="1134"/>
        </w:tabs>
        <w:spacing w:line="240" w:lineRule="auto"/>
        <w:ind w:left="0" w:right="-1" w:firstLine="709"/>
        <w:jc w:val="both"/>
        <w:rPr>
          <w:rFonts w:eastAsia="Times New Roman"/>
          <w:bCs/>
          <w:kern w:val="36"/>
          <w:sz w:val="24"/>
          <w:szCs w:val="24"/>
          <w:lang w:eastAsia="ru-RU"/>
        </w:rPr>
      </w:pPr>
      <w:r w:rsidRPr="00BE783D">
        <w:rPr>
          <w:rFonts w:eastAsia="Times New Roman"/>
          <w:bCs/>
          <w:kern w:val="36"/>
          <w:sz w:val="24"/>
          <w:szCs w:val="24"/>
          <w:lang w:eastAsia="ru-RU"/>
        </w:rPr>
        <w:t>Профессионально обусловленные требования к личности педагога СПО и/или ВО.</w:t>
      </w:r>
    </w:p>
    <w:p w14:paraId="036B9FA8" w14:textId="77777777" w:rsidR="00454653" w:rsidRPr="00BE783D" w:rsidRDefault="00454653" w:rsidP="00BE783D">
      <w:pPr>
        <w:widowControl w:val="0"/>
        <w:spacing w:line="240" w:lineRule="auto"/>
        <w:ind w:left="0" w:right="0" w:firstLine="0"/>
        <w:rPr>
          <w:rFonts w:eastAsia="Times New Roman"/>
          <w:b/>
          <w:sz w:val="24"/>
          <w:szCs w:val="24"/>
          <w:lang w:eastAsia="ru-RU"/>
        </w:rPr>
      </w:pPr>
    </w:p>
    <w:p w14:paraId="52D8A6BA" w14:textId="6C74EF98" w:rsidR="00454653" w:rsidRPr="00BE783D" w:rsidRDefault="00454653" w:rsidP="00BE783D">
      <w:pPr>
        <w:widowControl w:val="0"/>
        <w:spacing w:line="240" w:lineRule="auto"/>
        <w:ind w:left="0" w:right="0" w:firstLine="0"/>
        <w:rPr>
          <w:rFonts w:eastAsia="Times New Roman"/>
          <w:b/>
          <w:sz w:val="24"/>
          <w:szCs w:val="24"/>
          <w:lang w:eastAsia="ru-RU"/>
        </w:rPr>
      </w:pPr>
      <w:r w:rsidRPr="00BE783D">
        <w:rPr>
          <w:rFonts w:eastAsia="Times New Roman"/>
          <w:b/>
          <w:sz w:val="24"/>
          <w:szCs w:val="24"/>
          <w:lang w:eastAsia="ru-RU"/>
        </w:rPr>
        <w:t>6.</w:t>
      </w:r>
      <w:r w:rsidR="00B80ABB">
        <w:rPr>
          <w:rFonts w:eastAsia="Times New Roman"/>
          <w:b/>
          <w:sz w:val="24"/>
          <w:szCs w:val="24"/>
          <w:lang w:eastAsia="ru-RU"/>
        </w:rPr>
        <w:t>2</w:t>
      </w:r>
      <w:r w:rsidRPr="00BE783D">
        <w:rPr>
          <w:rFonts w:eastAsia="Times New Roman"/>
          <w:b/>
          <w:sz w:val="24"/>
          <w:szCs w:val="24"/>
          <w:lang w:eastAsia="ru-RU"/>
        </w:rPr>
        <w:t>. Методические указания для обучающихся по организации СР</w:t>
      </w:r>
    </w:p>
    <w:p w14:paraId="5C811E56" w14:textId="7945C70E" w:rsidR="00454653" w:rsidRPr="003008D9" w:rsidRDefault="00454653" w:rsidP="00BE783D">
      <w:pPr>
        <w:widowControl w:val="0"/>
        <w:spacing w:line="240" w:lineRule="auto"/>
        <w:ind w:left="0" w:right="0" w:firstLine="709"/>
        <w:jc w:val="both"/>
        <w:rPr>
          <w:rFonts w:eastAsia="Times New Roman"/>
          <w:sz w:val="24"/>
          <w:szCs w:val="24"/>
          <w:shd w:val="clear" w:color="auto" w:fill="FFFFFF"/>
          <w:lang w:eastAsia="ru-RU"/>
        </w:rPr>
      </w:pPr>
      <w:r w:rsidRPr="003008D9">
        <w:rPr>
          <w:rFonts w:eastAsia="Times New Roman"/>
          <w:sz w:val="24"/>
          <w:szCs w:val="24"/>
          <w:shd w:val="clear" w:color="auto" w:fill="FFFFFF"/>
          <w:lang w:eastAsia="ru-RU"/>
        </w:rPr>
        <w:t xml:space="preserve">В рамках реализации ФГОС, перехода от </w:t>
      </w:r>
      <w:proofErr w:type="spellStart"/>
      <w:r w:rsidRPr="003008D9">
        <w:rPr>
          <w:rFonts w:eastAsia="Times New Roman"/>
          <w:sz w:val="24"/>
          <w:szCs w:val="24"/>
          <w:shd w:val="clear" w:color="auto" w:fill="FFFFFF"/>
          <w:lang w:eastAsia="ru-RU"/>
        </w:rPr>
        <w:t>знаниевого</w:t>
      </w:r>
      <w:proofErr w:type="spellEnd"/>
      <w:r w:rsidRPr="003008D9">
        <w:rPr>
          <w:rFonts w:eastAsia="Times New Roman"/>
          <w:sz w:val="24"/>
          <w:szCs w:val="24"/>
          <w:shd w:val="clear" w:color="auto" w:fill="FFFFFF"/>
          <w:lang w:eastAsia="ru-RU"/>
        </w:rPr>
        <w:t xml:space="preserve"> подхода к </w:t>
      </w:r>
      <w:proofErr w:type="spellStart"/>
      <w:r w:rsidRPr="003008D9">
        <w:rPr>
          <w:rFonts w:eastAsia="Times New Roman"/>
          <w:sz w:val="24"/>
          <w:szCs w:val="24"/>
          <w:shd w:val="clear" w:color="auto" w:fill="FFFFFF"/>
          <w:lang w:eastAsia="ru-RU"/>
        </w:rPr>
        <w:t>компетентностному</w:t>
      </w:r>
      <w:proofErr w:type="spellEnd"/>
      <w:r w:rsidRPr="003008D9">
        <w:rPr>
          <w:rFonts w:eastAsia="Times New Roman"/>
          <w:sz w:val="24"/>
          <w:szCs w:val="24"/>
          <w:shd w:val="clear" w:color="auto" w:fill="FFFFFF"/>
          <w:lang w:eastAsia="ru-RU"/>
        </w:rPr>
        <w:t>, где</w:t>
      </w:r>
      <w:r w:rsidRPr="00BE783D">
        <w:rPr>
          <w:rFonts w:eastAsia="Times New Roman"/>
          <w:sz w:val="24"/>
          <w:szCs w:val="24"/>
          <w:shd w:val="clear" w:color="auto" w:fill="FFFFFF"/>
          <w:lang w:eastAsia="ru-RU"/>
        </w:rPr>
        <w:t xml:space="preserve"> компетентность рассматривается как готовность и способность четко планировать, эффективно осуществлять, оптимально и ответственно в заданных условиях самостоятельно корректировать деятельность, значимость организации самостоятельной познавательной деятельности магистрантов в вузе возрастает. Самостоятельная работа </w:t>
      </w:r>
      <w:r w:rsidR="00B80ABB">
        <w:rPr>
          <w:rFonts w:eastAsia="Times New Roman"/>
          <w:sz w:val="24"/>
          <w:szCs w:val="24"/>
          <w:shd w:val="clear" w:color="auto" w:fill="FFFFFF"/>
          <w:lang w:eastAsia="ru-RU"/>
        </w:rPr>
        <w:t>–</w:t>
      </w:r>
      <w:r w:rsidRPr="00BE783D">
        <w:rPr>
          <w:rFonts w:eastAsia="Times New Roman"/>
          <w:sz w:val="24"/>
          <w:szCs w:val="24"/>
          <w:shd w:val="clear" w:color="auto" w:fill="FFFFFF"/>
          <w:lang w:eastAsia="ru-RU"/>
        </w:rPr>
        <w:t xml:space="preserve"> это не только познавательная </w:t>
      </w:r>
      <w:r w:rsidRPr="003008D9">
        <w:rPr>
          <w:rFonts w:eastAsia="Times New Roman"/>
          <w:sz w:val="24"/>
          <w:szCs w:val="24"/>
          <w:shd w:val="clear" w:color="auto" w:fill="FFFFFF"/>
          <w:lang w:eastAsia="ru-RU"/>
        </w:rPr>
        <w:t>деятельность, связанная с усвоением профессиональных знаний, это переживание практического опыта в контексте формируемых компетенций.</w:t>
      </w:r>
    </w:p>
    <w:p w14:paraId="6075B13E" w14:textId="77777777" w:rsidR="00454653" w:rsidRPr="003008D9" w:rsidRDefault="00454653" w:rsidP="00BE783D">
      <w:pPr>
        <w:widowControl w:val="0"/>
        <w:tabs>
          <w:tab w:val="left" w:pos="851"/>
        </w:tabs>
        <w:spacing w:line="240" w:lineRule="auto"/>
        <w:ind w:left="0" w:right="0" w:firstLine="709"/>
        <w:jc w:val="both"/>
        <w:outlineLvl w:val="0"/>
        <w:rPr>
          <w:rFonts w:eastAsia="Times New Roman"/>
          <w:sz w:val="24"/>
          <w:szCs w:val="24"/>
          <w:lang w:eastAsia="ru-RU"/>
        </w:rPr>
      </w:pPr>
      <w:r w:rsidRPr="003008D9">
        <w:rPr>
          <w:rFonts w:eastAsia="Times New Roman"/>
          <w:sz w:val="24"/>
          <w:szCs w:val="24"/>
          <w:lang w:eastAsia="ru-RU"/>
        </w:rPr>
        <w:t>Самостоятельная работа магистрантов по дисциплине «Психология и педагогика профессионального образования»</w:t>
      </w:r>
      <w:r w:rsidR="00E31B98" w:rsidRPr="003008D9">
        <w:rPr>
          <w:rFonts w:eastAsia="Times New Roman"/>
          <w:sz w:val="24"/>
          <w:szCs w:val="24"/>
          <w:lang w:eastAsia="ru-RU"/>
        </w:rPr>
        <w:t xml:space="preserve"> </w:t>
      </w:r>
      <w:r w:rsidRPr="003008D9">
        <w:rPr>
          <w:rFonts w:eastAsia="Times New Roman"/>
          <w:sz w:val="24"/>
          <w:szCs w:val="24"/>
          <w:lang w:eastAsia="ru-RU"/>
        </w:rPr>
        <w:t>способствует:</w:t>
      </w:r>
    </w:p>
    <w:p w14:paraId="1E1D75DC" w14:textId="77777777" w:rsidR="00454653" w:rsidRPr="003008D9" w:rsidRDefault="00454653" w:rsidP="007D3AB3">
      <w:pPr>
        <w:pStyle w:val="af6"/>
        <w:widowControl w:val="0"/>
        <w:numPr>
          <w:ilvl w:val="0"/>
          <w:numId w:val="16"/>
        </w:numPr>
        <w:tabs>
          <w:tab w:val="left" w:pos="851"/>
        </w:tabs>
        <w:spacing w:after="0" w:line="240" w:lineRule="auto"/>
        <w:ind w:left="0" w:firstLine="709"/>
        <w:jc w:val="both"/>
        <w:outlineLvl w:val="0"/>
        <w:rPr>
          <w:rFonts w:ascii="Times New Roman" w:eastAsia="Times New Roman" w:hAnsi="Times New Roman"/>
          <w:sz w:val="24"/>
          <w:szCs w:val="24"/>
          <w:shd w:val="clear" w:color="auto" w:fill="FFFFFF"/>
          <w:lang w:eastAsia="ru-RU"/>
        </w:rPr>
      </w:pPr>
      <w:r w:rsidRPr="003008D9">
        <w:rPr>
          <w:rFonts w:ascii="Times New Roman" w:eastAsia="Times New Roman" w:hAnsi="Times New Roman"/>
          <w:sz w:val="24"/>
          <w:szCs w:val="24"/>
          <w:shd w:val="clear" w:color="auto" w:fill="FFFFFF"/>
          <w:lang w:eastAsia="ru-RU"/>
        </w:rPr>
        <w:t xml:space="preserve">углублению и расширению знаний в области развития образовательной теории и практики, организации образовательного процесса в современном социуме, </w:t>
      </w:r>
    </w:p>
    <w:p w14:paraId="6B3F46B2" w14:textId="77777777" w:rsidR="00454653" w:rsidRPr="003008D9" w:rsidRDefault="00454653" w:rsidP="007D3AB3">
      <w:pPr>
        <w:pStyle w:val="af6"/>
        <w:widowControl w:val="0"/>
        <w:numPr>
          <w:ilvl w:val="0"/>
          <w:numId w:val="16"/>
        </w:numPr>
        <w:tabs>
          <w:tab w:val="left" w:pos="851"/>
        </w:tabs>
        <w:spacing w:after="0" w:line="240" w:lineRule="auto"/>
        <w:ind w:left="0" w:firstLine="709"/>
        <w:jc w:val="both"/>
        <w:outlineLvl w:val="0"/>
        <w:rPr>
          <w:rFonts w:ascii="Times New Roman" w:eastAsia="Times New Roman" w:hAnsi="Times New Roman"/>
          <w:sz w:val="24"/>
          <w:szCs w:val="24"/>
          <w:lang w:eastAsia="ru-RU"/>
        </w:rPr>
      </w:pPr>
      <w:r w:rsidRPr="003008D9">
        <w:rPr>
          <w:rFonts w:ascii="Times New Roman" w:eastAsia="Times New Roman" w:hAnsi="Times New Roman"/>
          <w:sz w:val="24"/>
          <w:szCs w:val="24"/>
          <w:shd w:val="clear" w:color="auto" w:fill="FFFFFF"/>
          <w:lang w:eastAsia="ru-RU"/>
        </w:rPr>
        <w:t xml:space="preserve">формированию интереса к познавательной деятельности, </w:t>
      </w:r>
    </w:p>
    <w:p w14:paraId="75880955" w14:textId="77777777" w:rsidR="00454653" w:rsidRPr="003008D9" w:rsidRDefault="00454653" w:rsidP="007D3AB3">
      <w:pPr>
        <w:pStyle w:val="af6"/>
        <w:widowControl w:val="0"/>
        <w:numPr>
          <w:ilvl w:val="0"/>
          <w:numId w:val="16"/>
        </w:numPr>
        <w:tabs>
          <w:tab w:val="left" w:pos="851"/>
        </w:tabs>
        <w:spacing w:after="0" w:line="240" w:lineRule="auto"/>
        <w:ind w:left="0" w:firstLine="709"/>
        <w:jc w:val="both"/>
        <w:outlineLvl w:val="0"/>
        <w:rPr>
          <w:rFonts w:ascii="Times New Roman" w:eastAsia="Times New Roman" w:hAnsi="Times New Roman"/>
          <w:sz w:val="24"/>
          <w:szCs w:val="24"/>
          <w:lang w:eastAsia="ru-RU"/>
        </w:rPr>
      </w:pPr>
      <w:r w:rsidRPr="003008D9">
        <w:rPr>
          <w:rFonts w:ascii="Times New Roman" w:eastAsia="Times New Roman" w:hAnsi="Times New Roman"/>
          <w:sz w:val="24"/>
          <w:szCs w:val="24"/>
          <w:shd w:val="clear" w:color="auto" w:fill="FFFFFF"/>
          <w:lang w:eastAsia="ru-RU"/>
        </w:rPr>
        <w:t>овладению приемами процесса познания (</w:t>
      </w:r>
      <w:r w:rsidRPr="003008D9">
        <w:rPr>
          <w:rFonts w:ascii="Times New Roman" w:eastAsia="Times New Roman" w:hAnsi="Times New Roman"/>
          <w:sz w:val="24"/>
          <w:szCs w:val="24"/>
          <w:lang w:eastAsia="ru-RU"/>
        </w:rPr>
        <w:t>умений поиска информации, отбора и систематизации материалов, фиксирования информации (подготовка тезисов, конспектов и др.);</w:t>
      </w:r>
    </w:p>
    <w:p w14:paraId="7EDAE6A7" w14:textId="77777777" w:rsidR="00454653" w:rsidRPr="003008D9" w:rsidRDefault="00454653" w:rsidP="007D3AB3">
      <w:pPr>
        <w:pStyle w:val="af6"/>
        <w:widowControl w:val="0"/>
        <w:numPr>
          <w:ilvl w:val="0"/>
          <w:numId w:val="16"/>
        </w:numPr>
        <w:tabs>
          <w:tab w:val="left" w:pos="851"/>
        </w:tabs>
        <w:spacing w:after="0" w:line="240" w:lineRule="auto"/>
        <w:ind w:left="0" w:firstLine="709"/>
        <w:jc w:val="both"/>
        <w:outlineLvl w:val="0"/>
        <w:rPr>
          <w:rFonts w:ascii="Times New Roman" w:eastAsia="Times New Roman" w:hAnsi="Times New Roman"/>
          <w:sz w:val="24"/>
          <w:szCs w:val="24"/>
          <w:lang w:eastAsia="ru-RU"/>
        </w:rPr>
      </w:pPr>
      <w:r w:rsidRPr="003008D9">
        <w:rPr>
          <w:rFonts w:ascii="Times New Roman" w:eastAsia="Times New Roman" w:hAnsi="Times New Roman"/>
          <w:sz w:val="24"/>
          <w:szCs w:val="24"/>
          <w:shd w:val="clear" w:color="auto" w:fill="FFFFFF"/>
          <w:lang w:eastAsia="ru-RU"/>
        </w:rPr>
        <w:t>развитию познавательных процессов и способов критического мышления;</w:t>
      </w:r>
    </w:p>
    <w:p w14:paraId="2ECFA0B6" w14:textId="39847C6E" w:rsidR="00454653" w:rsidRPr="003008D9" w:rsidRDefault="00454653" w:rsidP="007D3AB3">
      <w:pPr>
        <w:pStyle w:val="af6"/>
        <w:widowControl w:val="0"/>
        <w:numPr>
          <w:ilvl w:val="0"/>
          <w:numId w:val="16"/>
        </w:numPr>
        <w:tabs>
          <w:tab w:val="left" w:pos="851"/>
        </w:tabs>
        <w:spacing w:after="0" w:line="240" w:lineRule="auto"/>
        <w:ind w:left="0" w:firstLine="709"/>
        <w:jc w:val="both"/>
        <w:outlineLvl w:val="0"/>
        <w:rPr>
          <w:rFonts w:ascii="Times New Roman" w:eastAsia="Times New Roman" w:hAnsi="Times New Roman"/>
          <w:sz w:val="24"/>
          <w:szCs w:val="24"/>
          <w:lang w:eastAsia="ru-RU"/>
        </w:rPr>
      </w:pPr>
      <w:r w:rsidRPr="003008D9">
        <w:rPr>
          <w:rFonts w:ascii="Times New Roman" w:eastAsia="Times New Roman" w:hAnsi="Times New Roman"/>
          <w:sz w:val="24"/>
          <w:szCs w:val="24"/>
          <w:shd w:val="clear" w:color="auto" w:fill="FFFFFF"/>
          <w:lang w:eastAsia="ru-RU"/>
        </w:rPr>
        <w:t>развитию личностных качест</w:t>
      </w:r>
      <w:r w:rsidR="00E51FD5">
        <w:rPr>
          <w:rFonts w:ascii="Times New Roman" w:eastAsia="Times New Roman" w:hAnsi="Times New Roman"/>
          <w:sz w:val="24"/>
          <w:szCs w:val="24"/>
          <w:shd w:val="clear" w:color="auto" w:fill="FFFFFF"/>
          <w:lang w:eastAsia="ru-RU"/>
        </w:rPr>
        <w:t xml:space="preserve">в </w:t>
      </w:r>
      <w:r w:rsidR="00E51FD5">
        <w:rPr>
          <w:rFonts w:ascii="Times New Roman" w:eastAsia="Times New Roman" w:hAnsi="Times New Roman"/>
          <w:sz w:val="24"/>
          <w:szCs w:val="24"/>
          <w:shd w:val="clear" w:color="auto" w:fill="FFFFFF"/>
          <w:lang w:val="ru-RU" w:eastAsia="ru-RU"/>
        </w:rPr>
        <w:t>–</w:t>
      </w:r>
      <w:r w:rsidRPr="003008D9">
        <w:rPr>
          <w:rFonts w:ascii="Times New Roman" w:eastAsia="Times New Roman" w:hAnsi="Times New Roman"/>
          <w:sz w:val="24"/>
          <w:szCs w:val="24"/>
          <w:shd w:val="clear" w:color="auto" w:fill="FFFFFF"/>
          <w:lang w:eastAsia="ru-RU"/>
        </w:rPr>
        <w:t xml:space="preserve"> принимать на себя ответственность, самостоятельно решить проблему, находить конструктивные решения и т.</w:t>
      </w:r>
      <w:r w:rsidR="00616954" w:rsidRPr="003008D9">
        <w:rPr>
          <w:rFonts w:ascii="Times New Roman" w:eastAsia="Times New Roman" w:hAnsi="Times New Roman"/>
          <w:sz w:val="24"/>
          <w:szCs w:val="24"/>
          <w:shd w:val="clear" w:color="auto" w:fill="FFFFFF"/>
          <w:lang w:eastAsia="ru-RU"/>
        </w:rPr>
        <w:t xml:space="preserve"> </w:t>
      </w:r>
      <w:r w:rsidRPr="003008D9">
        <w:rPr>
          <w:rFonts w:ascii="Times New Roman" w:eastAsia="Times New Roman" w:hAnsi="Times New Roman"/>
          <w:sz w:val="24"/>
          <w:szCs w:val="24"/>
          <w:shd w:val="clear" w:color="auto" w:fill="FFFFFF"/>
          <w:lang w:eastAsia="ru-RU"/>
        </w:rPr>
        <w:t>д.;</w:t>
      </w:r>
    </w:p>
    <w:p w14:paraId="6E552C53" w14:textId="77777777" w:rsidR="00454653" w:rsidRPr="003008D9" w:rsidRDefault="00454653" w:rsidP="007D3AB3">
      <w:pPr>
        <w:pStyle w:val="af6"/>
        <w:widowControl w:val="0"/>
        <w:numPr>
          <w:ilvl w:val="0"/>
          <w:numId w:val="16"/>
        </w:numPr>
        <w:tabs>
          <w:tab w:val="left" w:pos="851"/>
        </w:tabs>
        <w:spacing w:after="0" w:line="240" w:lineRule="auto"/>
        <w:ind w:left="0" w:firstLine="709"/>
        <w:jc w:val="both"/>
        <w:outlineLvl w:val="0"/>
        <w:rPr>
          <w:rFonts w:ascii="Times New Roman" w:eastAsia="Times New Roman" w:hAnsi="Times New Roman"/>
          <w:sz w:val="24"/>
          <w:szCs w:val="24"/>
          <w:lang w:eastAsia="ru-RU"/>
        </w:rPr>
      </w:pPr>
      <w:r w:rsidRPr="003008D9">
        <w:rPr>
          <w:rFonts w:ascii="Times New Roman" w:eastAsia="Times New Roman" w:hAnsi="Times New Roman"/>
          <w:sz w:val="24"/>
          <w:szCs w:val="24"/>
          <w:lang w:eastAsia="ru-RU"/>
        </w:rPr>
        <w:t>формированию и развитию устной и письменной речи;</w:t>
      </w:r>
    </w:p>
    <w:p w14:paraId="54924D8F" w14:textId="77777777" w:rsidR="00454653" w:rsidRPr="003008D9" w:rsidRDefault="00454653" w:rsidP="007D3AB3">
      <w:pPr>
        <w:pStyle w:val="af6"/>
        <w:widowControl w:val="0"/>
        <w:numPr>
          <w:ilvl w:val="0"/>
          <w:numId w:val="16"/>
        </w:numPr>
        <w:tabs>
          <w:tab w:val="left" w:pos="851"/>
        </w:tabs>
        <w:spacing w:after="0" w:line="240" w:lineRule="auto"/>
        <w:ind w:left="0" w:firstLine="709"/>
        <w:jc w:val="both"/>
        <w:outlineLvl w:val="0"/>
        <w:rPr>
          <w:rFonts w:ascii="Times New Roman" w:eastAsia="Times New Roman" w:hAnsi="Times New Roman"/>
          <w:sz w:val="24"/>
          <w:szCs w:val="24"/>
          <w:lang w:eastAsia="ru-RU"/>
        </w:rPr>
      </w:pPr>
      <w:r w:rsidRPr="003008D9">
        <w:rPr>
          <w:rFonts w:ascii="Times New Roman" w:eastAsia="Times New Roman" w:hAnsi="Times New Roman"/>
          <w:sz w:val="24"/>
          <w:szCs w:val="24"/>
          <w:lang w:eastAsia="ru-RU"/>
        </w:rPr>
        <w:t>совершенствованию умений и навыков публичного выступления и аргументирования собственной точки зрения.</w:t>
      </w:r>
    </w:p>
    <w:p w14:paraId="6AA3CE42" w14:textId="77777777" w:rsidR="00454653" w:rsidRPr="00AA779B" w:rsidRDefault="00454653" w:rsidP="00E31B98">
      <w:pPr>
        <w:widowControl w:val="0"/>
        <w:spacing w:line="240" w:lineRule="auto"/>
        <w:ind w:left="0" w:right="-1" w:firstLine="0"/>
        <w:jc w:val="center"/>
        <w:outlineLvl w:val="0"/>
        <w:rPr>
          <w:rFonts w:eastAsia="Times New Roman"/>
          <w:b/>
          <w:sz w:val="24"/>
          <w:szCs w:val="24"/>
          <w:lang w:eastAsia="ru-RU"/>
        </w:rPr>
      </w:pPr>
      <w:r w:rsidRPr="00AA779B">
        <w:rPr>
          <w:rFonts w:eastAsia="Times New Roman"/>
          <w:b/>
          <w:sz w:val="24"/>
          <w:szCs w:val="24"/>
          <w:lang w:eastAsia="ru-RU"/>
        </w:rPr>
        <w:t>Содержание самостоятельной работы обучающихся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993"/>
        <w:gridCol w:w="992"/>
        <w:gridCol w:w="4677"/>
      </w:tblGrid>
      <w:tr w:rsidR="00AA779B" w:rsidRPr="00E51FD5" w14:paraId="073AFDB8" w14:textId="77777777" w:rsidTr="00261CE1">
        <w:trPr>
          <w:cantSplit/>
          <w:jc w:val="center"/>
        </w:trPr>
        <w:tc>
          <w:tcPr>
            <w:tcW w:w="3261" w:type="dxa"/>
            <w:vMerge w:val="restart"/>
            <w:vAlign w:val="center"/>
          </w:tcPr>
          <w:p w14:paraId="292CAE0B" w14:textId="77777777" w:rsidR="00454653" w:rsidRPr="00B57A9D" w:rsidRDefault="00454653" w:rsidP="00AA779B">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Темы</w:t>
            </w:r>
          </w:p>
          <w:p w14:paraId="321D9D56" w14:textId="77777777" w:rsidR="00454653" w:rsidRPr="00B57A9D" w:rsidRDefault="00454653" w:rsidP="00AA779B">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для самостоятельной работы обучающихся</w:t>
            </w:r>
          </w:p>
        </w:tc>
        <w:tc>
          <w:tcPr>
            <w:tcW w:w="1985" w:type="dxa"/>
            <w:gridSpan w:val="2"/>
            <w:vAlign w:val="center"/>
          </w:tcPr>
          <w:p w14:paraId="3529AEB4" w14:textId="77777777" w:rsidR="00454653" w:rsidRPr="00B57A9D" w:rsidRDefault="00454653" w:rsidP="00AA779B">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Количество часов</w:t>
            </w:r>
          </w:p>
        </w:tc>
        <w:tc>
          <w:tcPr>
            <w:tcW w:w="4677" w:type="dxa"/>
            <w:vMerge w:val="restart"/>
            <w:vAlign w:val="center"/>
          </w:tcPr>
          <w:p w14:paraId="1B200DA7" w14:textId="77777777" w:rsidR="00454653" w:rsidRPr="00B57A9D" w:rsidRDefault="00454653" w:rsidP="00AA779B">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Виды зданий</w:t>
            </w:r>
          </w:p>
          <w:p w14:paraId="37B8867A" w14:textId="77777777" w:rsidR="00454653" w:rsidRPr="00B57A9D" w:rsidRDefault="00454653" w:rsidP="00AA779B">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и содержание</w:t>
            </w:r>
          </w:p>
          <w:p w14:paraId="3D0BC2BF" w14:textId="77777777" w:rsidR="00454653" w:rsidRPr="00B57A9D" w:rsidRDefault="00454653" w:rsidP="00AA779B">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самостоятельной работы</w:t>
            </w:r>
          </w:p>
        </w:tc>
      </w:tr>
      <w:tr w:rsidR="00AA779B" w:rsidRPr="00E51FD5" w14:paraId="6B2F9A5C" w14:textId="77777777" w:rsidTr="00894AC5">
        <w:trPr>
          <w:cantSplit/>
          <w:trHeight w:val="1411"/>
          <w:jc w:val="center"/>
        </w:trPr>
        <w:tc>
          <w:tcPr>
            <w:tcW w:w="3261" w:type="dxa"/>
            <w:vMerge/>
          </w:tcPr>
          <w:p w14:paraId="7D2437A2" w14:textId="77777777" w:rsidR="00454653" w:rsidRPr="00B57A9D" w:rsidRDefault="00454653" w:rsidP="00E31B98">
            <w:pPr>
              <w:widowControl w:val="0"/>
              <w:spacing w:line="240" w:lineRule="auto"/>
              <w:ind w:left="0" w:right="-1" w:firstLine="0"/>
              <w:jc w:val="both"/>
              <w:rPr>
                <w:rFonts w:eastAsia="Times New Roman"/>
                <w:sz w:val="24"/>
                <w:szCs w:val="24"/>
                <w:lang w:eastAsia="ru-RU"/>
              </w:rPr>
            </w:pPr>
          </w:p>
        </w:tc>
        <w:tc>
          <w:tcPr>
            <w:tcW w:w="993" w:type="dxa"/>
            <w:textDirection w:val="btLr"/>
          </w:tcPr>
          <w:p w14:paraId="7177401A" w14:textId="77777777" w:rsidR="00454653" w:rsidRPr="00B57A9D" w:rsidRDefault="00454653" w:rsidP="00E31B98">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Для очной формы обучения</w:t>
            </w:r>
          </w:p>
        </w:tc>
        <w:tc>
          <w:tcPr>
            <w:tcW w:w="992" w:type="dxa"/>
            <w:textDirection w:val="btLr"/>
          </w:tcPr>
          <w:p w14:paraId="06E32833" w14:textId="77777777" w:rsidR="00454653" w:rsidRPr="00B57A9D" w:rsidRDefault="00454653" w:rsidP="00E31B98">
            <w:pPr>
              <w:widowControl w:val="0"/>
              <w:spacing w:line="240" w:lineRule="auto"/>
              <w:ind w:left="0" w:right="-1" w:firstLine="0"/>
              <w:jc w:val="center"/>
              <w:rPr>
                <w:rFonts w:eastAsia="Times New Roman"/>
                <w:b/>
                <w:sz w:val="24"/>
                <w:szCs w:val="24"/>
                <w:lang w:eastAsia="ru-RU"/>
              </w:rPr>
            </w:pPr>
            <w:r w:rsidRPr="00B57A9D">
              <w:rPr>
                <w:rFonts w:eastAsia="Times New Roman"/>
                <w:b/>
                <w:sz w:val="24"/>
                <w:szCs w:val="24"/>
                <w:lang w:eastAsia="ru-RU"/>
              </w:rPr>
              <w:t>Для заочной формы обучения</w:t>
            </w:r>
          </w:p>
        </w:tc>
        <w:tc>
          <w:tcPr>
            <w:tcW w:w="4677" w:type="dxa"/>
            <w:vMerge/>
          </w:tcPr>
          <w:p w14:paraId="5389DEA7" w14:textId="77777777" w:rsidR="00454653" w:rsidRPr="00B57A9D" w:rsidRDefault="00454653" w:rsidP="00E31B98">
            <w:pPr>
              <w:widowControl w:val="0"/>
              <w:spacing w:line="240" w:lineRule="auto"/>
              <w:ind w:left="0" w:right="-1" w:firstLine="0"/>
              <w:jc w:val="center"/>
              <w:rPr>
                <w:rFonts w:eastAsia="Times New Roman"/>
                <w:sz w:val="24"/>
                <w:szCs w:val="24"/>
                <w:lang w:eastAsia="ru-RU"/>
              </w:rPr>
            </w:pPr>
          </w:p>
        </w:tc>
      </w:tr>
      <w:tr w:rsidR="00B57A9D" w:rsidRPr="00E51FD5" w14:paraId="2828FCF7" w14:textId="77777777" w:rsidTr="003008D9">
        <w:trPr>
          <w:cantSplit/>
          <w:jc w:val="center"/>
        </w:trPr>
        <w:tc>
          <w:tcPr>
            <w:tcW w:w="3261" w:type="dxa"/>
            <w:vAlign w:val="center"/>
          </w:tcPr>
          <w:p w14:paraId="2054C00C" w14:textId="28980607" w:rsidR="00B57A9D" w:rsidRPr="00B57A9D" w:rsidRDefault="00B57A9D" w:rsidP="00B57A9D">
            <w:pPr>
              <w:widowControl w:val="0"/>
              <w:spacing w:line="240" w:lineRule="auto"/>
              <w:ind w:left="0" w:right="-1" w:firstLine="0"/>
              <w:rPr>
                <w:rFonts w:eastAsia="Times New Roman"/>
                <w:bCs/>
                <w:sz w:val="24"/>
                <w:szCs w:val="24"/>
                <w:lang w:eastAsia="ru-RU"/>
              </w:rPr>
            </w:pPr>
            <w:r w:rsidRPr="00B57A9D">
              <w:rPr>
                <w:rFonts w:eastAsia="Times New Roman"/>
                <w:bCs/>
                <w:sz w:val="24"/>
                <w:szCs w:val="24"/>
                <w:lang w:eastAsia="ru-RU"/>
              </w:rPr>
              <w:t>1. Теория и методология психологии и педагогики профессионального образования.</w:t>
            </w:r>
          </w:p>
        </w:tc>
        <w:tc>
          <w:tcPr>
            <w:tcW w:w="993" w:type="dxa"/>
            <w:vAlign w:val="center"/>
          </w:tcPr>
          <w:p w14:paraId="6E5851BE" w14:textId="24B8D0EA" w:rsidR="00B57A9D" w:rsidRPr="00B57A9D" w:rsidRDefault="00B57A9D" w:rsidP="00B57A9D">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c>
          <w:tcPr>
            <w:tcW w:w="992" w:type="dxa"/>
            <w:vAlign w:val="center"/>
          </w:tcPr>
          <w:p w14:paraId="4D44C781" w14:textId="6133700E" w:rsidR="00B57A9D" w:rsidRPr="00B57A9D" w:rsidRDefault="00B57A9D" w:rsidP="00B57A9D">
            <w:pPr>
              <w:widowControl w:val="0"/>
              <w:spacing w:line="240" w:lineRule="auto"/>
              <w:ind w:left="0" w:right="-1" w:firstLine="0"/>
              <w:jc w:val="center"/>
              <w:rPr>
                <w:rFonts w:eastAsia="Times New Roman"/>
                <w:sz w:val="24"/>
                <w:szCs w:val="24"/>
                <w:lang w:eastAsia="ru-RU"/>
              </w:rPr>
            </w:pPr>
            <w:r w:rsidRPr="00B57A9D">
              <w:rPr>
                <w:rFonts w:eastAsia="Times New Roman"/>
                <w:sz w:val="24"/>
                <w:szCs w:val="24"/>
                <w:lang w:eastAsia="ru-RU"/>
              </w:rPr>
              <w:t>14</w:t>
            </w:r>
          </w:p>
        </w:tc>
        <w:tc>
          <w:tcPr>
            <w:tcW w:w="4677" w:type="dxa"/>
            <w:vAlign w:val="center"/>
          </w:tcPr>
          <w:p w14:paraId="62A685D7"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Написание Эссе.</w:t>
            </w:r>
          </w:p>
          <w:p w14:paraId="4C3F017D" w14:textId="6737CC1D"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Подготовка к описанию характеристики методов исследования.</w:t>
            </w:r>
          </w:p>
        </w:tc>
      </w:tr>
      <w:tr w:rsidR="00B57A9D" w:rsidRPr="00E51FD5" w14:paraId="6C0F6FDF" w14:textId="77777777" w:rsidTr="003008D9">
        <w:trPr>
          <w:cantSplit/>
          <w:jc w:val="center"/>
        </w:trPr>
        <w:tc>
          <w:tcPr>
            <w:tcW w:w="3261" w:type="dxa"/>
            <w:vAlign w:val="center"/>
          </w:tcPr>
          <w:p w14:paraId="2FE9277D" w14:textId="1D3013B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2.</w:t>
            </w:r>
            <w:r w:rsidRPr="00B57A9D">
              <w:rPr>
                <w:rFonts w:eastAsia="Times New Roman"/>
                <w:bCs/>
                <w:sz w:val="24"/>
                <w:szCs w:val="24"/>
                <w:lang w:eastAsia="ru-RU"/>
              </w:rPr>
              <w:t xml:space="preserve"> </w:t>
            </w:r>
            <w:r w:rsidRPr="00B57A9D">
              <w:rPr>
                <w:rFonts w:eastAsia="Times New Roman"/>
                <w:sz w:val="24"/>
                <w:szCs w:val="24"/>
                <w:lang w:eastAsia="ru-RU"/>
              </w:rPr>
              <w:t>Развитие образования в современном социуме: проблемы, парадигма, тенденции.</w:t>
            </w:r>
          </w:p>
        </w:tc>
        <w:tc>
          <w:tcPr>
            <w:tcW w:w="993" w:type="dxa"/>
            <w:vAlign w:val="center"/>
          </w:tcPr>
          <w:p w14:paraId="1E9CC3D9" w14:textId="32E84904" w:rsidR="00B57A9D" w:rsidRPr="00B57A9D" w:rsidRDefault="00B57A9D" w:rsidP="00B57A9D">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c>
          <w:tcPr>
            <w:tcW w:w="992" w:type="dxa"/>
            <w:vAlign w:val="center"/>
          </w:tcPr>
          <w:p w14:paraId="7F1222B6" w14:textId="1445F4EC" w:rsidR="00B57A9D" w:rsidRPr="00B57A9D" w:rsidRDefault="00B57A9D" w:rsidP="00B57A9D">
            <w:pPr>
              <w:widowControl w:val="0"/>
              <w:spacing w:line="240" w:lineRule="auto"/>
              <w:ind w:left="0" w:right="-1" w:firstLine="0"/>
              <w:jc w:val="center"/>
              <w:rPr>
                <w:rFonts w:eastAsia="Times New Roman"/>
                <w:sz w:val="24"/>
                <w:szCs w:val="24"/>
                <w:lang w:eastAsia="ru-RU"/>
              </w:rPr>
            </w:pPr>
            <w:r w:rsidRPr="00B57A9D">
              <w:rPr>
                <w:rFonts w:eastAsia="Times New Roman"/>
                <w:sz w:val="24"/>
                <w:szCs w:val="24"/>
                <w:lang w:eastAsia="ru-RU"/>
              </w:rPr>
              <w:t>14</w:t>
            </w:r>
          </w:p>
        </w:tc>
        <w:tc>
          <w:tcPr>
            <w:tcW w:w="4677" w:type="dxa"/>
            <w:vAlign w:val="center"/>
          </w:tcPr>
          <w:p w14:paraId="75CA99DF" w14:textId="77777777" w:rsidR="00B57A9D" w:rsidRPr="00B57A9D" w:rsidRDefault="00B57A9D" w:rsidP="00B57A9D">
            <w:pPr>
              <w:widowControl w:val="0"/>
              <w:spacing w:line="240" w:lineRule="auto"/>
              <w:ind w:left="0" w:right="-1" w:firstLine="0"/>
              <w:rPr>
                <w:rFonts w:eastAsia="Times New Roman"/>
                <w:bCs/>
                <w:snapToGrid w:val="0"/>
                <w:sz w:val="24"/>
                <w:szCs w:val="24"/>
                <w:lang w:eastAsia="ru-RU"/>
              </w:rPr>
            </w:pPr>
            <w:r w:rsidRPr="00B57A9D">
              <w:rPr>
                <w:rFonts w:eastAsia="Times New Roman"/>
                <w:sz w:val="24"/>
                <w:szCs w:val="24"/>
                <w:lang w:eastAsia="ru-RU"/>
              </w:rPr>
              <w:t xml:space="preserve">Подготовка к дискуссии: </w:t>
            </w:r>
            <w:r w:rsidRPr="00B57A9D">
              <w:rPr>
                <w:rFonts w:eastAsia="Times New Roman"/>
                <w:bCs/>
                <w:snapToGrid w:val="0"/>
                <w:sz w:val="24"/>
                <w:szCs w:val="24"/>
                <w:lang w:eastAsia="ru-RU"/>
              </w:rPr>
              <w:t>тенденции развития современного образования (в России и за рубежом) с учётом особенностей мировой образовательной практики.</w:t>
            </w:r>
          </w:p>
          <w:p w14:paraId="787E06A8" w14:textId="77777777" w:rsidR="00B57A9D" w:rsidRPr="00B57A9D" w:rsidRDefault="00B57A9D" w:rsidP="00B57A9D">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 xml:space="preserve">Подготовка к дебатам по вопросам: </w:t>
            </w:r>
          </w:p>
          <w:p w14:paraId="15D2449C" w14:textId="77777777" w:rsidR="00B57A9D" w:rsidRPr="00B57A9D" w:rsidRDefault="00B57A9D" w:rsidP="00B57A9D">
            <w:pPr>
              <w:widowControl w:val="0"/>
              <w:spacing w:line="240" w:lineRule="auto"/>
              <w:ind w:left="0" w:right="-1" w:firstLine="0"/>
              <w:rPr>
                <w:rFonts w:eastAsia="Times New Roman"/>
                <w:bCs/>
                <w:snapToGrid w:val="0"/>
                <w:sz w:val="24"/>
                <w:szCs w:val="24"/>
                <w:lang w:eastAsia="ru-RU"/>
              </w:rPr>
            </w:pPr>
            <w:r w:rsidRPr="00B57A9D">
              <w:rPr>
                <w:rFonts w:eastAsia="Times New Roman"/>
                <w:bCs/>
                <w:snapToGrid w:val="0"/>
                <w:sz w:val="24"/>
                <w:szCs w:val="24"/>
                <w:lang w:eastAsia="ru-RU"/>
              </w:rPr>
              <w:t>- положительные и отрицательные явления в российском образовании, в том числе и профессиональном;</w:t>
            </w:r>
          </w:p>
          <w:p w14:paraId="3E9EC59A"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bCs/>
                <w:snapToGrid w:val="0"/>
                <w:sz w:val="24"/>
                <w:szCs w:val="24"/>
                <w:lang w:eastAsia="ru-RU"/>
              </w:rPr>
              <w:t>- Болонский процесс: положительные и отрицательные изменения в образовании России.</w:t>
            </w:r>
            <w:r w:rsidRPr="00B57A9D">
              <w:rPr>
                <w:rFonts w:eastAsia="Times New Roman"/>
                <w:sz w:val="24"/>
                <w:szCs w:val="24"/>
                <w:lang w:eastAsia="ru-RU"/>
              </w:rPr>
              <w:t xml:space="preserve"> </w:t>
            </w:r>
          </w:p>
        </w:tc>
      </w:tr>
      <w:tr w:rsidR="00B57A9D" w:rsidRPr="00E51FD5" w14:paraId="3A41FEA6" w14:textId="77777777" w:rsidTr="00261CE1">
        <w:trPr>
          <w:cantSplit/>
          <w:jc w:val="center"/>
        </w:trPr>
        <w:tc>
          <w:tcPr>
            <w:tcW w:w="3261" w:type="dxa"/>
          </w:tcPr>
          <w:p w14:paraId="2743B06E"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lastRenderedPageBreak/>
              <w:t xml:space="preserve">Зачёт </w:t>
            </w:r>
          </w:p>
        </w:tc>
        <w:tc>
          <w:tcPr>
            <w:tcW w:w="993" w:type="dxa"/>
            <w:vAlign w:val="center"/>
          </w:tcPr>
          <w:p w14:paraId="6AD42D85" w14:textId="552D28E2" w:rsidR="00B57A9D" w:rsidRPr="00B57A9D" w:rsidRDefault="00B57A9D" w:rsidP="00B57A9D">
            <w:pPr>
              <w:widowControl w:val="0"/>
              <w:spacing w:line="240" w:lineRule="auto"/>
              <w:ind w:left="0" w:right="-1" w:firstLine="0"/>
              <w:jc w:val="center"/>
              <w:rPr>
                <w:rFonts w:eastAsia="Times New Roman"/>
                <w:sz w:val="24"/>
                <w:szCs w:val="24"/>
                <w:lang w:eastAsia="ru-RU"/>
              </w:rPr>
            </w:pPr>
          </w:p>
        </w:tc>
        <w:tc>
          <w:tcPr>
            <w:tcW w:w="992" w:type="dxa"/>
            <w:vAlign w:val="center"/>
          </w:tcPr>
          <w:p w14:paraId="68E3450B" w14:textId="77777777" w:rsidR="00B57A9D" w:rsidRPr="00B57A9D" w:rsidRDefault="00B57A9D" w:rsidP="00B57A9D">
            <w:pPr>
              <w:widowControl w:val="0"/>
              <w:spacing w:line="240" w:lineRule="auto"/>
              <w:ind w:left="0" w:right="-1" w:firstLine="0"/>
              <w:jc w:val="center"/>
              <w:rPr>
                <w:rFonts w:eastAsia="Times New Roman"/>
                <w:sz w:val="24"/>
                <w:szCs w:val="24"/>
                <w:lang w:eastAsia="ru-RU"/>
              </w:rPr>
            </w:pPr>
          </w:p>
        </w:tc>
        <w:tc>
          <w:tcPr>
            <w:tcW w:w="4677" w:type="dxa"/>
          </w:tcPr>
          <w:p w14:paraId="71DCAF67" w14:textId="77777777" w:rsidR="00B57A9D" w:rsidRPr="00B57A9D" w:rsidRDefault="00B57A9D" w:rsidP="00B57A9D">
            <w:pPr>
              <w:widowControl w:val="0"/>
              <w:spacing w:line="240" w:lineRule="auto"/>
              <w:ind w:left="0" w:right="-1" w:firstLine="0"/>
              <w:jc w:val="both"/>
              <w:rPr>
                <w:rFonts w:eastAsia="Times New Roman"/>
                <w:sz w:val="24"/>
                <w:szCs w:val="24"/>
                <w:lang w:eastAsia="ru-RU"/>
              </w:rPr>
            </w:pPr>
            <w:r w:rsidRPr="00B57A9D">
              <w:rPr>
                <w:rFonts w:eastAsia="Times New Roman"/>
                <w:sz w:val="24"/>
                <w:szCs w:val="24"/>
                <w:lang w:eastAsia="ru-RU"/>
              </w:rPr>
              <w:t xml:space="preserve">Защита проекта </w:t>
            </w:r>
            <w:r w:rsidRPr="00B57A9D">
              <w:rPr>
                <w:rFonts w:eastAsia="Times New Roman"/>
                <w:bCs/>
                <w:snapToGrid w:val="0"/>
                <w:sz w:val="24"/>
                <w:szCs w:val="24"/>
                <w:lang w:eastAsia="ru-RU"/>
              </w:rPr>
              <w:t xml:space="preserve">«10 приоритетных стратегий, которые, на ваш взгляд, могут решить проблему повышение качества образования, конкурентоспособности российской системы образования». </w:t>
            </w:r>
          </w:p>
        </w:tc>
      </w:tr>
      <w:tr w:rsidR="00B57A9D" w:rsidRPr="00E51FD5" w14:paraId="2482377A" w14:textId="77777777" w:rsidTr="003008D9">
        <w:trPr>
          <w:cantSplit/>
          <w:jc w:val="center"/>
        </w:trPr>
        <w:tc>
          <w:tcPr>
            <w:tcW w:w="3261" w:type="dxa"/>
            <w:vAlign w:val="center"/>
          </w:tcPr>
          <w:p w14:paraId="10D30671" w14:textId="1E0FC94A" w:rsidR="00B57A9D" w:rsidRPr="00B57A9D" w:rsidRDefault="00B57A9D" w:rsidP="00B57A9D">
            <w:pPr>
              <w:widowControl w:val="0"/>
              <w:spacing w:line="240" w:lineRule="auto"/>
              <w:ind w:left="0" w:right="-1" w:firstLine="0"/>
              <w:rPr>
                <w:rFonts w:eastAsia="Times New Roman"/>
                <w:bCs/>
                <w:sz w:val="24"/>
                <w:szCs w:val="24"/>
                <w:lang w:eastAsia="ru-RU"/>
              </w:rPr>
            </w:pPr>
            <w:r w:rsidRPr="00B57A9D">
              <w:rPr>
                <w:rFonts w:eastAsia="Times New Roman"/>
                <w:sz w:val="24"/>
                <w:szCs w:val="24"/>
                <w:lang w:eastAsia="ru-RU"/>
              </w:rPr>
              <w:t xml:space="preserve">3. </w:t>
            </w:r>
            <w:r w:rsidRPr="00B57A9D">
              <w:rPr>
                <w:rFonts w:eastAsia="Times New Roman"/>
                <w:bCs/>
                <w:sz w:val="24"/>
                <w:szCs w:val="24"/>
                <w:lang w:eastAsia="ru-RU"/>
              </w:rPr>
              <w:t>Феноменология развития и профессионального становления личности.</w:t>
            </w:r>
          </w:p>
        </w:tc>
        <w:tc>
          <w:tcPr>
            <w:tcW w:w="993" w:type="dxa"/>
            <w:vAlign w:val="center"/>
          </w:tcPr>
          <w:p w14:paraId="0AAAD241" w14:textId="2448F273" w:rsidR="00B57A9D" w:rsidRPr="00B57A9D" w:rsidRDefault="00B57A9D" w:rsidP="00B57A9D">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c>
          <w:tcPr>
            <w:tcW w:w="992" w:type="dxa"/>
            <w:vAlign w:val="center"/>
          </w:tcPr>
          <w:p w14:paraId="5650B9BD" w14:textId="1D89E971" w:rsidR="00B57A9D" w:rsidRPr="00B57A9D" w:rsidRDefault="00B57A9D" w:rsidP="00B57A9D">
            <w:pPr>
              <w:widowControl w:val="0"/>
              <w:spacing w:line="240" w:lineRule="auto"/>
              <w:ind w:left="0" w:right="-1" w:firstLine="0"/>
              <w:jc w:val="center"/>
              <w:rPr>
                <w:rFonts w:eastAsia="Times New Roman"/>
                <w:sz w:val="24"/>
                <w:szCs w:val="24"/>
                <w:lang w:eastAsia="ru-RU"/>
              </w:rPr>
            </w:pPr>
            <w:r w:rsidRPr="00B57A9D">
              <w:rPr>
                <w:rFonts w:eastAsia="Times New Roman"/>
                <w:sz w:val="24"/>
                <w:szCs w:val="24"/>
                <w:lang w:eastAsia="ru-RU"/>
              </w:rPr>
              <w:t>14</w:t>
            </w:r>
          </w:p>
        </w:tc>
        <w:tc>
          <w:tcPr>
            <w:tcW w:w="4677" w:type="dxa"/>
            <w:vAlign w:val="center"/>
          </w:tcPr>
          <w:p w14:paraId="71F2755A"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Анализ первоисточников по теме занятия.</w:t>
            </w:r>
          </w:p>
          <w:p w14:paraId="7D8CFAE6"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Подготовка тематического сообщения (с презентацией), эссе, (на усмотрение преподавателя) по теме занятия.</w:t>
            </w:r>
          </w:p>
        </w:tc>
      </w:tr>
      <w:tr w:rsidR="00B57A9D" w:rsidRPr="00E51FD5" w14:paraId="6BBFB886" w14:textId="77777777" w:rsidTr="003008D9">
        <w:trPr>
          <w:cantSplit/>
          <w:jc w:val="center"/>
        </w:trPr>
        <w:tc>
          <w:tcPr>
            <w:tcW w:w="3261" w:type="dxa"/>
            <w:vAlign w:val="center"/>
          </w:tcPr>
          <w:p w14:paraId="02C834CF" w14:textId="354DD988"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4. Воспитание и базовая культура личности.</w:t>
            </w:r>
          </w:p>
        </w:tc>
        <w:tc>
          <w:tcPr>
            <w:tcW w:w="993" w:type="dxa"/>
            <w:vAlign w:val="center"/>
          </w:tcPr>
          <w:p w14:paraId="559E9E3F" w14:textId="6D91259E" w:rsidR="00B57A9D" w:rsidRPr="00B57A9D" w:rsidRDefault="00B57A9D" w:rsidP="00B57A9D">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c>
          <w:tcPr>
            <w:tcW w:w="992" w:type="dxa"/>
            <w:vAlign w:val="center"/>
          </w:tcPr>
          <w:p w14:paraId="4129C7CE" w14:textId="745D0FB0" w:rsidR="00B57A9D" w:rsidRPr="00B57A9D" w:rsidRDefault="00B57A9D" w:rsidP="00B57A9D">
            <w:pPr>
              <w:widowControl w:val="0"/>
              <w:spacing w:line="240" w:lineRule="auto"/>
              <w:ind w:left="0" w:right="-1" w:firstLine="0"/>
              <w:jc w:val="center"/>
              <w:rPr>
                <w:rFonts w:eastAsia="Times New Roman"/>
                <w:sz w:val="24"/>
                <w:szCs w:val="24"/>
                <w:lang w:eastAsia="ru-RU"/>
              </w:rPr>
            </w:pPr>
            <w:r w:rsidRPr="00B57A9D">
              <w:rPr>
                <w:rFonts w:eastAsia="Times New Roman"/>
                <w:sz w:val="24"/>
                <w:szCs w:val="24"/>
                <w:lang w:eastAsia="ru-RU"/>
              </w:rPr>
              <w:t>14</w:t>
            </w:r>
          </w:p>
        </w:tc>
        <w:tc>
          <w:tcPr>
            <w:tcW w:w="4677" w:type="dxa"/>
            <w:vAlign w:val="center"/>
          </w:tcPr>
          <w:p w14:paraId="7AE31069"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Анализ первоисточников по теме занятия.</w:t>
            </w:r>
          </w:p>
          <w:p w14:paraId="73F97F88" w14:textId="77777777" w:rsidR="00B57A9D" w:rsidRPr="00B57A9D" w:rsidRDefault="00B57A9D" w:rsidP="00B57A9D">
            <w:pPr>
              <w:widowControl w:val="0"/>
              <w:spacing w:line="240" w:lineRule="auto"/>
              <w:ind w:left="0" w:right="-1" w:firstLine="0"/>
              <w:rPr>
                <w:rFonts w:eastAsia="Times New Roman"/>
                <w:sz w:val="24"/>
                <w:szCs w:val="24"/>
                <w:lang w:eastAsia="ru-RU"/>
              </w:rPr>
            </w:pPr>
          </w:p>
          <w:p w14:paraId="459E7A1E"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Подготовка тематического сообщения (с презентацией), эссе, (на усмотрение преподавателя) по теме занятия.</w:t>
            </w:r>
          </w:p>
        </w:tc>
      </w:tr>
      <w:tr w:rsidR="00B57A9D" w:rsidRPr="00E51FD5" w14:paraId="214B2845" w14:textId="77777777" w:rsidTr="00E51FD5">
        <w:trPr>
          <w:cantSplit/>
          <w:jc w:val="center"/>
        </w:trPr>
        <w:tc>
          <w:tcPr>
            <w:tcW w:w="3261" w:type="dxa"/>
            <w:vAlign w:val="center"/>
          </w:tcPr>
          <w:p w14:paraId="46FE404D" w14:textId="4419547E"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5. Сущность процесса обучения. Психологические основы. Технологии профессионального образования.</w:t>
            </w:r>
          </w:p>
        </w:tc>
        <w:tc>
          <w:tcPr>
            <w:tcW w:w="993" w:type="dxa"/>
            <w:vAlign w:val="center"/>
          </w:tcPr>
          <w:p w14:paraId="22F59E58" w14:textId="69F936D7" w:rsidR="00B57A9D" w:rsidRPr="00B57A9D" w:rsidRDefault="00B57A9D" w:rsidP="00B57A9D">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7</w:t>
            </w:r>
          </w:p>
        </w:tc>
        <w:tc>
          <w:tcPr>
            <w:tcW w:w="992" w:type="dxa"/>
            <w:vAlign w:val="center"/>
          </w:tcPr>
          <w:p w14:paraId="43C85DAD" w14:textId="77777777" w:rsidR="00B57A9D" w:rsidRPr="00B57A9D" w:rsidRDefault="00B57A9D" w:rsidP="00B57A9D">
            <w:pPr>
              <w:widowControl w:val="0"/>
              <w:spacing w:line="240" w:lineRule="auto"/>
              <w:ind w:left="0" w:right="-1" w:firstLine="0"/>
              <w:jc w:val="center"/>
              <w:rPr>
                <w:rFonts w:eastAsia="Times New Roman"/>
                <w:sz w:val="24"/>
                <w:szCs w:val="24"/>
                <w:lang w:eastAsia="ru-RU"/>
              </w:rPr>
            </w:pPr>
            <w:r w:rsidRPr="00B57A9D">
              <w:rPr>
                <w:rFonts w:eastAsia="Times New Roman"/>
                <w:sz w:val="24"/>
                <w:szCs w:val="24"/>
                <w:lang w:eastAsia="ru-RU"/>
              </w:rPr>
              <w:t>14</w:t>
            </w:r>
          </w:p>
        </w:tc>
        <w:tc>
          <w:tcPr>
            <w:tcW w:w="4677" w:type="dxa"/>
            <w:vAlign w:val="center"/>
          </w:tcPr>
          <w:p w14:paraId="78BE892A"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Анализ первоисточников по теме занятия.</w:t>
            </w:r>
          </w:p>
          <w:p w14:paraId="40A10FDC" w14:textId="77777777" w:rsidR="00B57A9D" w:rsidRPr="00B57A9D" w:rsidRDefault="00B57A9D" w:rsidP="00B57A9D">
            <w:pPr>
              <w:widowControl w:val="0"/>
              <w:spacing w:line="240" w:lineRule="auto"/>
              <w:ind w:left="0" w:right="-1" w:firstLine="0"/>
              <w:rPr>
                <w:rFonts w:eastAsia="Times New Roman"/>
                <w:sz w:val="24"/>
                <w:szCs w:val="24"/>
                <w:lang w:eastAsia="ru-RU"/>
              </w:rPr>
            </w:pPr>
          </w:p>
          <w:p w14:paraId="7DEA51A5"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Подготовка тематического сообщения (с презентацией), эссе, (на усмотрение преподавателя) по теме занятия.</w:t>
            </w:r>
          </w:p>
        </w:tc>
      </w:tr>
      <w:tr w:rsidR="00B57A9D" w:rsidRPr="00E51FD5" w14:paraId="1F50480F" w14:textId="77777777" w:rsidTr="00E51FD5">
        <w:trPr>
          <w:cantSplit/>
          <w:jc w:val="center"/>
        </w:trPr>
        <w:tc>
          <w:tcPr>
            <w:tcW w:w="3261" w:type="dxa"/>
            <w:vAlign w:val="center"/>
          </w:tcPr>
          <w:p w14:paraId="40BE6E25" w14:textId="78D557C6" w:rsidR="00B57A9D" w:rsidRPr="00B57A9D" w:rsidRDefault="00B57A9D" w:rsidP="00B57A9D">
            <w:pPr>
              <w:widowControl w:val="0"/>
              <w:numPr>
                <w:ilvl w:val="0"/>
                <w:numId w:val="12"/>
              </w:numPr>
              <w:tabs>
                <w:tab w:val="left" w:pos="318"/>
              </w:tabs>
              <w:spacing w:line="240" w:lineRule="auto"/>
              <w:ind w:left="0" w:right="-1" w:firstLine="0"/>
              <w:rPr>
                <w:rFonts w:eastAsia="Times New Roman"/>
                <w:sz w:val="24"/>
                <w:szCs w:val="24"/>
                <w:lang w:eastAsia="ru-RU"/>
              </w:rPr>
            </w:pPr>
            <w:r w:rsidRPr="00B57A9D">
              <w:rPr>
                <w:rFonts w:eastAsia="Times New Roman"/>
                <w:sz w:val="24"/>
                <w:szCs w:val="24"/>
                <w:lang w:eastAsia="ru-RU"/>
              </w:rPr>
              <w:t>Профессионально-педагогическая культура и требования профессионального стандарта.</w:t>
            </w:r>
          </w:p>
        </w:tc>
        <w:tc>
          <w:tcPr>
            <w:tcW w:w="993" w:type="dxa"/>
            <w:vAlign w:val="center"/>
          </w:tcPr>
          <w:p w14:paraId="649465D8" w14:textId="546FE706" w:rsidR="00B57A9D" w:rsidRPr="00B57A9D" w:rsidRDefault="00B57A9D" w:rsidP="00B57A9D">
            <w:pPr>
              <w:widowControl w:val="0"/>
              <w:spacing w:line="240" w:lineRule="auto"/>
              <w:ind w:left="0" w:right="-1" w:firstLine="0"/>
              <w:jc w:val="center"/>
              <w:rPr>
                <w:rFonts w:eastAsia="Times New Roman"/>
                <w:sz w:val="24"/>
                <w:szCs w:val="24"/>
                <w:lang w:eastAsia="ru-RU"/>
              </w:rPr>
            </w:pPr>
            <w:r>
              <w:rPr>
                <w:rFonts w:eastAsia="Times New Roman"/>
                <w:sz w:val="24"/>
                <w:szCs w:val="24"/>
                <w:lang w:eastAsia="ru-RU"/>
              </w:rPr>
              <w:t>9</w:t>
            </w:r>
          </w:p>
        </w:tc>
        <w:tc>
          <w:tcPr>
            <w:tcW w:w="992" w:type="dxa"/>
            <w:vAlign w:val="center"/>
          </w:tcPr>
          <w:p w14:paraId="2C13F898" w14:textId="3EED6E38" w:rsidR="00B57A9D" w:rsidRPr="00B57A9D" w:rsidRDefault="00B57A9D" w:rsidP="00B57A9D">
            <w:pPr>
              <w:widowControl w:val="0"/>
              <w:spacing w:line="240" w:lineRule="auto"/>
              <w:ind w:left="0" w:right="-1" w:firstLine="0"/>
              <w:jc w:val="center"/>
              <w:rPr>
                <w:rFonts w:eastAsia="Times New Roman"/>
                <w:sz w:val="24"/>
                <w:szCs w:val="24"/>
                <w:lang w:eastAsia="ru-RU"/>
              </w:rPr>
            </w:pPr>
            <w:r w:rsidRPr="00B57A9D">
              <w:rPr>
                <w:rFonts w:eastAsia="Times New Roman"/>
                <w:sz w:val="24"/>
                <w:szCs w:val="24"/>
                <w:lang w:eastAsia="ru-RU"/>
              </w:rPr>
              <w:t>1</w:t>
            </w:r>
            <w:r>
              <w:rPr>
                <w:rFonts w:eastAsia="Times New Roman"/>
                <w:sz w:val="24"/>
                <w:szCs w:val="24"/>
                <w:lang w:eastAsia="ru-RU"/>
              </w:rPr>
              <w:t>7</w:t>
            </w:r>
          </w:p>
        </w:tc>
        <w:tc>
          <w:tcPr>
            <w:tcW w:w="4677" w:type="dxa"/>
            <w:vAlign w:val="center"/>
          </w:tcPr>
          <w:p w14:paraId="1534B2FE"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Анализ первоисточников по теме занятия.</w:t>
            </w:r>
          </w:p>
          <w:p w14:paraId="21C37099"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 xml:space="preserve">Разобраться в требованиях </w:t>
            </w:r>
            <w:proofErr w:type="spellStart"/>
            <w:r w:rsidRPr="00B57A9D">
              <w:rPr>
                <w:rFonts w:eastAsia="Times New Roman"/>
                <w:sz w:val="24"/>
                <w:szCs w:val="24"/>
                <w:lang w:eastAsia="ru-RU"/>
              </w:rPr>
              <w:t>профстандарта</w:t>
            </w:r>
            <w:proofErr w:type="spellEnd"/>
            <w:r w:rsidRPr="00B57A9D">
              <w:rPr>
                <w:rFonts w:eastAsia="Times New Roman"/>
                <w:sz w:val="24"/>
                <w:szCs w:val="24"/>
                <w:lang w:eastAsia="ru-RU"/>
              </w:rPr>
              <w:t xml:space="preserve"> к преподавателю СПО и/или ВО</w:t>
            </w:r>
          </w:p>
          <w:p w14:paraId="61C36B81" w14:textId="77777777" w:rsidR="00B57A9D" w:rsidRPr="00B57A9D" w:rsidRDefault="00B57A9D" w:rsidP="00B57A9D">
            <w:pPr>
              <w:widowControl w:val="0"/>
              <w:spacing w:line="240" w:lineRule="auto"/>
              <w:ind w:left="0" w:right="-1" w:firstLine="0"/>
              <w:rPr>
                <w:rFonts w:eastAsia="Times New Roman"/>
                <w:sz w:val="24"/>
                <w:szCs w:val="24"/>
                <w:lang w:eastAsia="ru-RU"/>
              </w:rPr>
            </w:pPr>
          </w:p>
          <w:p w14:paraId="21003079" w14:textId="77777777"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Подготовка тематического сообщения (с презентацией), эссе, (на усмотрение преподавателя) по теме занятия.</w:t>
            </w:r>
          </w:p>
        </w:tc>
      </w:tr>
      <w:tr w:rsidR="00B57A9D" w:rsidRPr="00E51FD5" w14:paraId="1416E67F" w14:textId="77777777" w:rsidTr="00261CE1">
        <w:trPr>
          <w:cantSplit/>
          <w:jc w:val="center"/>
        </w:trPr>
        <w:tc>
          <w:tcPr>
            <w:tcW w:w="3261" w:type="dxa"/>
          </w:tcPr>
          <w:p w14:paraId="65E92078" w14:textId="4DC788CB" w:rsidR="00B57A9D" w:rsidRPr="00B57A9D" w:rsidRDefault="00B57A9D" w:rsidP="00B57A9D">
            <w:pPr>
              <w:widowControl w:val="0"/>
              <w:spacing w:line="240" w:lineRule="auto"/>
              <w:ind w:left="0" w:right="-1" w:firstLine="0"/>
              <w:rPr>
                <w:rFonts w:eastAsia="Times New Roman"/>
                <w:sz w:val="24"/>
                <w:szCs w:val="24"/>
                <w:lang w:eastAsia="ru-RU"/>
              </w:rPr>
            </w:pPr>
            <w:r w:rsidRPr="00B57A9D">
              <w:rPr>
                <w:rFonts w:eastAsia="Times New Roman"/>
                <w:sz w:val="24"/>
                <w:szCs w:val="24"/>
                <w:lang w:eastAsia="ru-RU"/>
              </w:rPr>
              <w:t>Экзамен</w:t>
            </w:r>
          </w:p>
        </w:tc>
        <w:tc>
          <w:tcPr>
            <w:tcW w:w="993" w:type="dxa"/>
            <w:vAlign w:val="center"/>
          </w:tcPr>
          <w:p w14:paraId="3B8F7E33" w14:textId="77777777" w:rsidR="00B57A9D" w:rsidRPr="00B57A9D" w:rsidRDefault="00B57A9D" w:rsidP="00B57A9D">
            <w:pPr>
              <w:widowControl w:val="0"/>
              <w:spacing w:line="240" w:lineRule="auto"/>
              <w:ind w:left="0" w:right="-1" w:firstLine="0"/>
              <w:jc w:val="both"/>
              <w:rPr>
                <w:rFonts w:eastAsia="Times New Roman"/>
                <w:sz w:val="24"/>
                <w:szCs w:val="24"/>
                <w:lang w:eastAsia="ru-RU"/>
              </w:rPr>
            </w:pPr>
          </w:p>
        </w:tc>
        <w:tc>
          <w:tcPr>
            <w:tcW w:w="992" w:type="dxa"/>
            <w:vAlign w:val="center"/>
          </w:tcPr>
          <w:p w14:paraId="0AE945DE" w14:textId="77777777" w:rsidR="00B57A9D" w:rsidRPr="00B57A9D" w:rsidRDefault="00B57A9D" w:rsidP="00B57A9D">
            <w:pPr>
              <w:widowControl w:val="0"/>
              <w:spacing w:line="240" w:lineRule="auto"/>
              <w:ind w:left="0" w:right="-1" w:firstLine="0"/>
              <w:jc w:val="both"/>
              <w:rPr>
                <w:rFonts w:eastAsia="Times New Roman"/>
                <w:sz w:val="24"/>
                <w:szCs w:val="24"/>
                <w:lang w:eastAsia="ru-RU"/>
              </w:rPr>
            </w:pPr>
          </w:p>
        </w:tc>
        <w:tc>
          <w:tcPr>
            <w:tcW w:w="4677" w:type="dxa"/>
          </w:tcPr>
          <w:p w14:paraId="322A193C" w14:textId="77777777" w:rsidR="00B57A9D" w:rsidRPr="00B57A9D" w:rsidRDefault="00B57A9D" w:rsidP="00B57A9D">
            <w:pPr>
              <w:widowControl w:val="0"/>
              <w:spacing w:line="240" w:lineRule="auto"/>
              <w:ind w:left="0" w:right="-1" w:firstLine="0"/>
              <w:jc w:val="both"/>
              <w:rPr>
                <w:rFonts w:eastAsia="Times New Roman"/>
                <w:sz w:val="24"/>
                <w:szCs w:val="24"/>
                <w:lang w:eastAsia="ru-RU"/>
              </w:rPr>
            </w:pPr>
            <w:r w:rsidRPr="00B57A9D">
              <w:rPr>
                <w:rFonts w:eastAsia="Times New Roman"/>
                <w:sz w:val="24"/>
                <w:szCs w:val="24"/>
                <w:lang w:eastAsia="ru-RU"/>
              </w:rPr>
              <w:t>Вопросы и педагогические ситуации</w:t>
            </w:r>
          </w:p>
        </w:tc>
      </w:tr>
    </w:tbl>
    <w:p w14:paraId="4D95457E" w14:textId="77777777" w:rsidR="00454653" w:rsidRPr="00261CE1" w:rsidRDefault="00454653" w:rsidP="00E31B98">
      <w:pPr>
        <w:widowControl w:val="0"/>
        <w:spacing w:line="240" w:lineRule="auto"/>
        <w:ind w:left="0" w:right="-1" w:firstLine="0"/>
        <w:jc w:val="center"/>
        <w:rPr>
          <w:rFonts w:eastAsia="Times New Roman"/>
          <w:b/>
          <w:sz w:val="24"/>
          <w:szCs w:val="24"/>
          <w:lang w:eastAsia="ru-RU"/>
        </w:rPr>
      </w:pPr>
    </w:p>
    <w:p w14:paraId="7297C4D1" w14:textId="77777777" w:rsidR="00454653" w:rsidRPr="00261CE1" w:rsidRDefault="00454653" w:rsidP="00AA779B">
      <w:pPr>
        <w:widowControl w:val="0"/>
        <w:spacing w:line="240" w:lineRule="auto"/>
        <w:ind w:left="0" w:right="-1" w:firstLine="0"/>
        <w:rPr>
          <w:rFonts w:eastAsia="Times New Roman"/>
          <w:b/>
          <w:sz w:val="24"/>
          <w:szCs w:val="24"/>
          <w:lang w:eastAsia="ru-RU"/>
        </w:rPr>
      </w:pPr>
      <w:r w:rsidRPr="00261CE1">
        <w:rPr>
          <w:rFonts w:eastAsia="Times New Roman"/>
          <w:b/>
          <w:sz w:val="24"/>
          <w:szCs w:val="24"/>
          <w:lang w:eastAsia="ru-RU"/>
        </w:rPr>
        <w:t>7. Фонд оценочных средств</w:t>
      </w:r>
    </w:p>
    <w:p w14:paraId="43668228" w14:textId="1860E486" w:rsidR="00AA779B" w:rsidRPr="00261CE1" w:rsidRDefault="00AA779B" w:rsidP="00AA779B">
      <w:pPr>
        <w:pStyle w:val="af3"/>
        <w:spacing w:after="0"/>
        <w:ind w:firstLine="709"/>
      </w:pPr>
      <w:r w:rsidRPr="00261CE1">
        <w:t xml:space="preserve">Включает оценочные средства для текущего контроля успеваемости и для промежуточной аттестации по итогам освоения дисциплины. Структура и содержание фонда оценочных средств </w:t>
      </w:r>
      <w:r w:rsidRPr="0098792E">
        <w:t>представлены в электронной информационно-образовательной среде (</w:t>
      </w:r>
      <w:r w:rsidR="0098792E" w:rsidRPr="0098792E">
        <w:t>https://edu2020.kemgik.ru/course/view.php?id=4483</w:t>
      </w:r>
      <w:r w:rsidRPr="0098792E">
        <w:t>).</w:t>
      </w:r>
    </w:p>
    <w:p w14:paraId="4E9C18AA" w14:textId="77777777" w:rsidR="00454653" w:rsidRPr="00261CE1" w:rsidRDefault="00454653" w:rsidP="00E31B98">
      <w:pPr>
        <w:widowControl w:val="0"/>
        <w:spacing w:line="240" w:lineRule="auto"/>
        <w:ind w:left="0" w:right="-1" w:firstLine="0"/>
        <w:jc w:val="both"/>
        <w:rPr>
          <w:rFonts w:eastAsia="Times New Roman"/>
          <w:bCs/>
          <w:snapToGrid w:val="0"/>
          <w:sz w:val="24"/>
          <w:szCs w:val="24"/>
          <w:lang w:val="x-none" w:eastAsia="ru-RU"/>
        </w:rPr>
      </w:pPr>
    </w:p>
    <w:p w14:paraId="556B0D52" w14:textId="77777777" w:rsidR="00454653" w:rsidRPr="00261CE1" w:rsidRDefault="00454653" w:rsidP="00261CE1">
      <w:pPr>
        <w:widowControl w:val="0"/>
        <w:spacing w:line="240" w:lineRule="auto"/>
        <w:ind w:left="0" w:right="-1" w:firstLine="0"/>
        <w:rPr>
          <w:rFonts w:eastAsia="Times New Roman"/>
          <w:b/>
          <w:sz w:val="24"/>
          <w:szCs w:val="24"/>
          <w:lang w:eastAsia="ru-RU"/>
        </w:rPr>
      </w:pPr>
      <w:r w:rsidRPr="00261CE1">
        <w:rPr>
          <w:rFonts w:eastAsia="Times New Roman"/>
          <w:b/>
          <w:sz w:val="24"/>
          <w:szCs w:val="24"/>
          <w:lang w:eastAsia="ru-RU"/>
        </w:rPr>
        <w:t>8. Учебно-методическое и информационное обеспечение дисциплины</w:t>
      </w:r>
    </w:p>
    <w:p w14:paraId="06EADB48" w14:textId="77777777" w:rsidR="00454653" w:rsidRPr="00261CE1" w:rsidRDefault="00454653" w:rsidP="00E31B98">
      <w:pPr>
        <w:widowControl w:val="0"/>
        <w:spacing w:line="240" w:lineRule="auto"/>
        <w:ind w:left="0" w:right="-1" w:firstLine="0"/>
        <w:rPr>
          <w:rFonts w:eastAsia="Times New Roman"/>
          <w:b/>
          <w:sz w:val="24"/>
          <w:szCs w:val="24"/>
          <w:lang w:eastAsia="ru-RU"/>
        </w:rPr>
      </w:pPr>
      <w:r w:rsidRPr="00261CE1">
        <w:rPr>
          <w:rFonts w:eastAsia="Times New Roman"/>
          <w:b/>
          <w:sz w:val="24"/>
          <w:szCs w:val="24"/>
          <w:lang w:eastAsia="ru-RU"/>
        </w:rPr>
        <w:t>8.1.Основная литература</w:t>
      </w:r>
    </w:p>
    <w:p w14:paraId="7AEB207C" w14:textId="77777777" w:rsidR="00454653" w:rsidRPr="00261CE1" w:rsidRDefault="00454653" w:rsidP="00AA779B">
      <w:pPr>
        <w:widowControl w:val="0"/>
        <w:tabs>
          <w:tab w:val="left" w:pos="993"/>
        </w:tabs>
        <w:autoSpaceDE w:val="0"/>
        <w:autoSpaceDN w:val="0"/>
        <w:adjustRightInd w:val="0"/>
        <w:spacing w:line="240" w:lineRule="auto"/>
        <w:ind w:left="0" w:right="-1" w:firstLine="709"/>
        <w:jc w:val="both"/>
        <w:rPr>
          <w:rFonts w:eastAsia="Times New Roman"/>
          <w:sz w:val="24"/>
          <w:szCs w:val="24"/>
          <w:lang w:eastAsia="ru-RU"/>
        </w:rPr>
      </w:pPr>
      <w:r w:rsidRPr="00261CE1">
        <w:rPr>
          <w:rFonts w:eastAsia="Times New Roman"/>
          <w:sz w:val="24"/>
          <w:szCs w:val="24"/>
          <w:lang w:eastAsia="ru-RU"/>
        </w:rPr>
        <w:t>1.</w:t>
      </w:r>
      <w:r w:rsidRPr="00261CE1">
        <w:rPr>
          <w:rFonts w:eastAsia="Times New Roman"/>
          <w:sz w:val="24"/>
          <w:szCs w:val="24"/>
          <w:lang w:eastAsia="ru-RU"/>
        </w:rPr>
        <w:tab/>
        <w:t xml:space="preserve">Гончарук, А. Ю. Психология и педагогика высшей школы [Электронный ресурс]: научно-методическое пособие / А. Ю. Гончарук. – Электрон. дан. - Москва: </w:t>
      </w:r>
      <w:proofErr w:type="spellStart"/>
      <w:r w:rsidRPr="00261CE1">
        <w:rPr>
          <w:rFonts w:eastAsia="Times New Roman"/>
          <w:sz w:val="24"/>
          <w:szCs w:val="24"/>
          <w:lang w:eastAsia="ru-RU"/>
        </w:rPr>
        <w:t>Директ</w:t>
      </w:r>
      <w:proofErr w:type="spellEnd"/>
      <w:r w:rsidRPr="00261CE1">
        <w:rPr>
          <w:rFonts w:eastAsia="Times New Roman"/>
          <w:sz w:val="24"/>
          <w:szCs w:val="24"/>
          <w:lang w:eastAsia="ru-RU"/>
        </w:rPr>
        <w:t xml:space="preserve">-Медиа, 2015. - 262 с. - (Университетская библиотека </w:t>
      </w:r>
      <w:proofErr w:type="spellStart"/>
      <w:r w:rsidRPr="00261CE1">
        <w:rPr>
          <w:rFonts w:eastAsia="Times New Roman"/>
          <w:sz w:val="24"/>
          <w:szCs w:val="24"/>
          <w:lang w:eastAsia="ru-RU"/>
        </w:rPr>
        <w:t>online</w:t>
      </w:r>
      <w:proofErr w:type="spellEnd"/>
      <w:r w:rsidRPr="00261CE1">
        <w:rPr>
          <w:rFonts w:eastAsia="Times New Roman"/>
          <w:sz w:val="24"/>
          <w:szCs w:val="24"/>
          <w:lang w:eastAsia="ru-RU"/>
        </w:rPr>
        <w:t xml:space="preserve">: электрон. библ. система). – Режим доступа: </w:t>
      </w:r>
      <w:proofErr w:type="gramStart"/>
      <w:r w:rsidRPr="00261CE1">
        <w:rPr>
          <w:rFonts w:eastAsia="Times New Roman"/>
          <w:sz w:val="24"/>
          <w:szCs w:val="24"/>
          <w:lang w:eastAsia="ru-RU"/>
        </w:rPr>
        <w:t>http://biblioclub.ru/index.php?page=book&amp;id=276472 .</w:t>
      </w:r>
      <w:proofErr w:type="gramEnd"/>
      <w:r w:rsidRPr="00261CE1">
        <w:rPr>
          <w:rFonts w:eastAsia="Times New Roman"/>
          <w:sz w:val="24"/>
          <w:szCs w:val="24"/>
          <w:lang w:eastAsia="ru-RU"/>
        </w:rPr>
        <w:t xml:space="preserve"> – </w:t>
      </w:r>
      <w:proofErr w:type="spellStart"/>
      <w:r w:rsidRPr="00261CE1">
        <w:rPr>
          <w:rFonts w:eastAsia="Times New Roman"/>
          <w:sz w:val="24"/>
          <w:szCs w:val="24"/>
          <w:lang w:eastAsia="ru-RU"/>
        </w:rPr>
        <w:t>Загл</w:t>
      </w:r>
      <w:proofErr w:type="spellEnd"/>
      <w:r w:rsidRPr="00261CE1">
        <w:rPr>
          <w:rFonts w:eastAsia="Times New Roman"/>
          <w:sz w:val="24"/>
          <w:szCs w:val="24"/>
          <w:lang w:eastAsia="ru-RU"/>
        </w:rPr>
        <w:t>. с экрана.</w:t>
      </w:r>
    </w:p>
    <w:p w14:paraId="294A3241" w14:textId="77777777" w:rsidR="00454653" w:rsidRPr="00261CE1" w:rsidRDefault="00454653" w:rsidP="00AA779B">
      <w:pPr>
        <w:widowControl w:val="0"/>
        <w:tabs>
          <w:tab w:val="left" w:pos="993"/>
        </w:tabs>
        <w:autoSpaceDE w:val="0"/>
        <w:autoSpaceDN w:val="0"/>
        <w:adjustRightInd w:val="0"/>
        <w:spacing w:line="240" w:lineRule="auto"/>
        <w:ind w:left="0" w:right="-1" w:firstLine="709"/>
        <w:jc w:val="both"/>
        <w:rPr>
          <w:rFonts w:eastAsia="Times New Roman"/>
          <w:sz w:val="24"/>
          <w:szCs w:val="24"/>
          <w:lang w:eastAsia="ru-RU"/>
        </w:rPr>
      </w:pPr>
      <w:r w:rsidRPr="00261CE1">
        <w:rPr>
          <w:rFonts w:eastAsia="Times New Roman"/>
          <w:sz w:val="24"/>
          <w:szCs w:val="24"/>
          <w:lang w:eastAsia="ru-RU"/>
        </w:rPr>
        <w:t>2.</w:t>
      </w:r>
      <w:r w:rsidRPr="00261CE1">
        <w:rPr>
          <w:rFonts w:eastAsia="Times New Roman"/>
          <w:sz w:val="24"/>
          <w:szCs w:val="24"/>
          <w:lang w:eastAsia="ru-RU"/>
        </w:rPr>
        <w:tab/>
      </w:r>
      <w:proofErr w:type="spellStart"/>
      <w:r w:rsidRPr="00261CE1">
        <w:rPr>
          <w:rFonts w:eastAsia="Times New Roman"/>
          <w:sz w:val="24"/>
          <w:szCs w:val="24"/>
          <w:lang w:eastAsia="ru-RU"/>
        </w:rPr>
        <w:t>Корытченкова</w:t>
      </w:r>
      <w:proofErr w:type="spellEnd"/>
      <w:r w:rsidRPr="00261CE1">
        <w:rPr>
          <w:rFonts w:eastAsia="Times New Roman"/>
          <w:sz w:val="24"/>
          <w:szCs w:val="24"/>
          <w:lang w:eastAsia="ru-RU"/>
        </w:rPr>
        <w:t xml:space="preserve">, Н. И. Психология и педагогика профессиональной деятельности [Электронный ресурс]: учебное пособие / Н. И. </w:t>
      </w:r>
      <w:proofErr w:type="spellStart"/>
      <w:r w:rsidRPr="00261CE1">
        <w:rPr>
          <w:rFonts w:eastAsia="Times New Roman"/>
          <w:sz w:val="24"/>
          <w:szCs w:val="24"/>
          <w:lang w:eastAsia="ru-RU"/>
        </w:rPr>
        <w:t>Корытченкова</w:t>
      </w:r>
      <w:proofErr w:type="spellEnd"/>
      <w:r w:rsidRPr="00261CE1">
        <w:rPr>
          <w:rFonts w:eastAsia="Times New Roman"/>
          <w:sz w:val="24"/>
          <w:szCs w:val="24"/>
          <w:lang w:eastAsia="ru-RU"/>
        </w:rPr>
        <w:t xml:space="preserve">, Т. И. Кувшинова. – Электрон. дан. - Кемерово: Кемеровский государственный университет, 2012. - 172 с. – (Университетская библиотека </w:t>
      </w:r>
      <w:proofErr w:type="spellStart"/>
      <w:r w:rsidRPr="00261CE1">
        <w:rPr>
          <w:rFonts w:eastAsia="Times New Roman"/>
          <w:sz w:val="24"/>
          <w:szCs w:val="24"/>
          <w:lang w:eastAsia="ru-RU"/>
        </w:rPr>
        <w:t>online</w:t>
      </w:r>
      <w:proofErr w:type="spellEnd"/>
      <w:r w:rsidRPr="00261CE1">
        <w:rPr>
          <w:rFonts w:eastAsia="Times New Roman"/>
          <w:sz w:val="24"/>
          <w:szCs w:val="24"/>
          <w:lang w:eastAsia="ru-RU"/>
        </w:rPr>
        <w:t xml:space="preserve">: электрон. библ. система). – Режим доступа: http://biblioclub.ru/index.php?page=book&amp;id=232660. – </w:t>
      </w:r>
      <w:proofErr w:type="spellStart"/>
      <w:r w:rsidRPr="00261CE1">
        <w:rPr>
          <w:rFonts w:eastAsia="Times New Roman"/>
          <w:sz w:val="24"/>
          <w:szCs w:val="24"/>
          <w:lang w:eastAsia="ru-RU"/>
        </w:rPr>
        <w:t>Загл</w:t>
      </w:r>
      <w:proofErr w:type="spellEnd"/>
      <w:r w:rsidRPr="00261CE1">
        <w:rPr>
          <w:rFonts w:eastAsia="Times New Roman"/>
          <w:sz w:val="24"/>
          <w:szCs w:val="24"/>
          <w:lang w:eastAsia="ru-RU"/>
        </w:rPr>
        <w:t>. с экрана.</w:t>
      </w:r>
    </w:p>
    <w:p w14:paraId="1E76AF2C" w14:textId="77777777" w:rsidR="00454653" w:rsidRPr="00261CE1" w:rsidRDefault="00454653" w:rsidP="00E31B98">
      <w:pPr>
        <w:widowControl w:val="0"/>
        <w:spacing w:line="240" w:lineRule="auto"/>
        <w:ind w:left="0" w:right="-1" w:firstLine="0"/>
        <w:rPr>
          <w:rFonts w:eastAsia="Times New Roman"/>
          <w:b/>
          <w:sz w:val="24"/>
          <w:szCs w:val="24"/>
          <w:lang w:eastAsia="ru-RU"/>
        </w:rPr>
      </w:pPr>
      <w:r w:rsidRPr="00261CE1">
        <w:rPr>
          <w:rFonts w:eastAsia="Times New Roman"/>
          <w:b/>
          <w:sz w:val="24"/>
          <w:szCs w:val="24"/>
          <w:lang w:eastAsia="ru-RU"/>
        </w:rPr>
        <w:t>8.2. Дополнительная литература</w:t>
      </w:r>
    </w:p>
    <w:p w14:paraId="4A2AF05E" w14:textId="77777777" w:rsidR="00454653" w:rsidRPr="00261CE1" w:rsidRDefault="00454653" w:rsidP="007D3AB3">
      <w:pPr>
        <w:widowControl w:val="0"/>
        <w:numPr>
          <w:ilvl w:val="0"/>
          <w:numId w:val="7"/>
        </w:numPr>
        <w:tabs>
          <w:tab w:val="left" w:pos="993"/>
        </w:tabs>
        <w:spacing w:line="240" w:lineRule="auto"/>
        <w:ind w:left="0" w:right="-1" w:firstLine="709"/>
        <w:contextualSpacing/>
        <w:jc w:val="both"/>
        <w:rPr>
          <w:rFonts w:eastAsia="Calibri"/>
          <w:sz w:val="24"/>
          <w:szCs w:val="24"/>
          <w:lang w:val="x-none"/>
        </w:rPr>
      </w:pPr>
      <w:r w:rsidRPr="00261CE1">
        <w:rPr>
          <w:rFonts w:eastAsia="Calibri"/>
          <w:sz w:val="24"/>
          <w:szCs w:val="24"/>
          <w:lang w:val="x-none"/>
        </w:rPr>
        <w:t xml:space="preserve">Ермаков, В. А. Психология и педагогика [Электронный ресурс]: учебное пособие / В. А. Ермаков. – Электрон. дан. - Москва: Евразийский открытый институт, 2011. - 302 с. - (Университетская библиотека </w:t>
      </w:r>
      <w:proofErr w:type="spellStart"/>
      <w:r w:rsidRPr="00261CE1">
        <w:rPr>
          <w:rFonts w:eastAsia="Calibri"/>
          <w:sz w:val="24"/>
          <w:szCs w:val="24"/>
          <w:lang w:val="x-none"/>
        </w:rPr>
        <w:t>online</w:t>
      </w:r>
      <w:proofErr w:type="spellEnd"/>
      <w:r w:rsidRPr="00261CE1">
        <w:rPr>
          <w:rFonts w:eastAsia="Calibri"/>
          <w:sz w:val="24"/>
          <w:szCs w:val="24"/>
          <w:lang w:val="x-none"/>
        </w:rPr>
        <w:t xml:space="preserve">: электрон. библ. система). – Режим доступа: </w:t>
      </w:r>
      <w:hyperlink r:id="rId10" w:history="1">
        <w:r w:rsidRPr="00261CE1">
          <w:rPr>
            <w:rFonts w:eastAsia="Calibri"/>
            <w:sz w:val="24"/>
            <w:szCs w:val="24"/>
            <w:lang w:val="x-none"/>
          </w:rPr>
          <w:t>http://biblioclub.ru/index.php?page=book&amp;id=90708</w:t>
        </w:r>
      </w:hyperlink>
      <w:r w:rsidRPr="00261CE1">
        <w:rPr>
          <w:rFonts w:eastAsia="Calibri"/>
          <w:sz w:val="24"/>
          <w:szCs w:val="24"/>
          <w:lang w:val="x-none"/>
        </w:rPr>
        <w:t xml:space="preserve">. – </w:t>
      </w:r>
      <w:proofErr w:type="spellStart"/>
      <w:r w:rsidRPr="00261CE1">
        <w:rPr>
          <w:rFonts w:eastAsia="Calibri"/>
          <w:sz w:val="24"/>
          <w:szCs w:val="24"/>
          <w:lang w:val="x-none"/>
        </w:rPr>
        <w:t>Загл</w:t>
      </w:r>
      <w:proofErr w:type="spellEnd"/>
      <w:r w:rsidRPr="00261CE1">
        <w:rPr>
          <w:rFonts w:eastAsia="Calibri"/>
          <w:sz w:val="24"/>
          <w:szCs w:val="24"/>
          <w:lang w:val="x-none"/>
        </w:rPr>
        <w:t>. с экрана.</w:t>
      </w:r>
    </w:p>
    <w:p w14:paraId="6C5427A1" w14:textId="77777777" w:rsidR="00454653" w:rsidRPr="00261CE1" w:rsidRDefault="00454653" w:rsidP="007D3AB3">
      <w:pPr>
        <w:widowControl w:val="0"/>
        <w:numPr>
          <w:ilvl w:val="0"/>
          <w:numId w:val="7"/>
        </w:numPr>
        <w:tabs>
          <w:tab w:val="left" w:pos="993"/>
        </w:tabs>
        <w:spacing w:line="240" w:lineRule="auto"/>
        <w:ind w:left="0" w:right="-1" w:firstLine="709"/>
        <w:contextualSpacing/>
        <w:jc w:val="both"/>
        <w:rPr>
          <w:rFonts w:eastAsia="Calibri"/>
          <w:sz w:val="24"/>
          <w:szCs w:val="24"/>
          <w:lang w:val="x-none"/>
        </w:rPr>
      </w:pPr>
      <w:proofErr w:type="spellStart"/>
      <w:r w:rsidRPr="00261CE1">
        <w:rPr>
          <w:rFonts w:eastAsia="Calibri"/>
          <w:sz w:val="24"/>
          <w:szCs w:val="24"/>
          <w:lang w:val="x-none"/>
        </w:rPr>
        <w:t>Засобина</w:t>
      </w:r>
      <w:proofErr w:type="spellEnd"/>
      <w:r w:rsidRPr="00261CE1">
        <w:rPr>
          <w:rFonts w:eastAsia="Calibri"/>
          <w:sz w:val="24"/>
          <w:szCs w:val="24"/>
          <w:lang w:val="x-none"/>
        </w:rPr>
        <w:t xml:space="preserve">, Г. А. Психолого-педагогические основы образовательного процесса в высшей школе [Электронный ресурс]: учебное пособие / Г. А. </w:t>
      </w:r>
      <w:proofErr w:type="spellStart"/>
      <w:r w:rsidRPr="00261CE1">
        <w:rPr>
          <w:rFonts w:eastAsia="Calibri"/>
          <w:sz w:val="24"/>
          <w:szCs w:val="24"/>
          <w:lang w:val="x-none"/>
        </w:rPr>
        <w:t>Засобина</w:t>
      </w:r>
      <w:proofErr w:type="spellEnd"/>
      <w:r w:rsidRPr="00261CE1">
        <w:rPr>
          <w:rFonts w:eastAsia="Calibri"/>
          <w:sz w:val="24"/>
          <w:szCs w:val="24"/>
          <w:lang w:val="x-none"/>
        </w:rPr>
        <w:t xml:space="preserve">, Т. А. Воронова, И. И. </w:t>
      </w:r>
      <w:proofErr w:type="spellStart"/>
      <w:r w:rsidRPr="00261CE1">
        <w:rPr>
          <w:rFonts w:eastAsia="Calibri"/>
          <w:sz w:val="24"/>
          <w:szCs w:val="24"/>
          <w:lang w:val="x-none"/>
        </w:rPr>
        <w:t>Корягина</w:t>
      </w:r>
      <w:proofErr w:type="spellEnd"/>
      <w:r w:rsidRPr="00261CE1">
        <w:rPr>
          <w:rFonts w:eastAsia="Calibri"/>
          <w:sz w:val="24"/>
          <w:szCs w:val="24"/>
          <w:lang w:val="x-none"/>
        </w:rPr>
        <w:t xml:space="preserve">. – </w:t>
      </w:r>
      <w:r w:rsidRPr="00261CE1">
        <w:rPr>
          <w:rFonts w:eastAsia="Calibri"/>
          <w:sz w:val="24"/>
          <w:szCs w:val="24"/>
          <w:lang w:val="x-none"/>
        </w:rPr>
        <w:lastRenderedPageBreak/>
        <w:t xml:space="preserve">Электрон. дан. - Москва: </w:t>
      </w:r>
      <w:proofErr w:type="spellStart"/>
      <w:r w:rsidRPr="00261CE1">
        <w:rPr>
          <w:rFonts w:eastAsia="Calibri"/>
          <w:sz w:val="24"/>
          <w:szCs w:val="24"/>
          <w:lang w:val="x-none"/>
        </w:rPr>
        <w:t>Директ</w:t>
      </w:r>
      <w:proofErr w:type="spellEnd"/>
      <w:r w:rsidRPr="00261CE1">
        <w:rPr>
          <w:rFonts w:eastAsia="Calibri"/>
          <w:sz w:val="24"/>
          <w:szCs w:val="24"/>
          <w:lang w:val="x-none"/>
        </w:rPr>
        <w:t xml:space="preserve">-Медиа, 2015. - 231 с. - (Университетская библиотека </w:t>
      </w:r>
      <w:proofErr w:type="spellStart"/>
      <w:r w:rsidRPr="00261CE1">
        <w:rPr>
          <w:rFonts w:eastAsia="Calibri"/>
          <w:sz w:val="24"/>
          <w:szCs w:val="24"/>
          <w:lang w:val="x-none"/>
        </w:rPr>
        <w:t>online</w:t>
      </w:r>
      <w:proofErr w:type="spellEnd"/>
      <w:r w:rsidRPr="00261CE1">
        <w:rPr>
          <w:rFonts w:eastAsia="Calibri"/>
          <w:sz w:val="24"/>
          <w:szCs w:val="24"/>
          <w:lang w:val="x-none"/>
        </w:rPr>
        <w:t xml:space="preserve">: электрон. библ. система). – Режим доступа: </w:t>
      </w:r>
      <w:hyperlink r:id="rId11" w:history="1">
        <w:r w:rsidRPr="00261CE1">
          <w:rPr>
            <w:rFonts w:eastAsia="Calibri"/>
            <w:sz w:val="24"/>
            <w:szCs w:val="24"/>
            <w:lang w:val="x-none"/>
          </w:rPr>
          <w:t>http://biblioclub.ru/index.php?page=book&amp;id=272317</w:t>
        </w:r>
      </w:hyperlink>
      <w:r w:rsidRPr="00261CE1">
        <w:rPr>
          <w:rFonts w:eastAsia="Calibri"/>
          <w:sz w:val="24"/>
          <w:szCs w:val="24"/>
          <w:lang w:val="x-none"/>
        </w:rPr>
        <w:t xml:space="preserve">. – </w:t>
      </w:r>
      <w:proofErr w:type="spellStart"/>
      <w:r w:rsidRPr="00261CE1">
        <w:rPr>
          <w:rFonts w:eastAsia="Calibri"/>
          <w:sz w:val="24"/>
          <w:szCs w:val="24"/>
          <w:lang w:val="x-none"/>
        </w:rPr>
        <w:t>Загл</w:t>
      </w:r>
      <w:proofErr w:type="spellEnd"/>
      <w:r w:rsidRPr="00261CE1">
        <w:rPr>
          <w:rFonts w:eastAsia="Calibri"/>
          <w:sz w:val="24"/>
          <w:szCs w:val="24"/>
          <w:lang w:val="x-none"/>
        </w:rPr>
        <w:t>. с экрана.</w:t>
      </w:r>
    </w:p>
    <w:p w14:paraId="73813163" w14:textId="77777777" w:rsidR="00454653" w:rsidRPr="00261CE1" w:rsidRDefault="00454653" w:rsidP="007D3AB3">
      <w:pPr>
        <w:widowControl w:val="0"/>
        <w:numPr>
          <w:ilvl w:val="0"/>
          <w:numId w:val="7"/>
        </w:numPr>
        <w:tabs>
          <w:tab w:val="left" w:pos="993"/>
        </w:tabs>
        <w:spacing w:line="240" w:lineRule="auto"/>
        <w:ind w:left="0" w:right="-1" w:firstLine="709"/>
        <w:contextualSpacing/>
        <w:jc w:val="both"/>
        <w:rPr>
          <w:rFonts w:eastAsia="Calibri"/>
          <w:sz w:val="24"/>
          <w:szCs w:val="24"/>
          <w:lang w:val="x-none"/>
        </w:rPr>
      </w:pPr>
      <w:r w:rsidRPr="00261CE1">
        <w:rPr>
          <w:rFonts w:eastAsia="Calibri"/>
          <w:sz w:val="24"/>
          <w:szCs w:val="24"/>
          <w:lang w:val="x-none"/>
        </w:rPr>
        <w:t xml:space="preserve">Кравченко, А. И. Психология и педагогика [Электронный ресурс]: учебник / А. И. Кравченко. – Электрон. дан. - Москва: Проспект, 2011. - 400 с. - (Университетская библиотека </w:t>
      </w:r>
      <w:proofErr w:type="spellStart"/>
      <w:r w:rsidRPr="00261CE1">
        <w:rPr>
          <w:rFonts w:eastAsia="Calibri"/>
          <w:sz w:val="24"/>
          <w:szCs w:val="24"/>
          <w:lang w:val="x-none"/>
        </w:rPr>
        <w:t>online</w:t>
      </w:r>
      <w:proofErr w:type="spellEnd"/>
      <w:r w:rsidRPr="00261CE1">
        <w:rPr>
          <w:rFonts w:eastAsia="Calibri"/>
          <w:sz w:val="24"/>
          <w:szCs w:val="24"/>
          <w:lang w:val="x-none"/>
        </w:rPr>
        <w:t xml:space="preserve">: электрон. библ. система). – Режим доступа: </w:t>
      </w:r>
      <w:hyperlink r:id="rId12" w:history="1">
        <w:r w:rsidRPr="00261CE1">
          <w:rPr>
            <w:rFonts w:eastAsia="Calibri"/>
            <w:sz w:val="24"/>
            <w:szCs w:val="24"/>
            <w:lang w:val="x-none"/>
          </w:rPr>
          <w:t>http://biblioclub.ru/index.php?page=book&amp;id=251787</w:t>
        </w:r>
      </w:hyperlink>
      <w:r w:rsidRPr="00261CE1">
        <w:rPr>
          <w:rFonts w:eastAsia="Calibri"/>
          <w:sz w:val="24"/>
          <w:szCs w:val="24"/>
          <w:lang w:val="x-none"/>
        </w:rPr>
        <w:t xml:space="preserve">. – </w:t>
      </w:r>
      <w:proofErr w:type="spellStart"/>
      <w:r w:rsidRPr="00261CE1">
        <w:rPr>
          <w:rFonts w:eastAsia="Calibri"/>
          <w:sz w:val="24"/>
          <w:szCs w:val="24"/>
          <w:lang w:val="x-none"/>
        </w:rPr>
        <w:t>Загл</w:t>
      </w:r>
      <w:proofErr w:type="spellEnd"/>
      <w:r w:rsidRPr="00261CE1">
        <w:rPr>
          <w:rFonts w:eastAsia="Calibri"/>
          <w:sz w:val="24"/>
          <w:szCs w:val="24"/>
          <w:lang w:val="x-none"/>
        </w:rPr>
        <w:t>. с экрана.</w:t>
      </w:r>
    </w:p>
    <w:p w14:paraId="3E50A45E" w14:textId="77777777" w:rsidR="00454653" w:rsidRPr="00261CE1" w:rsidRDefault="00454653" w:rsidP="007D3AB3">
      <w:pPr>
        <w:widowControl w:val="0"/>
        <w:numPr>
          <w:ilvl w:val="0"/>
          <w:numId w:val="7"/>
        </w:numPr>
        <w:tabs>
          <w:tab w:val="left" w:pos="993"/>
        </w:tabs>
        <w:spacing w:line="240" w:lineRule="auto"/>
        <w:ind w:left="0" w:right="-1" w:firstLine="709"/>
        <w:contextualSpacing/>
        <w:jc w:val="both"/>
        <w:rPr>
          <w:rFonts w:eastAsia="Calibri"/>
          <w:sz w:val="24"/>
          <w:szCs w:val="24"/>
          <w:lang w:val="x-none"/>
        </w:rPr>
      </w:pPr>
      <w:r w:rsidRPr="00261CE1">
        <w:rPr>
          <w:rFonts w:eastAsia="Calibri"/>
          <w:sz w:val="24"/>
          <w:szCs w:val="24"/>
          <w:lang w:val="x-none"/>
        </w:rPr>
        <w:t xml:space="preserve">Кручинин, В. А. Психология и педагогика высшей школы [Электронный ресурс]: учебно-методическое пособие / В. А. Кручинин, Н. Ф. Комарова. – Электрон. дан. - Нижний Новгород: ННГАСУ, 2013. - Ч. 1. - 197 с. - (Университетская библиотека </w:t>
      </w:r>
      <w:proofErr w:type="spellStart"/>
      <w:r w:rsidRPr="00261CE1">
        <w:rPr>
          <w:rFonts w:eastAsia="Calibri"/>
          <w:sz w:val="24"/>
          <w:szCs w:val="24"/>
          <w:lang w:val="x-none"/>
        </w:rPr>
        <w:t>online</w:t>
      </w:r>
      <w:proofErr w:type="spellEnd"/>
      <w:r w:rsidRPr="00261CE1">
        <w:rPr>
          <w:rFonts w:eastAsia="Calibri"/>
          <w:sz w:val="24"/>
          <w:szCs w:val="24"/>
          <w:lang w:val="x-none"/>
        </w:rPr>
        <w:t xml:space="preserve">: электрон. библ. система). – Режим доступа: </w:t>
      </w:r>
      <w:hyperlink r:id="rId13" w:history="1">
        <w:r w:rsidRPr="00261CE1">
          <w:rPr>
            <w:rFonts w:eastAsia="Calibri"/>
            <w:sz w:val="24"/>
            <w:szCs w:val="24"/>
            <w:lang w:val="x-none"/>
          </w:rPr>
          <w:t>http://biblioclub.ru/index.php?page=book&amp;id=427474</w:t>
        </w:r>
      </w:hyperlink>
      <w:r w:rsidRPr="00261CE1">
        <w:rPr>
          <w:rFonts w:eastAsia="Calibri"/>
          <w:sz w:val="24"/>
          <w:szCs w:val="24"/>
          <w:lang w:val="x-none"/>
        </w:rPr>
        <w:t xml:space="preserve">. – </w:t>
      </w:r>
      <w:proofErr w:type="spellStart"/>
      <w:r w:rsidRPr="00261CE1">
        <w:rPr>
          <w:rFonts w:eastAsia="Calibri"/>
          <w:sz w:val="24"/>
          <w:szCs w:val="24"/>
          <w:lang w:val="x-none"/>
        </w:rPr>
        <w:t>Загл</w:t>
      </w:r>
      <w:proofErr w:type="spellEnd"/>
      <w:r w:rsidRPr="00261CE1">
        <w:rPr>
          <w:rFonts w:eastAsia="Calibri"/>
          <w:sz w:val="24"/>
          <w:szCs w:val="24"/>
          <w:lang w:val="x-none"/>
        </w:rPr>
        <w:t>. с экрана.</w:t>
      </w:r>
    </w:p>
    <w:p w14:paraId="36BE784D" w14:textId="77777777" w:rsidR="00454653" w:rsidRPr="00261CE1" w:rsidRDefault="00454653" w:rsidP="007D3AB3">
      <w:pPr>
        <w:widowControl w:val="0"/>
        <w:numPr>
          <w:ilvl w:val="0"/>
          <w:numId w:val="7"/>
        </w:numPr>
        <w:tabs>
          <w:tab w:val="left" w:pos="993"/>
        </w:tabs>
        <w:spacing w:line="240" w:lineRule="auto"/>
        <w:ind w:left="0" w:right="-1" w:firstLine="709"/>
        <w:contextualSpacing/>
        <w:jc w:val="both"/>
        <w:rPr>
          <w:rFonts w:eastAsia="Calibri"/>
          <w:sz w:val="24"/>
          <w:szCs w:val="24"/>
          <w:lang w:val="x-none"/>
        </w:rPr>
      </w:pPr>
      <w:r w:rsidRPr="00261CE1">
        <w:rPr>
          <w:rFonts w:eastAsia="Calibri"/>
          <w:sz w:val="24"/>
          <w:szCs w:val="24"/>
          <w:lang w:val="x-none"/>
        </w:rPr>
        <w:t xml:space="preserve">Митин, А. Н. Основы педагогической психологии высшей школы [Электронный ресурс]: учебное пособие / А. Н. Митин. – Электрон. дан. - Москва: Проспект, 2015. - 189 с. - (Университетская библиотека </w:t>
      </w:r>
      <w:proofErr w:type="spellStart"/>
      <w:r w:rsidRPr="00261CE1">
        <w:rPr>
          <w:rFonts w:eastAsia="Calibri"/>
          <w:sz w:val="24"/>
          <w:szCs w:val="24"/>
          <w:lang w:val="x-none"/>
        </w:rPr>
        <w:t>online</w:t>
      </w:r>
      <w:proofErr w:type="spellEnd"/>
      <w:r w:rsidRPr="00261CE1">
        <w:rPr>
          <w:rFonts w:eastAsia="Calibri"/>
          <w:sz w:val="24"/>
          <w:szCs w:val="24"/>
          <w:lang w:val="x-none"/>
        </w:rPr>
        <w:t xml:space="preserve">: электрон. библ. система). – Режим доступа: </w:t>
      </w:r>
      <w:hyperlink r:id="rId14" w:history="1">
        <w:r w:rsidRPr="00261CE1">
          <w:rPr>
            <w:rFonts w:eastAsia="Calibri"/>
            <w:sz w:val="24"/>
            <w:szCs w:val="24"/>
            <w:lang w:val="x-none"/>
          </w:rPr>
          <w:t>http://biblioclub.ru/index.php?page=book&amp;id=251784</w:t>
        </w:r>
      </w:hyperlink>
      <w:r w:rsidRPr="00261CE1">
        <w:rPr>
          <w:rFonts w:eastAsia="Calibri"/>
          <w:sz w:val="24"/>
          <w:szCs w:val="24"/>
          <w:lang w:val="x-none"/>
        </w:rPr>
        <w:t xml:space="preserve">. – </w:t>
      </w:r>
      <w:proofErr w:type="spellStart"/>
      <w:r w:rsidRPr="00261CE1">
        <w:rPr>
          <w:rFonts w:eastAsia="Calibri"/>
          <w:sz w:val="24"/>
          <w:szCs w:val="24"/>
          <w:lang w:val="x-none"/>
        </w:rPr>
        <w:t>Загл</w:t>
      </w:r>
      <w:proofErr w:type="spellEnd"/>
      <w:r w:rsidRPr="00261CE1">
        <w:rPr>
          <w:rFonts w:eastAsia="Calibri"/>
          <w:sz w:val="24"/>
          <w:szCs w:val="24"/>
          <w:lang w:val="x-none"/>
        </w:rPr>
        <w:t>. с экрана.</w:t>
      </w:r>
    </w:p>
    <w:p w14:paraId="4419E6C2" w14:textId="77777777" w:rsidR="00454653" w:rsidRPr="00261CE1" w:rsidRDefault="00454653" w:rsidP="007D3AB3">
      <w:pPr>
        <w:widowControl w:val="0"/>
        <w:numPr>
          <w:ilvl w:val="0"/>
          <w:numId w:val="7"/>
        </w:numPr>
        <w:tabs>
          <w:tab w:val="left" w:pos="993"/>
        </w:tabs>
        <w:autoSpaceDE w:val="0"/>
        <w:autoSpaceDN w:val="0"/>
        <w:adjustRightInd w:val="0"/>
        <w:spacing w:line="240" w:lineRule="auto"/>
        <w:ind w:left="0" w:right="-1" w:firstLine="709"/>
        <w:contextualSpacing/>
        <w:jc w:val="both"/>
        <w:rPr>
          <w:rFonts w:eastAsia="Calibri"/>
          <w:bCs/>
          <w:i/>
          <w:sz w:val="22"/>
          <w:szCs w:val="22"/>
          <w:lang w:val="x-none"/>
        </w:rPr>
      </w:pPr>
      <w:r w:rsidRPr="00261CE1">
        <w:rPr>
          <w:rFonts w:eastAsia="Calibri"/>
          <w:sz w:val="24"/>
          <w:szCs w:val="24"/>
          <w:lang w:val="x-none"/>
        </w:rPr>
        <w:t xml:space="preserve">Михайлова, В. П. Психолого-педагогические аспекты профессиональной деятельности [Электронный ресурс]: учебное пособие / В. П. Михайлова, Т. К. </w:t>
      </w:r>
      <w:proofErr w:type="spellStart"/>
      <w:r w:rsidRPr="00261CE1">
        <w:rPr>
          <w:rFonts w:eastAsia="Calibri"/>
          <w:sz w:val="24"/>
          <w:szCs w:val="24"/>
          <w:lang w:val="x-none"/>
        </w:rPr>
        <w:t>Градусова</w:t>
      </w:r>
      <w:proofErr w:type="spellEnd"/>
      <w:r w:rsidRPr="00261CE1">
        <w:rPr>
          <w:rFonts w:eastAsia="Calibri"/>
          <w:sz w:val="24"/>
          <w:szCs w:val="24"/>
          <w:lang w:val="x-none"/>
        </w:rPr>
        <w:t xml:space="preserve">. – Электрон. дан. - Кемерово: Кемеровский государственный университет, 2010. - 180 с. - (Университетская библиотека </w:t>
      </w:r>
      <w:proofErr w:type="spellStart"/>
      <w:r w:rsidRPr="00261CE1">
        <w:rPr>
          <w:rFonts w:eastAsia="Calibri"/>
          <w:sz w:val="24"/>
          <w:szCs w:val="24"/>
          <w:lang w:val="x-none"/>
        </w:rPr>
        <w:t>online</w:t>
      </w:r>
      <w:proofErr w:type="spellEnd"/>
      <w:r w:rsidRPr="00261CE1">
        <w:rPr>
          <w:rFonts w:eastAsia="Calibri"/>
          <w:sz w:val="24"/>
          <w:szCs w:val="24"/>
          <w:lang w:val="x-none"/>
        </w:rPr>
        <w:t xml:space="preserve">: электрон. библ. система). – Режим доступа: </w:t>
      </w:r>
      <w:hyperlink r:id="rId15" w:history="1">
        <w:r w:rsidRPr="00261CE1">
          <w:rPr>
            <w:rFonts w:eastAsia="Calibri"/>
            <w:sz w:val="24"/>
            <w:szCs w:val="24"/>
            <w:lang w:val="x-none"/>
          </w:rPr>
          <w:t>http://biblioclub.ru/index.php?page=book&amp;id=232373</w:t>
        </w:r>
      </w:hyperlink>
      <w:r w:rsidRPr="00261CE1">
        <w:rPr>
          <w:rFonts w:eastAsia="Calibri"/>
          <w:sz w:val="24"/>
          <w:szCs w:val="24"/>
          <w:lang w:val="x-none"/>
        </w:rPr>
        <w:t xml:space="preserve">. – </w:t>
      </w:r>
      <w:proofErr w:type="spellStart"/>
      <w:r w:rsidRPr="00261CE1">
        <w:rPr>
          <w:rFonts w:eastAsia="Calibri"/>
          <w:sz w:val="24"/>
          <w:szCs w:val="24"/>
          <w:lang w:val="x-none"/>
        </w:rPr>
        <w:t>Загл</w:t>
      </w:r>
      <w:proofErr w:type="spellEnd"/>
      <w:r w:rsidRPr="00261CE1">
        <w:rPr>
          <w:rFonts w:eastAsia="Calibri"/>
          <w:sz w:val="24"/>
          <w:szCs w:val="24"/>
          <w:lang w:val="x-none"/>
        </w:rPr>
        <w:t>. с экрана.</w:t>
      </w:r>
      <w:r w:rsidRPr="00261CE1">
        <w:rPr>
          <w:rFonts w:eastAsia="Calibri"/>
          <w:i/>
          <w:sz w:val="22"/>
          <w:szCs w:val="22"/>
          <w:lang w:val="x-none"/>
        </w:rPr>
        <w:t xml:space="preserve"> </w:t>
      </w:r>
    </w:p>
    <w:p w14:paraId="30B67093" w14:textId="77777777" w:rsidR="00454653" w:rsidRPr="00261CE1" w:rsidRDefault="00454653" w:rsidP="00E31B98">
      <w:pPr>
        <w:widowControl w:val="0"/>
        <w:spacing w:line="240" w:lineRule="auto"/>
        <w:ind w:left="0" w:right="-1" w:firstLine="0"/>
        <w:rPr>
          <w:rFonts w:eastAsia="Times New Roman"/>
          <w:b/>
          <w:sz w:val="24"/>
          <w:szCs w:val="24"/>
          <w:lang w:eastAsia="ru-RU"/>
        </w:rPr>
      </w:pPr>
      <w:r w:rsidRPr="00261CE1">
        <w:rPr>
          <w:rFonts w:eastAsia="Times New Roman"/>
          <w:b/>
          <w:sz w:val="24"/>
          <w:szCs w:val="24"/>
          <w:lang w:eastAsia="ru-RU"/>
        </w:rPr>
        <w:t xml:space="preserve">8.3. Ресурсы информационно-телекоммуникационной сети «Интернет» </w:t>
      </w:r>
    </w:p>
    <w:p w14:paraId="620997E9" w14:textId="77777777" w:rsidR="00261CE1" w:rsidRPr="00261CE1" w:rsidRDefault="00261CE1" w:rsidP="007D3AB3">
      <w:pPr>
        <w:numPr>
          <w:ilvl w:val="0"/>
          <w:numId w:val="18"/>
        </w:numPr>
        <w:tabs>
          <w:tab w:val="left" w:pos="993"/>
        </w:tabs>
        <w:spacing w:line="240" w:lineRule="auto"/>
        <w:ind w:left="0" w:right="0" w:firstLine="709"/>
        <w:jc w:val="both"/>
        <w:rPr>
          <w:sz w:val="24"/>
          <w:szCs w:val="24"/>
        </w:rPr>
      </w:pPr>
      <w:r w:rsidRPr="00261CE1">
        <w:rPr>
          <w:sz w:val="24"/>
          <w:szCs w:val="24"/>
        </w:rPr>
        <w:t xml:space="preserve">Флогистон: Психология из первых рук </w:t>
      </w:r>
      <w:hyperlink r:id="rId16" w:tgtFrame="_blank" w:history="1">
        <w:proofErr w:type="gramStart"/>
        <w:r w:rsidRPr="00261CE1">
          <w:rPr>
            <w:sz w:val="24"/>
            <w:szCs w:val="24"/>
          </w:rPr>
          <w:t>www.flogiston.ru</w:t>
        </w:r>
      </w:hyperlink>
      <w:r w:rsidRPr="00261CE1">
        <w:rPr>
          <w:sz w:val="24"/>
          <w:szCs w:val="24"/>
        </w:rPr>
        <w:t xml:space="preserve"> :</w:t>
      </w:r>
      <w:proofErr w:type="gramEnd"/>
      <w:r w:rsidRPr="00261CE1">
        <w:rPr>
          <w:sz w:val="24"/>
          <w:szCs w:val="24"/>
        </w:rPr>
        <w:t xml:space="preserve"> </w:t>
      </w:r>
      <w:r w:rsidRPr="00261CE1">
        <w:rPr>
          <w:iCs/>
          <w:sz w:val="24"/>
          <w:szCs w:val="24"/>
        </w:rPr>
        <w:t xml:space="preserve">[сайт]. – </w:t>
      </w:r>
      <w:r w:rsidRPr="00261CE1">
        <w:rPr>
          <w:iCs/>
          <w:sz w:val="24"/>
          <w:szCs w:val="24"/>
          <w:lang w:val="en-US"/>
        </w:rPr>
        <w:t>URL</w:t>
      </w:r>
      <w:r w:rsidRPr="00261CE1">
        <w:rPr>
          <w:iCs/>
          <w:sz w:val="24"/>
          <w:szCs w:val="24"/>
        </w:rPr>
        <w:t xml:space="preserve">: </w:t>
      </w:r>
      <w:hyperlink r:id="rId17" w:tgtFrame="_blank">
        <w:r w:rsidRPr="00261CE1">
          <w:rPr>
            <w:sz w:val="24"/>
            <w:szCs w:val="24"/>
          </w:rPr>
          <w:t>www.flogiston.ru</w:t>
        </w:r>
      </w:hyperlink>
      <w:r w:rsidRPr="00261CE1">
        <w:rPr>
          <w:sz w:val="24"/>
          <w:szCs w:val="24"/>
        </w:rPr>
        <w:t xml:space="preserve">. </w:t>
      </w:r>
      <w:r w:rsidRPr="00261CE1">
        <w:rPr>
          <w:iCs/>
          <w:sz w:val="24"/>
          <w:szCs w:val="24"/>
        </w:rPr>
        <w:t xml:space="preserve">– </w:t>
      </w:r>
      <w:proofErr w:type="gramStart"/>
      <w:r w:rsidRPr="00261CE1">
        <w:rPr>
          <w:iCs/>
          <w:sz w:val="24"/>
          <w:szCs w:val="24"/>
        </w:rPr>
        <w:t>Текст :</w:t>
      </w:r>
      <w:proofErr w:type="gramEnd"/>
      <w:r w:rsidRPr="00261CE1">
        <w:rPr>
          <w:iCs/>
          <w:sz w:val="24"/>
          <w:szCs w:val="24"/>
        </w:rPr>
        <w:t xml:space="preserve"> электронный.</w:t>
      </w:r>
    </w:p>
    <w:p w14:paraId="25159DB0" w14:textId="77777777" w:rsidR="00261CE1" w:rsidRPr="00261CE1" w:rsidRDefault="00261CE1" w:rsidP="007D3AB3">
      <w:pPr>
        <w:numPr>
          <w:ilvl w:val="0"/>
          <w:numId w:val="18"/>
        </w:numPr>
        <w:tabs>
          <w:tab w:val="left" w:pos="993"/>
        </w:tabs>
        <w:spacing w:line="240" w:lineRule="auto"/>
        <w:ind w:left="0" w:right="0" w:firstLine="709"/>
        <w:jc w:val="both"/>
        <w:rPr>
          <w:sz w:val="24"/>
          <w:szCs w:val="24"/>
        </w:rPr>
      </w:pPr>
      <w:r w:rsidRPr="00261CE1">
        <w:rPr>
          <w:sz w:val="24"/>
          <w:szCs w:val="24"/>
        </w:rPr>
        <w:t xml:space="preserve">Сайт Института Психологии Российской Академии </w:t>
      </w:r>
      <w:proofErr w:type="gramStart"/>
      <w:r w:rsidRPr="00261CE1">
        <w:rPr>
          <w:sz w:val="24"/>
          <w:szCs w:val="24"/>
        </w:rPr>
        <w:t>Наук :</w:t>
      </w:r>
      <w:proofErr w:type="gramEnd"/>
      <w:r w:rsidRPr="00261CE1">
        <w:rPr>
          <w:sz w:val="24"/>
          <w:szCs w:val="24"/>
        </w:rPr>
        <w:t xml:space="preserve"> </w:t>
      </w:r>
      <w:r w:rsidRPr="00261CE1">
        <w:rPr>
          <w:iCs/>
          <w:sz w:val="24"/>
          <w:szCs w:val="24"/>
        </w:rPr>
        <w:t xml:space="preserve">[сайт]. – </w:t>
      </w:r>
      <w:r w:rsidRPr="00261CE1">
        <w:rPr>
          <w:iCs/>
          <w:sz w:val="24"/>
          <w:szCs w:val="24"/>
          <w:lang w:val="en-US"/>
        </w:rPr>
        <w:t>URL</w:t>
      </w:r>
      <w:r w:rsidRPr="00261CE1">
        <w:rPr>
          <w:iCs/>
          <w:sz w:val="24"/>
          <w:szCs w:val="24"/>
        </w:rPr>
        <w:t>:</w:t>
      </w:r>
      <w:r w:rsidRPr="00261CE1">
        <w:rPr>
          <w:sz w:val="24"/>
          <w:szCs w:val="24"/>
        </w:rPr>
        <w:t> </w:t>
      </w:r>
      <w:hyperlink r:id="rId18" w:history="1">
        <w:r w:rsidRPr="00261CE1">
          <w:rPr>
            <w:sz w:val="24"/>
            <w:szCs w:val="24"/>
          </w:rPr>
          <w:t>www.ipras.ru</w:t>
        </w:r>
      </w:hyperlink>
      <w:r w:rsidRPr="00261CE1">
        <w:rPr>
          <w:sz w:val="24"/>
          <w:szCs w:val="24"/>
        </w:rPr>
        <w:t xml:space="preserve">. – </w:t>
      </w:r>
      <w:proofErr w:type="gramStart"/>
      <w:r w:rsidRPr="00261CE1">
        <w:rPr>
          <w:iCs/>
          <w:sz w:val="24"/>
          <w:szCs w:val="24"/>
        </w:rPr>
        <w:t>Текст :</w:t>
      </w:r>
      <w:proofErr w:type="gramEnd"/>
      <w:r w:rsidRPr="00261CE1">
        <w:rPr>
          <w:iCs/>
          <w:sz w:val="24"/>
          <w:szCs w:val="24"/>
        </w:rPr>
        <w:t xml:space="preserve"> электронный.</w:t>
      </w:r>
    </w:p>
    <w:p w14:paraId="494F2CD3" w14:textId="77777777" w:rsidR="00261CE1" w:rsidRPr="00261CE1" w:rsidRDefault="00261CE1" w:rsidP="007D3AB3">
      <w:pPr>
        <w:numPr>
          <w:ilvl w:val="0"/>
          <w:numId w:val="18"/>
        </w:numPr>
        <w:tabs>
          <w:tab w:val="left" w:pos="993"/>
        </w:tabs>
        <w:spacing w:line="240" w:lineRule="auto"/>
        <w:ind w:left="0" w:right="0" w:firstLine="709"/>
        <w:jc w:val="both"/>
        <w:rPr>
          <w:sz w:val="24"/>
          <w:szCs w:val="24"/>
        </w:rPr>
      </w:pPr>
      <w:r w:rsidRPr="00261CE1">
        <w:rPr>
          <w:sz w:val="24"/>
          <w:szCs w:val="24"/>
        </w:rPr>
        <w:t xml:space="preserve">Сайт факультета психологии МГУ им. М. В. </w:t>
      </w:r>
      <w:proofErr w:type="gramStart"/>
      <w:r w:rsidRPr="00261CE1">
        <w:rPr>
          <w:sz w:val="24"/>
          <w:szCs w:val="24"/>
        </w:rPr>
        <w:t>Ломоносова :</w:t>
      </w:r>
      <w:proofErr w:type="gramEnd"/>
      <w:r w:rsidRPr="00261CE1">
        <w:rPr>
          <w:sz w:val="24"/>
          <w:szCs w:val="24"/>
        </w:rPr>
        <w:t xml:space="preserve"> </w:t>
      </w:r>
      <w:r w:rsidRPr="00261CE1">
        <w:rPr>
          <w:iCs/>
          <w:sz w:val="24"/>
          <w:szCs w:val="24"/>
        </w:rPr>
        <w:t xml:space="preserve">[сайт]. – </w:t>
      </w:r>
      <w:r w:rsidRPr="00261CE1">
        <w:rPr>
          <w:iCs/>
          <w:sz w:val="24"/>
          <w:szCs w:val="24"/>
          <w:lang w:val="en-US"/>
        </w:rPr>
        <w:t>URL</w:t>
      </w:r>
      <w:r w:rsidRPr="00261CE1">
        <w:rPr>
          <w:iCs/>
          <w:sz w:val="24"/>
          <w:szCs w:val="24"/>
        </w:rPr>
        <w:t xml:space="preserve">: </w:t>
      </w:r>
      <w:hyperlink r:id="rId19" w:history="1">
        <w:r w:rsidRPr="00261CE1">
          <w:rPr>
            <w:sz w:val="24"/>
            <w:szCs w:val="24"/>
          </w:rPr>
          <w:t>www.psy.msu.ru</w:t>
        </w:r>
      </w:hyperlink>
      <w:r w:rsidRPr="00261CE1">
        <w:rPr>
          <w:sz w:val="24"/>
          <w:szCs w:val="24"/>
        </w:rPr>
        <w:t xml:space="preserve">.illusion. – </w:t>
      </w:r>
      <w:proofErr w:type="gramStart"/>
      <w:r w:rsidRPr="00261CE1">
        <w:rPr>
          <w:iCs/>
          <w:sz w:val="24"/>
          <w:szCs w:val="24"/>
        </w:rPr>
        <w:t>Текст :</w:t>
      </w:r>
      <w:proofErr w:type="gramEnd"/>
      <w:r w:rsidRPr="00261CE1">
        <w:rPr>
          <w:iCs/>
          <w:sz w:val="24"/>
          <w:szCs w:val="24"/>
        </w:rPr>
        <w:t xml:space="preserve"> электронный.</w:t>
      </w:r>
    </w:p>
    <w:p w14:paraId="7D7763DB" w14:textId="77777777" w:rsidR="00261CE1" w:rsidRPr="006C7318" w:rsidRDefault="00261CE1" w:rsidP="007D3AB3">
      <w:pPr>
        <w:numPr>
          <w:ilvl w:val="0"/>
          <w:numId w:val="18"/>
        </w:numPr>
        <w:tabs>
          <w:tab w:val="left" w:pos="993"/>
        </w:tabs>
        <w:spacing w:line="240" w:lineRule="auto"/>
        <w:ind w:left="0" w:right="0" w:firstLine="709"/>
        <w:jc w:val="both"/>
        <w:rPr>
          <w:sz w:val="24"/>
          <w:szCs w:val="24"/>
        </w:rPr>
      </w:pPr>
      <w:r w:rsidRPr="00261CE1">
        <w:rPr>
          <w:sz w:val="24"/>
          <w:szCs w:val="24"/>
        </w:rPr>
        <w:t>Сайт журнала «Вопросы психологии</w:t>
      </w:r>
      <w:proofErr w:type="gramStart"/>
      <w:r w:rsidRPr="00261CE1">
        <w:rPr>
          <w:sz w:val="24"/>
          <w:szCs w:val="24"/>
        </w:rPr>
        <w:t>» :</w:t>
      </w:r>
      <w:proofErr w:type="gramEnd"/>
      <w:r w:rsidRPr="00261CE1">
        <w:rPr>
          <w:sz w:val="24"/>
          <w:szCs w:val="24"/>
        </w:rPr>
        <w:t xml:space="preserve"> </w:t>
      </w:r>
      <w:r w:rsidRPr="00261CE1">
        <w:rPr>
          <w:iCs/>
          <w:sz w:val="24"/>
          <w:szCs w:val="24"/>
        </w:rPr>
        <w:t xml:space="preserve">[сайт]. – </w:t>
      </w:r>
      <w:r w:rsidRPr="00261CE1">
        <w:rPr>
          <w:iCs/>
          <w:sz w:val="24"/>
          <w:szCs w:val="24"/>
          <w:lang w:val="en-US"/>
        </w:rPr>
        <w:t>URL</w:t>
      </w:r>
      <w:r w:rsidRPr="00261CE1">
        <w:rPr>
          <w:iCs/>
          <w:sz w:val="24"/>
          <w:szCs w:val="24"/>
        </w:rPr>
        <w:t>:</w:t>
      </w:r>
      <w:r w:rsidRPr="00261CE1">
        <w:rPr>
          <w:sz w:val="24"/>
          <w:szCs w:val="24"/>
        </w:rPr>
        <w:t xml:space="preserve"> www.voppsy.ru. –</w:t>
      </w:r>
      <w:r w:rsidRPr="00261CE1">
        <w:rPr>
          <w:iCs/>
          <w:sz w:val="24"/>
          <w:szCs w:val="24"/>
        </w:rPr>
        <w:t xml:space="preserve"> </w:t>
      </w:r>
      <w:proofErr w:type="gramStart"/>
      <w:r w:rsidRPr="00261CE1">
        <w:rPr>
          <w:iCs/>
          <w:sz w:val="24"/>
          <w:szCs w:val="24"/>
        </w:rPr>
        <w:t>Текст :</w:t>
      </w:r>
      <w:proofErr w:type="gramEnd"/>
      <w:r w:rsidRPr="00261CE1">
        <w:rPr>
          <w:iCs/>
          <w:sz w:val="24"/>
          <w:szCs w:val="24"/>
        </w:rPr>
        <w:t xml:space="preserve"> </w:t>
      </w:r>
      <w:r w:rsidRPr="006C7318">
        <w:rPr>
          <w:iCs/>
          <w:color w:val="000000"/>
          <w:sz w:val="24"/>
          <w:szCs w:val="24"/>
        </w:rPr>
        <w:t>электронный.</w:t>
      </w:r>
    </w:p>
    <w:p w14:paraId="683EB427" w14:textId="77777777" w:rsidR="00261CE1" w:rsidRPr="00261CE1" w:rsidRDefault="00261CE1" w:rsidP="007D3AB3">
      <w:pPr>
        <w:numPr>
          <w:ilvl w:val="0"/>
          <w:numId w:val="18"/>
        </w:numPr>
        <w:tabs>
          <w:tab w:val="left" w:pos="993"/>
        </w:tabs>
        <w:spacing w:line="240" w:lineRule="auto"/>
        <w:ind w:left="0" w:right="0" w:firstLine="709"/>
        <w:jc w:val="both"/>
        <w:rPr>
          <w:sz w:val="24"/>
          <w:szCs w:val="24"/>
        </w:rPr>
      </w:pPr>
      <w:r w:rsidRPr="00261CE1">
        <w:rPr>
          <w:sz w:val="24"/>
          <w:szCs w:val="24"/>
        </w:rPr>
        <w:t>Сайт журнала «Вопросы педагогики</w:t>
      </w:r>
      <w:proofErr w:type="gramStart"/>
      <w:r w:rsidRPr="00261CE1">
        <w:rPr>
          <w:sz w:val="24"/>
          <w:szCs w:val="24"/>
        </w:rPr>
        <w:t>» :</w:t>
      </w:r>
      <w:proofErr w:type="gramEnd"/>
      <w:r w:rsidRPr="00261CE1">
        <w:rPr>
          <w:sz w:val="24"/>
          <w:szCs w:val="24"/>
        </w:rPr>
        <w:t xml:space="preserve"> [сайт]. – http://www.voppsy.ru/. – </w:t>
      </w:r>
      <w:proofErr w:type="gramStart"/>
      <w:r w:rsidRPr="00261CE1">
        <w:rPr>
          <w:sz w:val="24"/>
          <w:szCs w:val="24"/>
        </w:rPr>
        <w:t>Текст :</w:t>
      </w:r>
      <w:proofErr w:type="gramEnd"/>
      <w:r w:rsidRPr="00261CE1">
        <w:rPr>
          <w:sz w:val="24"/>
          <w:szCs w:val="24"/>
        </w:rPr>
        <w:t xml:space="preserve"> электронный.</w:t>
      </w:r>
    </w:p>
    <w:p w14:paraId="48923613" w14:textId="77777777" w:rsidR="00261CE1" w:rsidRPr="00261CE1" w:rsidRDefault="00261CE1" w:rsidP="007D3AB3">
      <w:pPr>
        <w:numPr>
          <w:ilvl w:val="0"/>
          <w:numId w:val="18"/>
        </w:numPr>
        <w:tabs>
          <w:tab w:val="left" w:pos="993"/>
        </w:tabs>
        <w:spacing w:line="240" w:lineRule="auto"/>
        <w:ind w:left="0" w:right="0" w:firstLine="709"/>
        <w:jc w:val="both"/>
        <w:rPr>
          <w:sz w:val="24"/>
          <w:szCs w:val="24"/>
        </w:rPr>
      </w:pPr>
      <w:r w:rsidRPr="00261CE1">
        <w:rPr>
          <w:sz w:val="24"/>
          <w:szCs w:val="24"/>
        </w:rPr>
        <w:t xml:space="preserve">Сайт журнала </w:t>
      </w:r>
      <w:r w:rsidRPr="00261CE1">
        <w:rPr>
          <w:bCs/>
          <w:sz w:val="24"/>
          <w:szCs w:val="24"/>
        </w:rPr>
        <w:t>«Актуальные проблемы педагогики и психологии</w:t>
      </w:r>
      <w:proofErr w:type="gramStart"/>
      <w:r w:rsidRPr="00261CE1">
        <w:rPr>
          <w:bCs/>
          <w:sz w:val="24"/>
          <w:szCs w:val="24"/>
        </w:rPr>
        <w:t>»</w:t>
      </w:r>
      <w:r w:rsidRPr="00261CE1">
        <w:rPr>
          <w:sz w:val="24"/>
          <w:szCs w:val="24"/>
        </w:rPr>
        <w:t xml:space="preserve"> :</w:t>
      </w:r>
      <w:proofErr w:type="gramEnd"/>
      <w:r w:rsidRPr="00261CE1">
        <w:rPr>
          <w:sz w:val="24"/>
          <w:szCs w:val="24"/>
        </w:rPr>
        <w:t xml:space="preserve"> [сайт]. – https://pedpsy.ru/index.php/ped/index. – </w:t>
      </w:r>
      <w:proofErr w:type="gramStart"/>
      <w:r w:rsidRPr="00261CE1">
        <w:rPr>
          <w:sz w:val="24"/>
          <w:szCs w:val="24"/>
        </w:rPr>
        <w:t>Текст :</w:t>
      </w:r>
      <w:proofErr w:type="gramEnd"/>
      <w:r w:rsidRPr="00261CE1">
        <w:rPr>
          <w:sz w:val="24"/>
          <w:szCs w:val="24"/>
        </w:rPr>
        <w:t xml:space="preserve"> электронный.</w:t>
      </w:r>
    </w:p>
    <w:p w14:paraId="2C31650C" w14:textId="77777777" w:rsidR="00454653" w:rsidRPr="00261CE1" w:rsidRDefault="00454653" w:rsidP="00261CE1">
      <w:pPr>
        <w:spacing w:line="240" w:lineRule="auto"/>
        <w:ind w:left="0" w:right="-1" w:firstLine="0"/>
        <w:jc w:val="both"/>
        <w:rPr>
          <w:rFonts w:eastAsia="Times New Roman"/>
          <w:b/>
          <w:sz w:val="24"/>
          <w:szCs w:val="24"/>
          <w:lang w:eastAsia="ru-RU"/>
        </w:rPr>
      </w:pPr>
      <w:r w:rsidRPr="00261CE1">
        <w:rPr>
          <w:rFonts w:eastAsia="Times New Roman"/>
          <w:b/>
          <w:sz w:val="24"/>
          <w:szCs w:val="24"/>
          <w:lang w:eastAsia="ru-RU"/>
        </w:rPr>
        <w:t>8.4. Программное обеспечение и информационные справочные системы</w:t>
      </w:r>
    </w:p>
    <w:p w14:paraId="6A14B475" w14:textId="77777777" w:rsidR="00B80ABB" w:rsidRPr="00B80ABB" w:rsidRDefault="00B80ABB" w:rsidP="00B80ABB">
      <w:pPr>
        <w:pStyle w:val="af3"/>
        <w:spacing w:after="0"/>
        <w:ind w:firstLine="709"/>
      </w:pPr>
      <w:r w:rsidRPr="00B80ABB">
        <w:t>Вуз располагает необходимыми техническими средствами и программным обеспечением:</w:t>
      </w:r>
    </w:p>
    <w:p w14:paraId="375BE4EA" w14:textId="77777777" w:rsidR="00B80ABB" w:rsidRPr="00B80ABB" w:rsidRDefault="00B80ABB" w:rsidP="00B80ABB">
      <w:pPr>
        <w:pStyle w:val="af3"/>
        <w:spacing w:after="0"/>
        <w:ind w:firstLine="709"/>
      </w:pPr>
      <w:r w:rsidRPr="00B80ABB">
        <w:t>Технические средства обучения:</w:t>
      </w:r>
    </w:p>
    <w:p w14:paraId="5B69BAE0" w14:textId="468E45F8" w:rsidR="00B80ABB" w:rsidRPr="00B80ABB" w:rsidRDefault="00B80ABB" w:rsidP="00B80ABB">
      <w:pPr>
        <w:pStyle w:val="af3"/>
        <w:spacing w:after="0"/>
        <w:ind w:firstLine="709"/>
      </w:pPr>
      <w:r>
        <w:rPr>
          <w:lang w:val="ru-RU"/>
        </w:rPr>
        <w:t xml:space="preserve">– </w:t>
      </w:r>
      <w:r w:rsidRPr="00B80ABB">
        <w:rPr>
          <w:i/>
          <w:iCs/>
        </w:rPr>
        <w:t>для лекции</w:t>
      </w:r>
      <w:r w:rsidRPr="00B80ABB">
        <w:t xml:space="preserve"> - мультимедийный проектор, персональный компьютер, экран, акустическая система, подключенный к сети Интернет.</w:t>
      </w:r>
    </w:p>
    <w:p w14:paraId="0233035D" w14:textId="3D9CC31B" w:rsidR="00B80ABB" w:rsidRPr="00B80ABB" w:rsidRDefault="00B80ABB" w:rsidP="00B80ABB">
      <w:pPr>
        <w:pStyle w:val="af3"/>
        <w:spacing w:after="0"/>
        <w:ind w:firstLine="709"/>
      </w:pPr>
      <w:r>
        <w:rPr>
          <w:lang w:val="ru-RU"/>
        </w:rPr>
        <w:t xml:space="preserve">– </w:t>
      </w:r>
      <w:r w:rsidRPr="00B80ABB">
        <w:rPr>
          <w:i/>
          <w:iCs/>
        </w:rPr>
        <w:t>для практических (лабораторных) работ</w:t>
      </w:r>
      <w:r w:rsidRPr="00B80ABB">
        <w:t xml:space="preserve"> - компьютерный класс, подключенных к сети Интернет</w:t>
      </w:r>
    </w:p>
    <w:p w14:paraId="73BC6A70" w14:textId="240486A0" w:rsidR="00B80ABB" w:rsidRPr="00B80ABB" w:rsidRDefault="00B80ABB" w:rsidP="00B80ABB">
      <w:pPr>
        <w:pStyle w:val="af3"/>
        <w:spacing w:after="0"/>
        <w:ind w:firstLine="709"/>
      </w:pPr>
      <w:r>
        <w:rPr>
          <w:lang w:val="ru-RU"/>
        </w:rPr>
        <w:t xml:space="preserve">– </w:t>
      </w:r>
      <w:r w:rsidRPr="00B80ABB">
        <w:rPr>
          <w:i/>
          <w:iCs/>
        </w:rPr>
        <w:t>для самостоятельных работ</w:t>
      </w:r>
      <w:r w:rsidRPr="00B80ABB">
        <w:t xml:space="preserve"> - персональный компьютер, подключенный к сети Интернет</w:t>
      </w:r>
    </w:p>
    <w:p w14:paraId="7DFE57A5" w14:textId="1846EB45" w:rsidR="00261CE1" w:rsidRPr="00B80ABB" w:rsidRDefault="00261CE1" w:rsidP="00261CE1">
      <w:pPr>
        <w:pStyle w:val="af3"/>
        <w:spacing w:after="0"/>
        <w:ind w:firstLine="709"/>
      </w:pPr>
      <w:r w:rsidRPr="00B80ABB">
        <w:t>Программное обеспечение:</w:t>
      </w:r>
    </w:p>
    <w:p w14:paraId="2175506D" w14:textId="01F350DF" w:rsidR="00261CE1" w:rsidRPr="00261CE1" w:rsidRDefault="00B80ABB" w:rsidP="00261CE1">
      <w:pPr>
        <w:pStyle w:val="af6"/>
        <w:tabs>
          <w:tab w:val="left" w:pos="1022"/>
        </w:tabs>
        <w:spacing w:after="0" w:line="240" w:lineRule="auto"/>
        <w:ind w:left="0" w:firstLine="709"/>
        <w:rPr>
          <w:rFonts w:ascii="Times New Roman" w:hAnsi="Times New Roman"/>
          <w:i/>
          <w:sz w:val="24"/>
          <w:szCs w:val="24"/>
        </w:rPr>
      </w:pPr>
      <w:r>
        <w:rPr>
          <w:rFonts w:ascii="Times New Roman" w:hAnsi="Times New Roman"/>
          <w:i/>
          <w:sz w:val="24"/>
          <w:szCs w:val="24"/>
          <w:lang w:val="ru-RU"/>
        </w:rPr>
        <w:t xml:space="preserve">- </w:t>
      </w:r>
      <w:r w:rsidR="00261CE1" w:rsidRPr="00261CE1">
        <w:rPr>
          <w:rFonts w:ascii="Times New Roman" w:hAnsi="Times New Roman"/>
          <w:i/>
          <w:sz w:val="24"/>
          <w:szCs w:val="24"/>
        </w:rPr>
        <w:t>лицензионное программное</w:t>
      </w:r>
      <w:r w:rsidR="00261CE1" w:rsidRPr="00261CE1">
        <w:rPr>
          <w:rFonts w:ascii="Times New Roman" w:hAnsi="Times New Roman"/>
          <w:i/>
          <w:spacing w:val="-1"/>
          <w:sz w:val="24"/>
          <w:szCs w:val="24"/>
        </w:rPr>
        <w:t xml:space="preserve"> </w:t>
      </w:r>
      <w:r w:rsidR="00261CE1" w:rsidRPr="00261CE1">
        <w:rPr>
          <w:rFonts w:ascii="Times New Roman" w:hAnsi="Times New Roman"/>
          <w:i/>
          <w:sz w:val="24"/>
          <w:szCs w:val="24"/>
        </w:rPr>
        <w:t>обеспечение:</w:t>
      </w:r>
    </w:p>
    <w:p w14:paraId="2C9B2643" w14:textId="77777777" w:rsidR="00261CE1" w:rsidRPr="00261CE1" w:rsidRDefault="00261CE1" w:rsidP="007D3AB3">
      <w:pPr>
        <w:pStyle w:val="af6"/>
        <w:numPr>
          <w:ilvl w:val="0"/>
          <w:numId w:val="19"/>
        </w:numPr>
        <w:tabs>
          <w:tab w:val="left" w:pos="993"/>
        </w:tabs>
        <w:spacing w:after="0" w:line="240" w:lineRule="auto"/>
        <w:ind w:left="0" w:firstLine="709"/>
        <w:jc w:val="both"/>
        <w:rPr>
          <w:rFonts w:ascii="Times New Roman" w:hAnsi="Times New Roman"/>
          <w:sz w:val="24"/>
          <w:szCs w:val="24"/>
        </w:rPr>
      </w:pPr>
      <w:r w:rsidRPr="00261CE1">
        <w:rPr>
          <w:rFonts w:ascii="Times New Roman" w:hAnsi="Times New Roman"/>
          <w:sz w:val="24"/>
          <w:szCs w:val="24"/>
        </w:rPr>
        <w:t xml:space="preserve">операционная система – MS </w:t>
      </w:r>
      <w:proofErr w:type="spellStart"/>
      <w:r w:rsidRPr="00261CE1">
        <w:rPr>
          <w:rFonts w:ascii="Times New Roman" w:hAnsi="Times New Roman"/>
          <w:sz w:val="24"/>
          <w:szCs w:val="24"/>
        </w:rPr>
        <w:t>Windows</w:t>
      </w:r>
      <w:proofErr w:type="spellEnd"/>
      <w:r w:rsidRPr="00261CE1">
        <w:rPr>
          <w:rFonts w:ascii="Times New Roman" w:hAnsi="Times New Roman"/>
          <w:sz w:val="24"/>
          <w:szCs w:val="24"/>
        </w:rPr>
        <w:t xml:space="preserve"> </w:t>
      </w:r>
    </w:p>
    <w:p w14:paraId="5717A8D0" w14:textId="77777777" w:rsidR="00261CE1" w:rsidRPr="00261CE1" w:rsidRDefault="00261CE1" w:rsidP="007D3AB3">
      <w:pPr>
        <w:pStyle w:val="af6"/>
        <w:numPr>
          <w:ilvl w:val="0"/>
          <w:numId w:val="19"/>
        </w:numPr>
        <w:tabs>
          <w:tab w:val="left" w:pos="993"/>
        </w:tabs>
        <w:spacing w:after="0" w:line="240" w:lineRule="auto"/>
        <w:ind w:left="0" w:firstLine="709"/>
        <w:jc w:val="both"/>
        <w:rPr>
          <w:rFonts w:ascii="Times New Roman" w:hAnsi="Times New Roman"/>
          <w:i/>
          <w:sz w:val="24"/>
          <w:szCs w:val="24"/>
        </w:rPr>
      </w:pPr>
      <w:r w:rsidRPr="00261CE1">
        <w:rPr>
          <w:rFonts w:ascii="Times New Roman" w:hAnsi="Times New Roman"/>
          <w:sz w:val="24"/>
          <w:szCs w:val="24"/>
        </w:rPr>
        <w:t>офисный</w:t>
      </w:r>
      <w:r w:rsidRPr="00261CE1">
        <w:rPr>
          <w:rFonts w:ascii="Times New Roman" w:hAnsi="Times New Roman"/>
          <w:sz w:val="24"/>
          <w:szCs w:val="24"/>
          <w:lang w:val="en-US"/>
        </w:rPr>
        <w:t xml:space="preserve"> </w:t>
      </w:r>
      <w:r w:rsidRPr="00261CE1">
        <w:rPr>
          <w:rFonts w:ascii="Times New Roman" w:hAnsi="Times New Roman"/>
          <w:sz w:val="24"/>
          <w:szCs w:val="24"/>
        </w:rPr>
        <w:t>пакет</w:t>
      </w:r>
      <w:r w:rsidRPr="00261CE1">
        <w:rPr>
          <w:rFonts w:ascii="Times New Roman" w:hAnsi="Times New Roman"/>
          <w:sz w:val="24"/>
          <w:szCs w:val="24"/>
          <w:lang w:val="en-US"/>
        </w:rPr>
        <w:t xml:space="preserve"> – Microsoft Office (MS Word, MS Excel, MS Power Point, MS Access)</w:t>
      </w:r>
    </w:p>
    <w:p w14:paraId="41B4108C" w14:textId="2CB36B7E" w:rsidR="00261CE1" w:rsidRPr="00261CE1" w:rsidRDefault="00B80ABB" w:rsidP="00261CE1">
      <w:pPr>
        <w:pStyle w:val="af6"/>
        <w:tabs>
          <w:tab w:val="left" w:pos="993"/>
        </w:tabs>
        <w:spacing w:after="0" w:line="240" w:lineRule="auto"/>
        <w:ind w:left="709"/>
        <w:jc w:val="both"/>
        <w:rPr>
          <w:rFonts w:ascii="Times New Roman" w:hAnsi="Times New Roman"/>
          <w:i/>
          <w:sz w:val="24"/>
          <w:szCs w:val="24"/>
        </w:rPr>
      </w:pPr>
      <w:r>
        <w:rPr>
          <w:rFonts w:ascii="Times New Roman" w:hAnsi="Times New Roman"/>
          <w:i/>
          <w:sz w:val="24"/>
          <w:szCs w:val="24"/>
          <w:lang w:val="ru-RU"/>
        </w:rPr>
        <w:t xml:space="preserve">- </w:t>
      </w:r>
      <w:r w:rsidR="00261CE1" w:rsidRPr="00261CE1">
        <w:rPr>
          <w:rFonts w:ascii="Times New Roman" w:hAnsi="Times New Roman"/>
          <w:i/>
          <w:sz w:val="24"/>
          <w:szCs w:val="24"/>
        </w:rPr>
        <w:t>свободно распространяемое программное</w:t>
      </w:r>
      <w:r w:rsidR="00261CE1" w:rsidRPr="00261CE1">
        <w:rPr>
          <w:rFonts w:ascii="Times New Roman" w:hAnsi="Times New Roman"/>
          <w:i/>
          <w:spacing w:val="-3"/>
          <w:sz w:val="24"/>
          <w:szCs w:val="24"/>
        </w:rPr>
        <w:t xml:space="preserve"> </w:t>
      </w:r>
      <w:r w:rsidR="00261CE1" w:rsidRPr="00261CE1">
        <w:rPr>
          <w:rFonts w:ascii="Times New Roman" w:hAnsi="Times New Roman"/>
          <w:i/>
          <w:sz w:val="24"/>
          <w:szCs w:val="24"/>
        </w:rPr>
        <w:t>обеспечение:</w:t>
      </w:r>
    </w:p>
    <w:p w14:paraId="33EBB4A9" w14:textId="77777777" w:rsidR="00261CE1" w:rsidRPr="00261CE1" w:rsidRDefault="00261CE1" w:rsidP="007D3AB3">
      <w:pPr>
        <w:numPr>
          <w:ilvl w:val="0"/>
          <w:numId w:val="20"/>
        </w:numPr>
        <w:tabs>
          <w:tab w:val="left" w:pos="993"/>
        </w:tabs>
        <w:spacing w:line="240" w:lineRule="auto"/>
        <w:ind w:left="0" w:right="0" w:firstLine="709"/>
        <w:jc w:val="both"/>
        <w:rPr>
          <w:sz w:val="24"/>
          <w:szCs w:val="24"/>
        </w:rPr>
      </w:pPr>
      <w:r w:rsidRPr="00261CE1">
        <w:rPr>
          <w:sz w:val="24"/>
          <w:szCs w:val="24"/>
        </w:rPr>
        <w:t xml:space="preserve">офисный пакет – </w:t>
      </w:r>
      <w:proofErr w:type="spellStart"/>
      <w:r w:rsidRPr="00261CE1">
        <w:rPr>
          <w:sz w:val="24"/>
          <w:szCs w:val="24"/>
        </w:rPr>
        <w:t>LibreOffice</w:t>
      </w:r>
      <w:proofErr w:type="spellEnd"/>
    </w:p>
    <w:p w14:paraId="747E7D26" w14:textId="77777777" w:rsidR="00261CE1" w:rsidRPr="00261CE1" w:rsidRDefault="00261CE1" w:rsidP="007D3AB3">
      <w:pPr>
        <w:numPr>
          <w:ilvl w:val="0"/>
          <w:numId w:val="20"/>
        </w:numPr>
        <w:tabs>
          <w:tab w:val="left" w:pos="993"/>
        </w:tabs>
        <w:spacing w:line="240" w:lineRule="auto"/>
        <w:ind w:left="0" w:right="0" w:firstLine="709"/>
        <w:jc w:val="both"/>
        <w:rPr>
          <w:sz w:val="24"/>
          <w:szCs w:val="24"/>
        </w:rPr>
      </w:pPr>
      <w:r w:rsidRPr="00261CE1">
        <w:rPr>
          <w:sz w:val="24"/>
          <w:szCs w:val="24"/>
        </w:rPr>
        <w:t xml:space="preserve">программа-браузер </w:t>
      </w:r>
    </w:p>
    <w:p w14:paraId="33941F21" w14:textId="77777777" w:rsidR="00261CE1" w:rsidRPr="00261CE1" w:rsidRDefault="00261CE1" w:rsidP="00261CE1">
      <w:pPr>
        <w:pStyle w:val="af3"/>
        <w:spacing w:after="0"/>
        <w:ind w:firstLine="709"/>
      </w:pPr>
      <w:r w:rsidRPr="00261CE1">
        <w:t>Базы данных, информационно-справочные и поисковые системы:</w:t>
      </w:r>
    </w:p>
    <w:p w14:paraId="547B066F" w14:textId="77777777" w:rsidR="00261CE1" w:rsidRPr="00261CE1" w:rsidRDefault="00261CE1" w:rsidP="007D3AB3">
      <w:pPr>
        <w:pStyle w:val="af6"/>
        <w:numPr>
          <w:ilvl w:val="0"/>
          <w:numId w:val="21"/>
        </w:numPr>
        <w:tabs>
          <w:tab w:val="left" w:pos="993"/>
        </w:tabs>
        <w:spacing w:after="0" w:line="240" w:lineRule="auto"/>
        <w:ind w:left="0" w:firstLine="709"/>
        <w:jc w:val="both"/>
        <w:rPr>
          <w:rFonts w:ascii="Times New Roman" w:hAnsi="Times New Roman"/>
          <w:sz w:val="24"/>
          <w:szCs w:val="24"/>
        </w:rPr>
      </w:pPr>
      <w:r w:rsidRPr="00261CE1">
        <w:rPr>
          <w:rFonts w:ascii="Times New Roman" w:hAnsi="Times New Roman"/>
          <w:sz w:val="24"/>
          <w:szCs w:val="24"/>
        </w:rPr>
        <w:t>Консультант Плюс</w:t>
      </w:r>
    </w:p>
    <w:p w14:paraId="0EB2BB2D" w14:textId="77777777" w:rsidR="00454653" w:rsidRPr="00894AC5" w:rsidRDefault="00454653" w:rsidP="00261CE1">
      <w:pPr>
        <w:widowControl w:val="0"/>
        <w:spacing w:line="240" w:lineRule="auto"/>
        <w:ind w:left="0" w:right="-1" w:firstLine="0"/>
        <w:jc w:val="both"/>
        <w:rPr>
          <w:rFonts w:eastAsia="Times New Roman"/>
          <w:sz w:val="24"/>
          <w:szCs w:val="24"/>
          <w:lang w:eastAsia="ru-RU"/>
        </w:rPr>
      </w:pPr>
    </w:p>
    <w:p w14:paraId="79C36192" w14:textId="77777777" w:rsidR="00454653" w:rsidRPr="00894AC5" w:rsidRDefault="00454653" w:rsidP="00261CE1">
      <w:pPr>
        <w:shd w:val="clear" w:color="auto" w:fill="FFFFFF"/>
        <w:spacing w:line="240" w:lineRule="auto"/>
        <w:ind w:left="0" w:right="0" w:firstLine="0"/>
        <w:jc w:val="both"/>
        <w:rPr>
          <w:rFonts w:eastAsia="Times New Roman"/>
          <w:b/>
          <w:bCs/>
          <w:sz w:val="24"/>
          <w:szCs w:val="24"/>
          <w:lang w:eastAsia="ru-RU"/>
        </w:rPr>
      </w:pPr>
      <w:r w:rsidRPr="00894AC5">
        <w:rPr>
          <w:rFonts w:eastAsia="Times New Roman"/>
          <w:b/>
          <w:bCs/>
          <w:sz w:val="24"/>
          <w:szCs w:val="24"/>
          <w:lang w:eastAsia="ru-RU"/>
        </w:rPr>
        <w:lastRenderedPageBreak/>
        <w:t>9. Особенности реализации дисциплины для инвалидов и лиц с огран</w:t>
      </w:r>
      <w:r w:rsidR="00894AC5" w:rsidRPr="00894AC5">
        <w:rPr>
          <w:rFonts w:eastAsia="Times New Roman"/>
          <w:b/>
          <w:bCs/>
          <w:sz w:val="24"/>
          <w:szCs w:val="24"/>
          <w:lang w:eastAsia="ru-RU"/>
        </w:rPr>
        <w:t>иченными возможностями здоровья</w:t>
      </w:r>
    </w:p>
    <w:p w14:paraId="57830F08" w14:textId="77777777" w:rsidR="00454653" w:rsidRPr="00894AC5" w:rsidRDefault="00454653" w:rsidP="00261CE1">
      <w:pPr>
        <w:spacing w:line="240" w:lineRule="auto"/>
        <w:ind w:left="0" w:right="0" w:firstLine="709"/>
        <w:jc w:val="both"/>
        <w:rPr>
          <w:rFonts w:eastAsia="Times New Roman"/>
          <w:sz w:val="24"/>
          <w:szCs w:val="24"/>
          <w:lang w:eastAsia="ru-RU"/>
        </w:rPr>
      </w:pPr>
      <w:r w:rsidRPr="00894AC5">
        <w:rPr>
          <w:rFonts w:eastAsia="Times New Roman"/>
          <w:sz w:val="24"/>
          <w:szCs w:val="24"/>
          <w:lang w:eastAsia="ru-RU"/>
        </w:rPr>
        <w:t>Для обеспечения образования инвалидов и обучающихся с ограниченными возможностями здоровья разрабатывается индивидуальный учебный график с учетом особенностей психофизического развития и состояния здоровья обучающихся с ограниченными возможностями здоровья (если необходимо).</w:t>
      </w:r>
    </w:p>
    <w:p w14:paraId="59E47C72" w14:textId="77777777" w:rsidR="00454653" w:rsidRPr="00894AC5" w:rsidRDefault="00454653" w:rsidP="00261CE1">
      <w:pPr>
        <w:widowControl w:val="0"/>
        <w:spacing w:line="240" w:lineRule="auto"/>
        <w:ind w:left="0" w:right="0" w:firstLine="709"/>
        <w:jc w:val="both"/>
        <w:rPr>
          <w:rFonts w:eastAsia="Times New Roman"/>
          <w:sz w:val="24"/>
          <w:szCs w:val="24"/>
          <w:lang w:eastAsia="ru-RU"/>
        </w:rPr>
      </w:pPr>
      <w:r w:rsidRPr="00894AC5">
        <w:rPr>
          <w:rFonts w:eastAsia="Times New Roman"/>
          <w:sz w:val="24"/>
          <w:szCs w:val="24"/>
          <w:lang w:eastAsia="ru-RU"/>
        </w:rPr>
        <w:t>Для осуществления процедур текущего контроля успеваемости и промежуточной аттестации обучающихся инвалидов и лиц с ограниченными возможностями здоровья - установлены адаптированные формы проведения с учетом индивидуальных психофизиологических особенностей:</w:t>
      </w:r>
    </w:p>
    <w:p w14:paraId="2D8719C0" w14:textId="77777777" w:rsidR="00454653" w:rsidRPr="00894AC5" w:rsidRDefault="00454653" w:rsidP="00261CE1">
      <w:pPr>
        <w:keepNext/>
        <w:widowControl w:val="0"/>
        <w:shd w:val="clear" w:color="auto" w:fill="FFFFFF"/>
        <w:tabs>
          <w:tab w:val="left" w:pos="993"/>
        </w:tabs>
        <w:autoSpaceDE w:val="0"/>
        <w:autoSpaceDN w:val="0"/>
        <w:adjustRightInd w:val="0"/>
        <w:spacing w:line="240" w:lineRule="auto"/>
        <w:ind w:left="0" w:right="0" w:firstLine="709"/>
        <w:jc w:val="both"/>
        <w:rPr>
          <w:rFonts w:eastAsia="Times New Roman"/>
          <w:i/>
          <w:sz w:val="24"/>
          <w:szCs w:val="24"/>
          <w:lang w:eastAsia="ru-RU"/>
        </w:rPr>
      </w:pPr>
      <w:r w:rsidRPr="00894AC5">
        <w:rPr>
          <w:rFonts w:eastAsia="Times New Roman"/>
          <w:i/>
          <w:sz w:val="24"/>
          <w:szCs w:val="24"/>
          <w:lang w:eastAsia="ru-RU"/>
        </w:rPr>
        <w:t>а) для слабовидящих:</w:t>
      </w:r>
    </w:p>
    <w:p w14:paraId="32F3A9A7" w14:textId="77777777" w:rsidR="00454653" w:rsidRPr="00894AC5" w:rsidRDefault="00454653" w:rsidP="007D3AB3">
      <w:pPr>
        <w:pStyle w:val="af6"/>
        <w:widowControl w:val="0"/>
        <w:numPr>
          <w:ilvl w:val="0"/>
          <w:numId w:val="22"/>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на зачете/экзамене студенту оказывается необходимая техническая помощь с учетом индивидуальных особенностей (занять рабочее место, передвигаться, прочитать и оформить задание, в том числе записывая под диктовку);</w:t>
      </w:r>
    </w:p>
    <w:p w14:paraId="48C02969" w14:textId="77777777" w:rsidR="00454653" w:rsidRPr="00894AC5" w:rsidRDefault="00454653" w:rsidP="007D3AB3">
      <w:pPr>
        <w:pStyle w:val="af6"/>
        <w:widowControl w:val="0"/>
        <w:numPr>
          <w:ilvl w:val="0"/>
          <w:numId w:val="22"/>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задания для выполнения, а также инструкция о порядке проведения зачета/экзамена оформляется увеличенным шрифтом;</w:t>
      </w:r>
    </w:p>
    <w:p w14:paraId="0F016E66" w14:textId="77777777" w:rsidR="00454653" w:rsidRPr="00894AC5" w:rsidRDefault="00454653" w:rsidP="007D3AB3">
      <w:pPr>
        <w:pStyle w:val="af6"/>
        <w:widowControl w:val="0"/>
        <w:numPr>
          <w:ilvl w:val="0"/>
          <w:numId w:val="22"/>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задания для выполнения на зачете / экзамене зачитываются вслух;</w:t>
      </w:r>
    </w:p>
    <w:p w14:paraId="44F4FCF2" w14:textId="77777777" w:rsidR="00454653" w:rsidRPr="00894AC5" w:rsidRDefault="00454653" w:rsidP="007D3AB3">
      <w:pPr>
        <w:pStyle w:val="af6"/>
        <w:widowControl w:val="0"/>
        <w:numPr>
          <w:ilvl w:val="0"/>
          <w:numId w:val="22"/>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 xml:space="preserve">письменные задания выполняются на бумаге, </w:t>
      </w:r>
      <w:proofErr w:type="spellStart"/>
      <w:r w:rsidRPr="00894AC5">
        <w:rPr>
          <w:rFonts w:ascii="Times New Roman" w:eastAsia="Times New Roman" w:hAnsi="Times New Roman"/>
          <w:sz w:val="24"/>
          <w:szCs w:val="24"/>
          <w:lang w:eastAsia="ru-RU"/>
        </w:rPr>
        <w:t>надиктовываются</w:t>
      </w:r>
      <w:proofErr w:type="spellEnd"/>
      <w:r w:rsidRPr="00894AC5">
        <w:rPr>
          <w:rFonts w:ascii="Times New Roman" w:eastAsia="Times New Roman" w:hAnsi="Times New Roman"/>
          <w:sz w:val="24"/>
          <w:szCs w:val="24"/>
          <w:lang w:eastAsia="ru-RU"/>
        </w:rPr>
        <w:t xml:space="preserve"> (ассистенту или преподавателю);</w:t>
      </w:r>
    </w:p>
    <w:p w14:paraId="0598AB1B" w14:textId="77777777" w:rsidR="00454653" w:rsidRPr="00894AC5" w:rsidRDefault="00454653" w:rsidP="007D3AB3">
      <w:pPr>
        <w:pStyle w:val="af6"/>
        <w:widowControl w:val="0"/>
        <w:numPr>
          <w:ilvl w:val="0"/>
          <w:numId w:val="22"/>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студенту для выполнения задания при необходимости предоставляется увеличивающее устройство;</w:t>
      </w:r>
    </w:p>
    <w:p w14:paraId="4CE8E075" w14:textId="77777777" w:rsidR="00454653" w:rsidRPr="00894AC5" w:rsidRDefault="00454653" w:rsidP="00261CE1">
      <w:pPr>
        <w:widowControl w:val="0"/>
        <w:spacing w:line="240" w:lineRule="auto"/>
        <w:ind w:left="0" w:right="0" w:firstLine="709"/>
        <w:jc w:val="both"/>
        <w:rPr>
          <w:rFonts w:eastAsia="Times New Roman"/>
          <w:i/>
          <w:sz w:val="24"/>
          <w:szCs w:val="24"/>
          <w:lang w:eastAsia="ru-RU"/>
        </w:rPr>
      </w:pPr>
      <w:r w:rsidRPr="00894AC5">
        <w:rPr>
          <w:rFonts w:eastAsia="Times New Roman"/>
          <w:i/>
          <w:sz w:val="24"/>
          <w:szCs w:val="24"/>
          <w:lang w:eastAsia="ru-RU"/>
        </w:rPr>
        <w:t>б) для глухих и слабослышащих:</w:t>
      </w:r>
    </w:p>
    <w:p w14:paraId="1CF7C472" w14:textId="77777777" w:rsidR="00454653" w:rsidRPr="00894AC5" w:rsidRDefault="00454653" w:rsidP="007D3AB3">
      <w:pPr>
        <w:pStyle w:val="af6"/>
        <w:widowControl w:val="0"/>
        <w:numPr>
          <w:ilvl w:val="0"/>
          <w:numId w:val="23"/>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на зачете/экзамене студенту оказывается необходимая техническая помощь с учетом индивидуальных особенностей (он помогает занять рабочее место, передвигаться, прочитать и оформить задание, в том числе, записывая под диктовку);</w:t>
      </w:r>
    </w:p>
    <w:p w14:paraId="6837F804" w14:textId="77777777" w:rsidR="00454653" w:rsidRPr="00894AC5" w:rsidRDefault="00454653" w:rsidP="007D3AB3">
      <w:pPr>
        <w:pStyle w:val="af6"/>
        <w:widowControl w:val="0"/>
        <w:numPr>
          <w:ilvl w:val="0"/>
          <w:numId w:val="23"/>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зачет/экзамен проводится в письменной форме;</w:t>
      </w:r>
    </w:p>
    <w:p w14:paraId="4632B0E8" w14:textId="77777777" w:rsidR="00454653" w:rsidRPr="00894AC5" w:rsidRDefault="00454653" w:rsidP="007D3AB3">
      <w:pPr>
        <w:pStyle w:val="af6"/>
        <w:widowControl w:val="0"/>
        <w:numPr>
          <w:ilvl w:val="0"/>
          <w:numId w:val="23"/>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обеспечивается наличие звукоусиливающей аппаратуры коллективного пользования, при необходимости предоставляется звукоусиливающая аппаратура индивидуального пользования;</w:t>
      </w:r>
    </w:p>
    <w:p w14:paraId="21B98D00" w14:textId="77777777" w:rsidR="00454653" w:rsidRPr="00894AC5" w:rsidRDefault="00454653" w:rsidP="007D3AB3">
      <w:pPr>
        <w:pStyle w:val="af6"/>
        <w:widowControl w:val="0"/>
        <w:numPr>
          <w:ilvl w:val="0"/>
          <w:numId w:val="23"/>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по желанию студента зачет/экзамен может проводиться в письменной форме;</w:t>
      </w:r>
    </w:p>
    <w:p w14:paraId="6662EEDF" w14:textId="77777777" w:rsidR="00454653" w:rsidRPr="00894AC5" w:rsidRDefault="00454653" w:rsidP="00261CE1">
      <w:pPr>
        <w:widowControl w:val="0"/>
        <w:spacing w:line="240" w:lineRule="auto"/>
        <w:ind w:left="0" w:right="0" w:firstLine="709"/>
        <w:jc w:val="both"/>
        <w:rPr>
          <w:rFonts w:eastAsia="Times New Roman"/>
          <w:sz w:val="24"/>
          <w:szCs w:val="24"/>
          <w:lang w:eastAsia="ru-RU"/>
        </w:rPr>
      </w:pPr>
      <w:r w:rsidRPr="00894AC5">
        <w:rPr>
          <w:rFonts w:eastAsia="Times New Roman"/>
          <w:i/>
          <w:sz w:val="24"/>
          <w:szCs w:val="24"/>
          <w:lang w:eastAsia="ru-RU"/>
        </w:rPr>
        <w:t>в) для лиц с нарушениями опорно-двигательного аппарата</w:t>
      </w:r>
      <w:r w:rsidRPr="00894AC5">
        <w:rPr>
          <w:rFonts w:eastAsia="Times New Roman"/>
          <w:b/>
          <w:sz w:val="24"/>
          <w:szCs w:val="24"/>
          <w:lang w:eastAsia="ru-RU"/>
        </w:rPr>
        <w:t xml:space="preserve"> </w:t>
      </w:r>
      <w:r w:rsidRPr="00894AC5">
        <w:rPr>
          <w:rFonts w:eastAsia="Times New Roman"/>
          <w:sz w:val="24"/>
          <w:szCs w:val="24"/>
          <w:lang w:eastAsia="ru-RU"/>
        </w:rPr>
        <w:t>(тяжелыми нарушениями двигательных функций верхних конечностей или отсутствием верхних конечностей):</w:t>
      </w:r>
    </w:p>
    <w:p w14:paraId="7C72D1DA" w14:textId="77777777" w:rsidR="00454653" w:rsidRPr="00894AC5" w:rsidRDefault="00454653" w:rsidP="007D3AB3">
      <w:pPr>
        <w:pStyle w:val="af6"/>
        <w:widowControl w:val="0"/>
        <w:numPr>
          <w:ilvl w:val="0"/>
          <w:numId w:val="23"/>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 xml:space="preserve">письменные задания выполняются на компьютере со специализированным программным обеспечением или </w:t>
      </w:r>
      <w:proofErr w:type="spellStart"/>
      <w:r w:rsidRPr="00894AC5">
        <w:rPr>
          <w:rFonts w:ascii="Times New Roman" w:eastAsia="Times New Roman" w:hAnsi="Times New Roman"/>
          <w:sz w:val="24"/>
          <w:szCs w:val="24"/>
          <w:lang w:eastAsia="ru-RU"/>
        </w:rPr>
        <w:t>надиктовываются</w:t>
      </w:r>
      <w:proofErr w:type="spellEnd"/>
      <w:r w:rsidRPr="00894AC5">
        <w:rPr>
          <w:rFonts w:ascii="Times New Roman" w:eastAsia="Times New Roman" w:hAnsi="Times New Roman"/>
          <w:sz w:val="24"/>
          <w:szCs w:val="24"/>
          <w:lang w:eastAsia="ru-RU"/>
        </w:rPr>
        <w:t xml:space="preserve"> ассистенту;</w:t>
      </w:r>
    </w:p>
    <w:p w14:paraId="5BE9872A" w14:textId="77777777" w:rsidR="00454653" w:rsidRPr="00894AC5" w:rsidRDefault="00454653" w:rsidP="007D3AB3">
      <w:pPr>
        <w:pStyle w:val="af6"/>
        <w:widowControl w:val="0"/>
        <w:numPr>
          <w:ilvl w:val="0"/>
          <w:numId w:val="23"/>
        </w:numPr>
        <w:tabs>
          <w:tab w:val="left" w:pos="993"/>
        </w:tabs>
        <w:spacing w:after="0" w:line="240" w:lineRule="auto"/>
        <w:ind w:left="0" w:firstLine="709"/>
        <w:jc w:val="both"/>
        <w:rPr>
          <w:rFonts w:ascii="Times New Roman" w:eastAsia="Times New Roman" w:hAnsi="Times New Roman"/>
          <w:sz w:val="24"/>
          <w:szCs w:val="24"/>
          <w:lang w:eastAsia="ru-RU"/>
        </w:rPr>
      </w:pPr>
      <w:r w:rsidRPr="00894AC5">
        <w:rPr>
          <w:rFonts w:ascii="Times New Roman" w:eastAsia="Times New Roman" w:hAnsi="Times New Roman"/>
          <w:sz w:val="24"/>
          <w:szCs w:val="24"/>
          <w:lang w:eastAsia="ru-RU"/>
        </w:rPr>
        <w:t>по желанию студента зачет/экзамен проводится в устной форме.</w:t>
      </w:r>
    </w:p>
    <w:p w14:paraId="149A3FFB" w14:textId="77777777" w:rsidR="00454653" w:rsidRPr="00894AC5" w:rsidRDefault="00454653" w:rsidP="00E31B98">
      <w:pPr>
        <w:widowControl w:val="0"/>
        <w:shd w:val="clear" w:color="auto" w:fill="FFFFFF"/>
        <w:spacing w:line="240" w:lineRule="auto"/>
        <w:ind w:left="0" w:right="-1" w:firstLine="0"/>
        <w:jc w:val="both"/>
        <w:rPr>
          <w:rFonts w:eastAsia="Times New Roman"/>
          <w:b/>
          <w:bCs/>
          <w:sz w:val="24"/>
          <w:szCs w:val="24"/>
          <w:lang w:eastAsia="ru-RU"/>
        </w:rPr>
      </w:pPr>
      <w:r w:rsidRPr="00894AC5">
        <w:rPr>
          <w:rFonts w:eastAsia="Times New Roman"/>
          <w:b/>
          <w:sz w:val="24"/>
          <w:szCs w:val="24"/>
          <w:lang w:eastAsia="ru-RU"/>
        </w:rPr>
        <w:t>10.</w:t>
      </w:r>
      <w:r w:rsidRPr="00894AC5">
        <w:rPr>
          <w:rFonts w:eastAsia="Times New Roman"/>
          <w:sz w:val="24"/>
          <w:szCs w:val="24"/>
          <w:lang w:eastAsia="ru-RU"/>
        </w:rPr>
        <w:t xml:space="preserve"> </w:t>
      </w:r>
      <w:r w:rsidRPr="00894AC5">
        <w:rPr>
          <w:rFonts w:eastAsia="Times New Roman"/>
          <w:b/>
          <w:bCs/>
          <w:sz w:val="24"/>
          <w:szCs w:val="24"/>
          <w:lang w:eastAsia="ru-RU"/>
        </w:rPr>
        <w:t>Перечень ключевых слов</w:t>
      </w:r>
      <w:r w:rsidR="00E31B98" w:rsidRPr="00894AC5">
        <w:rPr>
          <w:rFonts w:eastAsia="Times New Roman"/>
          <w:b/>
          <w:bCs/>
          <w:sz w:val="24"/>
          <w:szCs w:val="24"/>
          <w:lang w:eastAsia="ru-RU"/>
        </w:rPr>
        <w:t xml:space="preserve"> </w:t>
      </w:r>
    </w:p>
    <w:tbl>
      <w:tblPr>
        <w:tblStyle w:val="a9"/>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2"/>
        <w:gridCol w:w="5083"/>
      </w:tblGrid>
      <w:tr w:rsidR="00894AC5" w:rsidRPr="00894AC5" w14:paraId="3D4C4289" w14:textId="77777777" w:rsidTr="00894AC5">
        <w:trPr>
          <w:jc w:val="center"/>
        </w:trPr>
        <w:tc>
          <w:tcPr>
            <w:tcW w:w="5223" w:type="dxa"/>
          </w:tcPr>
          <w:p w14:paraId="7C9540D8"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Адаптация</w:t>
            </w:r>
          </w:p>
          <w:p w14:paraId="04E5954F"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Воспитание</w:t>
            </w:r>
          </w:p>
          <w:p w14:paraId="769DAE78"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Инновации</w:t>
            </w:r>
          </w:p>
          <w:p w14:paraId="1A3B2955"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Качество образования</w:t>
            </w:r>
          </w:p>
          <w:p w14:paraId="6AAD5F8B"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Ключевые компетенции</w:t>
            </w:r>
          </w:p>
          <w:p w14:paraId="18374425" w14:textId="77777777" w:rsidR="00894AC5" w:rsidRPr="00894AC5" w:rsidRDefault="00894AC5" w:rsidP="00894AC5">
            <w:pPr>
              <w:widowControl w:val="0"/>
              <w:autoSpaceDE w:val="0"/>
              <w:autoSpaceDN w:val="0"/>
              <w:adjustRightInd w:val="0"/>
              <w:ind w:right="-1"/>
              <w:jc w:val="both"/>
              <w:rPr>
                <w:sz w:val="24"/>
                <w:szCs w:val="24"/>
              </w:rPr>
            </w:pPr>
            <w:proofErr w:type="spellStart"/>
            <w:r w:rsidRPr="00894AC5">
              <w:rPr>
                <w:sz w:val="24"/>
                <w:szCs w:val="24"/>
              </w:rPr>
              <w:t>Метапредметные</w:t>
            </w:r>
            <w:proofErr w:type="spellEnd"/>
            <w:r w:rsidRPr="00894AC5">
              <w:rPr>
                <w:sz w:val="24"/>
                <w:szCs w:val="24"/>
              </w:rPr>
              <w:t xml:space="preserve"> компетенции</w:t>
            </w:r>
          </w:p>
          <w:p w14:paraId="1B3E0175"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Образование</w:t>
            </w:r>
          </w:p>
          <w:p w14:paraId="34CA99F4"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Образовательная парадигма</w:t>
            </w:r>
          </w:p>
          <w:p w14:paraId="5B81052C"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Обучение</w:t>
            </w:r>
          </w:p>
          <w:p w14:paraId="7FB05986"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Обучающийся</w:t>
            </w:r>
          </w:p>
          <w:p w14:paraId="2B676324"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Организация высшего образования</w:t>
            </w:r>
          </w:p>
          <w:p w14:paraId="3853207D"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Парадигма образования</w:t>
            </w:r>
          </w:p>
          <w:p w14:paraId="68122F07"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Педагогические технологии</w:t>
            </w:r>
          </w:p>
          <w:p w14:paraId="1CA314A9"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Предметные компетенции</w:t>
            </w:r>
          </w:p>
          <w:p w14:paraId="375C4733"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Предпрофессиональная подготовка</w:t>
            </w:r>
          </w:p>
          <w:p w14:paraId="6A244505" w14:textId="77777777" w:rsidR="00894AC5" w:rsidRPr="00894AC5" w:rsidRDefault="00894AC5" w:rsidP="00894AC5">
            <w:pPr>
              <w:widowControl w:val="0"/>
              <w:autoSpaceDE w:val="0"/>
              <w:autoSpaceDN w:val="0"/>
              <w:adjustRightInd w:val="0"/>
              <w:ind w:right="-1"/>
              <w:jc w:val="both"/>
              <w:rPr>
                <w:sz w:val="24"/>
                <w:szCs w:val="24"/>
              </w:rPr>
            </w:pPr>
            <w:r w:rsidRPr="00894AC5">
              <w:rPr>
                <w:sz w:val="24"/>
                <w:szCs w:val="24"/>
              </w:rPr>
              <w:t>Принципы образования (воспитания, обучения)</w:t>
            </w:r>
          </w:p>
          <w:p w14:paraId="0C78B453" w14:textId="77777777" w:rsidR="00894AC5" w:rsidRPr="00894AC5" w:rsidRDefault="00894AC5" w:rsidP="00E31B98">
            <w:pPr>
              <w:widowControl w:val="0"/>
              <w:autoSpaceDE w:val="0"/>
              <w:autoSpaceDN w:val="0"/>
              <w:adjustRightInd w:val="0"/>
              <w:ind w:right="-1"/>
              <w:jc w:val="both"/>
              <w:rPr>
                <w:sz w:val="24"/>
                <w:szCs w:val="24"/>
              </w:rPr>
            </w:pPr>
            <w:r w:rsidRPr="00894AC5">
              <w:rPr>
                <w:sz w:val="24"/>
                <w:szCs w:val="24"/>
              </w:rPr>
              <w:t>Профессионализм</w:t>
            </w:r>
          </w:p>
        </w:tc>
        <w:tc>
          <w:tcPr>
            <w:tcW w:w="5198" w:type="dxa"/>
          </w:tcPr>
          <w:p w14:paraId="0DAA9006"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Профессиональное образование Профессиональное обучение</w:t>
            </w:r>
          </w:p>
          <w:p w14:paraId="6363EEAC"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Профессиональная социализация</w:t>
            </w:r>
          </w:p>
          <w:p w14:paraId="0BC83B0B"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Профессиональное самоопределение</w:t>
            </w:r>
          </w:p>
          <w:p w14:paraId="1B8DC075"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Профессиональное становление</w:t>
            </w:r>
          </w:p>
          <w:p w14:paraId="281D0978"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Профессиональный стандарт</w:t>
            </w:r>
          </w:p>
          <w:p w14:paraId="7D010693"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Профессия</w:t>
            </w:r>
          </w:p>
          <w:p w14:paraId="2B662845"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Развитие личности</w:t>
            </w:r>
          </w:p>
          <w:p w14:paraId="0923A414"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Система профессионального образования</w:t>
            </w:r>
          </w:p>
          <w:p w14:paraId="375A51E8"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Субъект профессиональной деятельности</w:t>
            </w:r>
          </w:p>
          <w:p w14:paraId="1F05056E"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Тенденции образования</w:t>
            </w:r>
          </w:p>
          <w:p w14:paraId="1EADFFC4"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Уровни профессионального образования</w:t>
            </w:r>
          </w:p>
          <w:p w14:paraId="1439BB87"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Условия развития личности</w:t>
            </w:r>
          </w:p>
          <w:p w14:paraId="05DBDBCD"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Учебно-профессиональное взаимодействие</w:t>
            </w:r>
          </w:p>
          <w:p w14:paraId="5E8BEBF6"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Факторы развития личности</w:t>
            </w:r>
          </w:p>
          <w:p w14:paraId="38E827D1" w14:textId="77777777" w:rsidR="00894AC5" w:rsidRPr="00894AC5" w:rsidRDefault="00894AC5" w:rsidP="00894AC5">
            <w:pPr>
              <w:widowControl w:val="0"/>
              <w:autoSpaceDE w:val="0"/>
              <w:autoSpaceDN w:val="0"/>
              <w:adjustRightInd w:val="0"/>
              <w:ind w:right="-1"/>
              <w:rPr>
                <w:sz w:val="24"/>
                <w:szCs w:val="24"/>
              </w:rPr>
            </w:pPr>
            <w:r w:rsidRPr="00894AC5">
              <w:rPr>
                <w:sz w:val="24"/>
                <w:szCs w:val="24"/>
              </w:rPr>
              <w:t>Федеральный государственный образовательный стандарт</w:t>
            </w:r>
          </w:p>
        </w:tc>
      </w:tr>
    </w:tbl>
    <w:p w14:paraId="1A070261" w14:textId="39CD98EE" w:rsidR="0028682A" w:rsidRPr="0028682A" w:rsidRDefault="0028682A" w:rsidP="0028682A">
      <w:pPr>
        <w:widowControl w:val="0"/>
        <w:spacing w:line="240" w:lineRule="auto"/>
        <w:ind w:left="0" w:right="-1" w:firstLine="0"/>
        <w:jc w:val="center"/>
        <w:rPr>
          <w:rFonts w:eastAsia="Times New Roman"/>
          <w:b/>
          <w:sz w:val="24"/>
          <w:szCs w:val="24"/>
          <w:lang w:eastAsia="ru-RU"/>
        </w:rPr>
      </w:pPr>
      <w:bookmarkStart w:id="0" w:name="_GoBack"/>
      <w:bookmarkEnd w:id="0"/>
      <w:r w:rsidRPr="0028682A">
        <w:rPr>
          <w:rFonts w:eastAsia="Times New Roman"/>
          <w:b/>
          <w:sz w:val="24"/>
          <w:szCs w:val="24"/>
          <w:lang w:eastAsia="ru-RU"/>
        </w:rPr>
        <w:lastRenderedPageBreak/>
        <w:t>Содержание рабочей программы дисциплины</w:t>
      </w:r>
    </w:p>
    <w:p w14:paraId="19F30D32" w14:textId="77777777" w:rsidR="0028682A" w:rsidRPr="00894AC5" w:rsidRDefault="0028682A" w:rsidP="0028682A">
      <w:pPr>
        <w:widowControl w:val="0"/>
        <w:spacing w:line="240" w:lineRule="auto"/>
        <w:ind w:left="0" w:right="-1" w:firstLine="0"/>
        <w:jc w:val="center"/>
        <w:rPr>
          <w:rFonts w:eastAsia="Times New Roman"/>
          <w:sz w:val="24"/>
          <w:szCs w:val="24"/>
          <w:u w:val="single"/>
          <w:lang w:eastAsia="ru-RU"/>
        </w:rPr>
      </w:pPr>
    </w:p>
    <w:tbl>
      <w:tblPr>
        <w:tblStyle w:val="a9"/>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9"/>
        <w:gridCol w:w="456"/>
      </w:tblGrid>
      <w:tr w:rsidR="0028682A" w:rsidRPr="00894AC5" w14:paraId="72EE0200" w14:textId="77777777" w:rsidTr="003008D9">
        <w:tc>
          <w:tcPr>
            <w:tcW w:w="9749" w:type="dxa"/>
          </w:tcPr>
          <w:p w14:paraId="1C4DF55B" w14:textId="77777777" w:rsidR="0028682A" w:rsidRPr="00894AC5" w:rsidRDefault="0028682A" w:rsidP="003008D9">
            <w:pPr>
              <w:widowControl w:val="0"/>
              <w:ind w:right="-108"/>
              <w:rPr>
                <w:sz w:val="24"/>
                <w:szCs w:val="24"/>
              </w:rPr>
            </w:pPr>
            <w:r w:rsidRPr="00894AC5">
              <w:rPr>
                <w:sz w:val="24"/>
                <w:szCs w:val="24"/>
              </w:rPr>
              <w:t>1. Цели освоения дисциплины ………………………………………………………………</w:t>
            </w:r>
            <w:proofErr w:type="gramStart"/>
            <w:r w:rsidRPr="00894AC5">
              <w:rPr>
                <w:sz w:val="24"/>
                <w:szCs w:val="24"/>
              </w:rPr>
              <w:t>…….</w:t>
            </w:r>
            <w:proofErr w:type="gramEnd"/>
            <w:r w:rsidRPr="00894AC5">
              <w:rPr>
                <w:sz w:val="24"/>
                <w:szCs w:val="24"/>
              </w:rPr>
              <w:t>.</w:t>
            </w:r>
          </w:p>
        </w:tc>
        <w:tc>
          <w:tcPr>
            <w:tcW w:w="456" w:type="dxa"/>
          </w:tcPr>
          <w:p w14:paraId="75CA74C1" w14:textId="0CD2E72A" w:rsidR="0028682A" w:rsidRPr="00894AC5" w:rsidRDefault="00B80ABB" w:rsidP="003008D9">
            <w:pPr>
              <w:widowControl w:val="0"/>
              <w:ind w:right="-1"/>
              <w:rPr>
                <w:sz w:val="24"/>
                <w:szCs w:val="24"/>
              </w:rPr>
            </w:pPr>
            <w:r>
              <w:rPr>
                <w:sz w:val="24"/>
                <w:szCs w:val="24"/>
              </w:rPr>
              <w:t>3</w:t>
            </w:r>
          </w:p>
        </w:tc>
      </w:tr>
      <w:tr w:rsidR="0028682A" w:rsidRPr="00894AC5" w14:paraId="5A68DE53" w14:textId="77777777" w:rsidTr="003008D9">
        <w:tc>
          <w:tcPr>
            <w:tcW w:w="9749" w:type="dxa"/>
          </w:tcPr>
          <w:p w14:paraId="2FCFBDCD" w14:textId="77777777" w:rsidR="0028682A" w:rsidRPr="00894AC5" w:rsidRDefault="0028682A" w:rsidP="003008D9">
            <w:pPr>
              <w:widowControl w:val="0"/>
              <w:ind w:right="-108"/>
              <w:rPr>
                <w:sz w:val="24"/>
                <w:szCs w:val="24"/>
              </w:rPr>
            </w:pPr>
            <w:r w:rsidRPr="00894AC5">
              <w:rPr>
                <w:sz w:val="24"/>
                <w:szCs w:val="24"/>
              </w:rPr>
              <w:t>2. Место дисциплины в структуре ОПОП магистратуры …………………………………………</w:t>
            </w:r>
          </w:p>
        </w:tc>
        <w:tc>
          <w:tcPr>
            <w:tcW w:w="456" w:type="dxa"/>
          </w:tcPr>
          <w:p w14:paraId="4FB1286E" w14:textId="5FBDBBCC" w:rsidR="0028682A" w:rsidRPr="00894AC5" w:rsidRDefault="00B80ABB" w:rsidP="003008D9">
            <w:pPr>
              <w:widowControl w:val="0"/>
              <w:ind w:right="-1"/>
              <w:rPr>
                <w:sz w:val="24"/>
                <w:szCs w:val="24"/>
              </w:rPr>
            </w:pPr>
            <w:r>
              <w:rPr>
                <w:sz w:val="24"/>
                <w:szCs w:val="24"/>
              </w:rPr>
              <w:t>3</w:t>
            </w:r>
          </w:p>
        </w:tc>
      </w:tr>
      <w:tr w:rsidR="0028682A" w:rsidRPr="00894AC5" w14:paraId="0A8EEA07" w14:textId="77777777" w:rsidTr="003008D9">
        <w:tc>
          <w:tcPr>
            <w:tcW w:w="9749" w:type="dxa"/>
          </w:tcPr>
          <w:p w14:paraId="0425F23E" w14:textId="77777777" w:rsidR="0028682A" w:rsidRPr="00894AC5" w:rsidRDefault="0028682A" w:rsidP="003008D9">
            <w:pPr>
              <w:widowControl w:val="0"/>
              <w:ind w:right="-108"/>
              <w:rPr>
                <w:sz w:val="24"/>
                <w:szCs w:val="24"/>
              </w:rPr>
            </w:pPr>
            <w:r w:rsidRPr="00894AC5">
              <w:rPr>
                <w:sz w:val="24"/>
                <w:szCs w:val="24"/>
              </w:rPr>
              <w:t>3. Планируемые результаты обучения по дисциплине «Психология и педагогика профессионального образования» …………………………………………………………………</w:t>
            </w:r>
          </w:p>
        </w:tc>
        <w:tc>
          <w:tcPr>
            <w:tcW w:w="456" w:type="dxa"/>
          </w:tcPr>
          <w:p w14:paraId="1AADF80C" w14:textId="77777777" w:rsidR="003F2A25" w:rsidRDefault="003F2A25" w:rsidP="003008D9">
            <w:pPr>
              <w:widowControl w:val="0"/>
              <w:ind w:right="-1"/>
              <w:rPr>
                <w:sz w:val="24"/>
                <w:szCs w:val="24"/>
              </w:rPr>
            </w:pPr>
          </w:p>
          <w:p w14:paraId="3ECAF111" w14:textId="12E29D01" w:rsidR="0028682A" w:rsidRPr="00894AC5" w:rsidRDefault="00B80ABB" w:rsidP="003008D9">
            <w:pPr>
              <w:widowControl w:val="0"/>
              <w:ind w:right="-1"/>
              <w:rPr>
                <w:sz w:val="24"/>
                <w:szCs w:val="24"/>
              </w:rPr>
            </w:pPr>
            <w:r>
              <w:rPr>
                <w:sz w:val="24"/>
                <w:szCs w:val="24"/>
              </w:rPr>
              <w:t>3</w:t>
            </w:r>
          </w:p>
        </w:tc>
      </w:tr>
      <w:tr w:rsidR="0028682A" w:rsidRPr="00894AC5" w14:paraId="29598259" w14:textId="77777777" w:rsidTr="003008D9">
        <w:tc>
          <w:tcPr>
            <w:tcW w:w="9749" w:type="dxa"/>
          </w:tcPr>
          <w:p w14:paraId="27B4C1A5" w14:textId="77777777" w:rsidR="0028682A" w:rsidRPr="00894AC5" w:rsidRDefault="0028682A" w:rsidP="003008D9">
            <w:pPr>
              <w:widowControl w:val="0"/>
              <w:ind w:right="-108"/>
              <w:rPr>
                <w:sz w:val="24"/>
                <w:szCs w:val="24"/>
              </w:rPr>
            </w:pPr>
            <w:r w:rsidRPr="00894AC5">
              <w:rPr>
                <w:sz w:val="24"/>
                <w:szCs w:val="24"/>
              </w:rPr>
              <w:t>4. Объем, структура и содержание дисциплины ………………………………………………….</w:t>
            </w:r>
          </w:p>
        </w:tc>
        <w:tc>
          <w:tcPr>
            <w:tcW w:w="456" w:type="dxa"/>
          </w:tcPr>
          <w:p w14:paraId="5C75AC22" w14:textId="13623A05" w:rsidR="0028682A" w:rsidRPr="00894AC5" w:rsidRDefault="00B80ABB" w:rsidP="003008D9">
            <w:pPr>
              <w:widowControl w:val="0"/>
              <w:ind w:right="-1"/>
              <w:rPr>
                <w:sz w:val="24"/>
                <w:szCs w:val="24"/>
              </w:rPr>
            </w:pPr>
            <w:r>
              <w:rPr>
                <w:sz w:val="24"/>
                <w:szCs w:val="24"/>
              </w:rPr>
              <w:t>4</w:t>
            </w:r>
          </w:p>
        </w:tc>
      </w:tr>
      <w:tr w:rsidR="0028682A" w:rsidRPr="00894AC5" w14:paraId="1895F11B" w14:textId="77777777" w:rsidTr="003008D9">
        <w:tc>
          <w:tcPr>
            <w:tcW w:w="9749" w:type="dxa"/>
          </w:tcPr>
          <w:p w14:paraId="69EA5CAF" w14:textId="6A21F331" w:rsidR="0028682A" w:rsidRPr="00894AC5" w:rsidRDefault="0028682A" w:rsidP="00B80ABB">
            <w:pPr>
              <w:widowControl w:val="0"/>
              <w:ind w:left="321" w:right="-108"/>
              <w:rPr>
                <w:sz w:val="24"/>
                <w:szCs w:val="24"/>
              </w:rPr>
            </w:pPr>
            <w:r w:rsidRPr="00894AC5">
              <w:rPr>
                <w:sz w:val="24"/>
                <w:szCs w:val="24"/>
              </w:rPr>
              <w:t>4.1. Объем дисциплины …………………………………………………………………………</w:t>
            </w:r>
          </w:p>
        </w:tc>
        <w:tc>
          <w:tcPr>
            <w:tcW w:w="456" w:type="dxa"/>
          </w:tcPr>
          <w:p w14:paraId="5EF282EF" w14:textId="6350192C" w:rsidR="0028682A" w:rsidRPr="00894AC5" w:rsidRDefault="0028682A" w:rsidP="003008D9">
            <w:pPr>
              <w:widowControl w:val="0"/>
              <w:ind w:right="-1"/>
              <w:rPr>
                <w:sz w:val="24"/>
                <w:szCs w:val="24"/>
              </w:rPr>
            </w:pPr>
          </w:p>
        </w:tc>
      </w:tr>
      <w:tr w:rsidR="0028682A" w:rsidRPr="00894AC5" w14:paraId="7F598493" w14:textId="77777777" w:rsidTr="003008D9">
        <w:tc>
          <w:tcPr>
            <w:tcW w:w="9749" w:type="dxa"/>
          </w:tcPr>
          <w:p w14:paraId="4B4F49F6" w14:textId="06E03B02" w:rsidR="0028682A" w:rsidRPr="00894AC5" w:rsidRDefault="0028682A" w:rsidP="00B80ABB">
            <w:pPr>
              <w:widowControl w:val="0"/>
              <w:ind w:left="321" w:right="-108"/>
              <w:rPr>
                <w:sz w:val="24"/>
                <w:szCs w:val="24"/>
              </w:rPr>
            </w:pPr>
            <w:r w:rsidRPr="00894AC5">
              <w:rPr>
                <w:sz w:val="24"/>
                <w:szCs w:val="24"/>
              </w:rPr>
              <w:t>4.2 Структура дисциплины……………………………………………………………………</w:t>
            </w:r>
            <w:r w:rsidR="003F2A25">
              <w:rPr>
                <w:sz w:val="24"/>
                <w:szCs w:val="24"/>
              </w:rPr>
              <w:t>…</w:t>
            </w:r>
          </w:p>
        </w:tc>
        <w:tc>
          <w:tcPr>
            <w:tcW w:w="456" w:type="dxa"/>
          </w:tcPr>
          <w:p w14:paraId="3BD54233" w14:textId="1017276C" w:rsidR="0028682A" w:rsidRPr="00894AC5" w:rsidRDefault="0028682A" w:rsidP="003008D9">
            <w:pPr>
              <w:widowControl w:val="0"/>
              <w:ind w:right="-1"/>
              <w:rPr>
                <w:sz w:val="24"/>
                <w:szCs w:val="24"/>
              </w:rPr>
            </w:pPr>
          </w:p>
        </w:tc>
      </w:tr>
      <w:tr w:rsidR="0028682A" w:rsidRPr="00894AC5" w14:paraId="7009F65B" w14:textId="77777777" w:rsidTr="003008D9">
        <w:tc>
          <w:tcPr>
            <w:tcW w:w="9749" w:type="dxa"/>
          </w:tcPr>
          <w:p w14:paraId="28400ABE" w14:textId="55A9D5B2" w:rsidR="0028682A" w:rsidRPr="00894AC5" w:rsidRDefault="0028682A" w:rsidP="00B80ABB">
            <w:pPr>
              <w:widowControl w:val="0"/>
              <w:ind w:left="321" w:right="-108"/>
              <w:rPr>
                <w:sz w:val="24"/>
                <w:szCs w:val="24"/>
              </w:rPr>
            </w:pPr>
            <w:r w:rsidRPr="00894AC5">
              <w:rPr>
                <w:sz w:val="24"/>
                <w:szCs w:val="24"/>
              </w:rPr>
              <w:t>4.3 Содержание дисциплины ……………………………………………………………………</w:t>
            </w:r>
          </w:p>
        </w:tc>
        <w:tc>
          <w:tcPr>
            <w:tcW w:w="456" w:type="dxa"/>
          </w:tcPr>
          <w:p w14:paraId="3BE8E0EF" w14:textId="0FD59739" w:rsidR="0028682A" w:rsidRPr="00894AC5" w:rsidRDefault="0028682A" w:rsidP="003008D9">
            <w:pPr>
              <w:widowControl w:val="0"/>
              <w:ind w:right="-1"/>
              <w:rPr>
                <w:sz w:val="24"/>
                <w:szCs w:val="24"/>
              </w:rPr>
            </w:pPr>
          </w:p>
        </w:tc>
      </w:tr>
      <w:tr w:rsidR="0028682A" w:rsidRPr="00894AC5" w14:paraId="230C39D8" w14:textId="77777777" w:rsidTr="003008D9">
        <w:tc>
          <w:tcPr>
            <w:tcW w:w="9749" w:type="dxa"/>
          </w:tcPr>
          <w:p w14:paraId="493CF07A" w14:textId="77777777" w:rsidR="0028682A" w:rsidRPr="00894AC5" w:rsidRDefault="0028682A" w:rsidP="003008D9">
            <w:pPr>
              <w:widowControl w:val="0"/>
              <w:ind w:right="-108"/>
              <w:rPr>
                <w:sz w:val="24"/>
                <w:szCs w:val="24"/>
              </w:rPr>
            </w:pPr>
            <w:r w:rsidRPr="00894AC5">
              <w:rPr>
                <w:sz w:val="24"/>
                <w:szCs w:val="24"/>
              </w:rPr>
              <w:t>5. Образовательные и информационно-коммуникационные технологии ……………………….</w:t>
            </w:r>
          </w:p>
        </w:tc>
        <w:tc>
          <w:tcPr>
            <w:tcW w:w="456" w:type="dxa"/>
          </w:tcPr>
          <w:p w14:paraId="41E2560E" w14:textId="04F2EA7C" w:rsidR="0028682A" w:rsidRPr="00894AC5" w:rsidRDefault="0028682A" w:rsidP="003008D9">
            <w:pPr>
              <w:widowControl w:val="0"/>
              <w:ind w:right="-1"/>
              <w:rPr>
                <w:sz w:val="24"/>
                <w:szCs w:val="24"/>
              </w:rPr>
            </w:pPr>
            <w:r w:rsidRPr="00894AC5">
              <w:rPr>
                <w:sz w:val="24"/>
                <w:szCs w:val="24"/>
              </w:rPr>
              <w:t>1</w:t>
            </w:r>
            <w:r w:rsidR="003F2A25">
              <w:rPr>
                <w:sz w:val="24"/>
                <w:szCs w:val="24"/>
              </w:rPr>
              <w:t>2</w:t>
            </w:r>
          </w:p>
        </w:tc>
      </w:tr>
      <w:tr w:rsidR="0028682A" w:rsidRPr="00894AC5" w14:paraId="0373A05D" w14:textId="77777777" w:rsidTr="003008D9">
        <w:tc>
          <w:tcPr>
            <w:tcW w:w="9749" w:type="dxa"/>
          </w:tcPr>
          <w:p w14:paraId="2713D662" w14:textId="68DEB02B" w:rsidR="0028682A" w:rsidRPr="00894AC5" w:rsidRDefault="0028682A" w:rsidP="00B80ABB">
            <w:pPr>
              <w:widowControl w:val="0"/>
              <w:ind w:left="321" w:right="-108"/>
              <w:rPr>
                <w:sz w:val="24"/>
                <w:szCs w:val="24"/>
              </w:rPr>
            </w:pPr>
            <w:r w:rsidRPr="00894AC5">
              <w:rPr>
                <w:sz w:val="24"/>
                <w:szCs w:val="24"/>
              </w:rPr>
              <w:t>5.1 Образовательные технологии ………………………………………………………………</w:t>
            </w:r>
          </w:p>
        </w:tc>
        <w:tc>
          <w:tcPr>
            <w:tcW w:w="456" w:type="dxa"/>
          </w:tcPr>
          <w:p w14:paraId="3F1428F2" w14:textId="0BF971CB" w:rsidR="0028682A" w:rsidRPr="00894AC5" w:rsidRDefault="00E51FD5" w:rsidP="003008D9">
            <w:pPr>
              <w:widowControl w:val="0"/>
              <w:ind w:right="-1"/>
              <w:rPr>
                <w:sz w:val="24"/>
                <w:szCs w:val="24"/>
              </w:rPr>
            </w:pPr>
            <w:r>
              <w:rPr>
                <w:sz w:val="24"/>
                <w:szCs w:val="24"/>
              </w:rPr>
              <w:t>12</w:t>
            </w:r>
          </w:p>
        </w:tc>
      </w:tr>
      <w:tr w:rsidR="0028682A" w:rsidRPr="00894AC5" w14:paraId="7D8AB1C4" w14:textId="77777777" w:rsidTr="003008D9">
        <w:tc>
          <w:tcPr>
            <w:tcW w:w="9749" w:type="dxa"/>
          </w:tcPr>
          <w:p w14:paraId="05DBB81A" w14:textId="17901BB2" w:rsidR="0028682A" w:rsidRPr="00894AC5" w:rsidRDefault="0028682A" w:rsidP="00B80ABB">
            <w:pPr>
              <w:widowControl w:val="0"/>
              <w:ind w:left="321" w:right="-108"/>
              <w:rPr>
                <w:sz w:val="24"/>
                <w:szCs w:val="24"/>
              </w:rPr>
            </w:pPr>
            <w:r w:rsidRPr="00894AC5">
              <w:rPr>
                <w:sz w:val="24"/>
                <w:szCs w:val="24"/>
              </w:rPr>
              <w:t>5.2 Информационно-коммуникационные технологии ………………………………………</w:t>
            </w:r>
            <w:r w:rsidR="003F2A25">
              <w:rPr>
                <w:sz w:val="24"/>
                <w:szCs w:val="24"/>
              </w:rPr>
              <w:t>...</w:t>
            </w:r>
          </w:p>
        </w:tc>
        <w:tc>
          <w:tcPr>
            <w:tcW w:w="456" w:type="dxa"/>
          </w:tcPr>
          <w:p w14:paraId="59326648" w14:textId="7B8F240D" w:rsidR="0028682A" w:rsidRPr="00894AC5" w:rsidRDefault="00E51FD5" w:rsidP="003008D9">
            <w:pPr>
              <w:widowControl w:val="0"/>
              <w:ind w:right="-1"/>
              <w:rPr>
                <w:sz w:val="24"/>
                <w:szCs w:val="24"/>
              </w:rPr>
            </w:pPr>
            <w:r>
              <w:rPr>
                <w:sz w:val="24"/>
                <w:szCs w:val="24"/>
              </w:rPr>
              <w:t>13</w:t>
            </w:r>
          </w:p>
        </w:tc>
      </w:tr>
      <w:tr w:rsidR="0028682A" w:rsidRPr="00894AC5" w14:paraId="443CDCD8" w14:textId="77777777" w:rsidTr="003008D9">
        <w:tc>
          <w:tcPr>
            <w:tcW w:w="9749" w:type="dxa"/>
          </w:tcPr>
          <w:p w14:paraId="4CD2B5B2" w14:textId="48041D42" w:rsidR="0028682A" w:rsidRPr="00894AC5" w:rsidRDefault="0028682A" w:rsidP="003008D9">
            <w:pPr>
              <w:widowControl w:val="0"/>
              <w:rPr>
                <w:sz w:val="24"/>
                <w:szCs w:val="24"/>
              </w:rPr>
            </w:pPr>
            <w:r w:rsidRPr="00894AC5">
              <w:rPr>
                <w:sz w:val="24"/>
                <w:szCs w:val="24"/>
              </w:rPr>
              <w:t>6. Учебно-методическое обеспечение самостоятельной работы обучающихся ……………….</w:t>
            </w:r>
          </w:p>
        </w:tc>
        <w:tc>
          <w:tcPr>
            <w:tcW w:w="456" w:type="dxa"/>
          </w:tcPr>
          <w:p w14:paraId="4A91537E" w14:textId="135BAD47" w:rsidR="0028682A" w:rsidRPr="00894AC5" w:rsidRDefault="0028682A" w:rsidP="00E51FD5">
            <w:pPr>
              <w:widowControl w:val="0"/>
              <w:ind w:right="-1"/>
              <w:rPr>
                <w:sz w:val="24"/>
                <w:szCs w:val="24"/>
              </w:rPr>
            </w:pPr>
            <w:r>
              <w:rPr>
                <w:sz w:val="24"/>
                <w:szCs w:val="24"/>
              </w:rPr>
              <w:t>1</w:t>
            </w:r>
            <w:r w:rsidR="00E51FD5">
              <w:rPr>
                <w:sz w:val="24"/>
                <w:szCs w:val="24"/>
              </w:rPr>
              <w:t>4</w:t>
            </w:r>
          </w:p>
        </w:tc>
      </w:tr>
      <w:tr w:rsidR="0028682A" w:rsidRPr="00894AC5" w14:paraId="6F681968" w14:textId="77777777" w:rsidTr="003008D9">
        <w:tc>
          <w:tcPr>
            <w:tcW w:w="9749" w:type="dxa"/>
          </w:tcPr>
          <w:p w14:paraId="227D7EC3" w14:textId="77777777" w:rsidR="0028682A" w:rsidRPr="00894AC5" w:rsidRDefault="0028682A" w:rsidP="003008D9">
            <w:pPr>
              <w:widowControl w:val="0"/>
              <w:ind w:right="-108"/>
              <w:rPr>
                <w:sz w:val="24"/>
                <w:szCs w:val="24"/>
              </w:rPr>
            </w:pPr>
            <w:r w:rsidRPr="00894AC5">
              <w:rPr>
                <w:sz w:val="24"/>
                <w:szCs w:val="24"/>
              </w:rPr>
              <w:t>7. Фонд оценочных средств …………………………………………………………………………</w:t>
            </w:r>
          </w:p>
        </w:tc>
        <w:tc>
          <w:tcPr>
            <w:tcW w:w="456" w:type="dxa"/>
          </w:tcPr>
          <w:p w14:paraId="4374B59D" w14:textId="36D997C9" w:rsidR="0028682A" w:rsidRPr="00894AC5" w:rsidRDefault="0028682A" w:rsidP="003008D9">
            <w:pPr>
              <w:widowControl w:val="0"/>
              <w:ind w:right="-1"/>
              <w:rPr>
                <w:sz w:val="24"/>
                <w:szCs w:val="24"/>
              </w:rPr>
            </w:pPr>
            <w:r w:rsidRPr="00894AC5">
              <w:rPr>
                <w:sz w:val="24"/>
                <w:szCs w:val="24"/>
              </w:rPr>
              <w:t>1</w:t>
            </w:r>
            <w:r w:rsidR="00E51FD5">
              <w:rPr>
                <w:sz w:val="24"/>
                <w:szCs w:val="24"/>
              </w:rPr>
              <w:t>7</w:t>
            </w:r>
          </w:p>
        </w:tc>
      </w:tr>
      <w:tr w:rsidR="0028682A" w:rsidRPr="00894AC5" w14:paraId="54A05DEF" w14:textId="77777777" w:rsidTr="003008D9">
        <w:tc>
          <w:tcPr>
            <w:tcW w:w="9749" w:type="dxa"/>
          </w:tcPr>
          <w:p w14:paraId="07A38EAA" w14:textId="77777777" w:rsidR="0028682A" w:rsidRPr="00894AC5" w:rsidRDefault="0028682A" w:rsidP="003008D9">
            <w:pPr>
              <w:widowControl w:val="0"/>
              <w:ind w:right="-108"/>
              <w:rPr>
                <w:sz w:val="24"/>
                <w:szCs w:val="24"/>
              </w:rPr>
            </w:pPr>
            <w:r w:rsidRPr="00894AC5">
              <w:rPr>
                <w:sz w:val="24"/>
                <w:szCs w:val="24"/>
              </w:rPr>
              <w:t>8. Учебно-методическое и информационное обеспечение дисциплины …………………</w:t>
            </w:r>
            <w:proofErr w:type="gramStart"/>
            <w:r w:rsidRPr="00894AC5">
              <w:rPr>
                <w:sz w:val="24"/>
                <w:szCs w:val="24"/>
              </w:rPr>
              <w:t>…….</w:t>
            </w:r>
            <w:proofErr w:type="gramEnd"/>
            <w:r w:rsidRPr="00894AC5">
              <w:rPr>
                <w:sz w:val="24"/>
                <w:szCs w:val="24"/>
              </w:rPr>
              <w:t>.</w:t>
            </w:r>
          </w:p>
        </w:tc>
        <w:tc>
          <w:tcPr>
            <w:tcW w:w="456" w:type="dxa"/>
          </w:tcPr>
          <w:p w14:paraId="28A4C82E" w14:textId="39510C11" w:rsidR="0028682A" w:rsidRPr="00894AC5" w:rsidRDefault="00E51FD5" w:rsidP="003008D9">
            <w:pPr>
              <w:widowControl w:val="0"/>
              <w:ind w:right="-1"/>
              <w:rPr>
                <w:sz w:val="24"/>
                <w:szCs w:val="24"/>
              </w:rPr>
            </w:pPr>
            <w:r>
              <w:rPr>
                <w:sz w:val="24"/>
                <w:szCs w:val="24"/>
              </w:rPr>
              <w:t>17</w:t>
            </w:r>
          </w:p>
        </w:tc>
      </w:tr>
      <w:tr w:rsidR="0028682A" w:rsidRPr="00894AC5" w14:paraId="745C5D08" w14:textId="77777777" w:rsidTr="003008D9">
        <w:tc>
          <w:tcPr>
            <w:tcW w:w="9749" w:type="dxa"/>
          </w:tcPr>
          <w:p w14:paraId="27406FC5" w14:textId="58BC703C" w:rsidR="0028682A" w:rsidRPr="00894AC5" w:rsidRDefault="0028682A" w:rsidP="00B80ABB">
            <w:pPr>
              <w:widowControl w:val="0"/>
              <w:ind w:left="321" w:right="-108"/>
              <w:rPr>
                <w:sz w:val="24"/>
                <w:szCs w:val="24"/>
              </w:rPr>
            </w:pPr>
            <w:r w:rsidRPr="00894AC5">
              <w:rPr>
                <w:sz w:val="24"/>
                <w:szCs w:val="24"/>
              </w:rPr>
              <w:t>8.1.</w:t>
            </w:r>
            <w:r w:rsidR="00B80ABB">
              <w:rPr>
                <w:sz w:val="24"/>
                <w:szCs w:val="24"/>
              </w:rPr>
              <w:t xml:space="preserve"> </w:t>
            </w:r>
            <w:r w:rsidRPr="00894AC5">
              <w:rPr>
                <w:sz w:val="24"/>
                <w:szCs w:val="24"/>
              </w:rPr>
              <w:t>Основная литература …………………………………………………………………</w:t>
            </w:r>
            <w:proofErr w:type="gramStart"/>
            <w:r w:rsidRPr="00894AC5">
              <w:rPr>
                <w:sz w:val="24"/>
                <w:szCs w:val="24"/>
              </w:rPr>
              <w:t>……</w:t>
            </w:r>
            <w:r w:rsidR="003F2A25">
              <w:rPr>
                <w:sz w:val="24"/>
                <w:szCs w:val="24"/>
              </w:rPr>
              <w:t>.</w:t>
            </w:r>
            <w:proofErr w:type="gramEnd"/>
            <w:r w:rsidR="003F2A25">
              <w:rPr>
                <w:sz w:val="24"/>
                <w:szCs w:val="24"/>
              </w:rPr>
              <w:t>.</w:t>
            </w:r>
          </w:p>
        </w:tc>
        <w:tc>
          <w:tcPr>
            <w:tcW w:w="456" w:type="dxa"/>
          </w:tcPr>
          <w:p w14:paraId="6E0C9927" w14:textId="7548CAC7" w:rsidR="0028682A" w:rsidRPr="00894AC5" w:rsidRDefault="00E51FD5" w:rsidP="003008D9">
            <w:pPr>
              <w:widowControl w:val="0"/>
              <w:ind w:right="-1"/>
              <w:rPr>
                <w:sz w:val="24"/>
                <w:szCs w:val="24"/>
              </w:rPr>
            </w:pPr>
            <w:r>
              <w:rPr>
                <w:sz w:val="24"/>
                <w:szCs w:val="24"/>
              </w:rPr>
              <w:t>17</w:t>
            </w:r>
          </w:p>
        </w:tc>
      </w:tr>
      <w:tr w:rsidR="0028682A" w:rsidRPr="00894AC5" w14:paraId="0A079404" w14:textId="77777777" w:rsidTr="003008D9">
        <w:tc>
          <w:tcPr>
            <w:tcW w:w="9749" w:type="dxa"/>
          </w:tcPr>
          <w:p w14:paraId="166A0374" w14:textId="44EC045D" w:rsidR="0028682A" w:rsidRPr="00894AC5" w:rsidRDefault="0028682A" w:rsidP="00B80ABB">
            <w:pPr>
              <w:widowControl w:val="0"/>
              <w:ind w:left="321" w:right="-108"/>
              <w:rPr>
                <w:sz w:val="24"/>
                <w:szCs w:val="24"/>
              </w:rPr>
            </w:pPr>
            <w:r w:rsidRPr="00894AC5">
              <w:rPr>
                <w:sz w:val="24"/>
                <w:szCs w:val="24"/>
              </w:rPr>
              <w:t>8.2. Дополнительная литература …………………………………………………………</w:t>
            </w:r>
            <w:proofErr w:type="gramStart"/>
            <w:r w:rsidRPr="00894AC5">
              <w:rPr>
                <w:sz w:val="24"/>
                <w:szCs w:val="24"/>
              </w:rPr>
              <w:t>……</w:t>
            </w:r>
            <w:r w:rsidR="003F2A25">
              <w:rPr>
                <w:sz w:val="24"/>
                <w:szCs w:val="24"/>
              </w:rPr>
              <w:t>.</w:t>
            </w:r>
            <w:proofErr w:type="gramEnd"/>
            <w:r w:rsidR="003F2A25">
              <w:rPr>
                <w:sz w:val="24"/>
                <w:szCs w:val="24"/>
              </w:rPr>
              <w:t>.</w:t>
            </w:r>
          </w:p>
        </w:tc>
        <w:tc>
          <w:tcPr>
            <w:tcW w:w="456" w:type="dxa"/>
          </w:tcPr>
          <w:p w14:paraId="7C13433E" w14:textId="049835FF" w:rsidR="0028682A" w:rsidRPr="00894AC5" w:rsidRDefault="00E51FD5" w:rsidP="003008D9">
            <w:pPr>
              <w:widowControl w:val="0"/>
              <w:ind w:right="-1"/>
              <w:rPr>
                <w:sz w:val="24"/>
                <w:szCs w:val="24"/>
              </w:rPr>
            </w:pPr>
            <w:r>
              <w:rPr>
                <w:sz w:val="24"/>
                <w:szCs w:val="24"/>
              </w:rPr>
              <w:t>17</w:t>
            </w:r>
          </w:p>
        </w:tc>
      </w:tr>
      <w:tr w:rsidR="0028682A" w:rsidRPr="00894AC5" w14:paraId="276D5F21" w14:textId="77777777" w:rsidTr="003008D9">
        <w:tc>
          <w:tcPr>
            <w:tcW w:w="9749" w:type="dxa"/>
          </w:tcPr>
          <w:p w14:paraId="5FC625E8" w14:textId="60E35799" w:rsidR="0028682A" w:rsidRPr="00894AC5" w:rsidRDefault="0028682A" w:rsidP="00B80ABB">
            <w:pPr>
              <w:widowControl w:val="0"/>
              <w:ind w:left="321" w:right="-108"/>
              <w:rPr>
                <w:sz w:val="24"/>
                <w:szCs w:val="24"/>
              </w:rPr>
            </w:pPr>
            <w:r w:rsidRPr="00894AC5">
              <w:rPr>
                <w:sz w:val="24"/>
                <w:szCs w:val="24"/>
              </w:rPr>
              <w:t>8.3. Ресурсы информационно-телекоммуникационной сети «Интернет» ……………………</w:t>
            </w:r>
          </w:p>
        </w:tc>
        <w:tc>
          <w:tcPr>
            <w:tcW w:w="456" w:type="dxa"/>
          </w:tcPr>
          <w:p w14:paraId="4FA927EC" w14:textId="55FDF1E1" w:rsidR="0028682A" w:rsidRPr="00894AC5" w:rsidRDefault="00E51FD5" w:rsidP="003008D9">
            <w:pPr>
              <w:widowControl w:val="0"/>
              <w:ind w:right="-1"/>
              <w:rPr>
                <w:sz w:val="24"/>
                <w:szCs w:val="24"/>
              </w:rPr>
            </w:pPr>
            <w:r>
              <w:rPr>
                <w:sz w:val="24"/>
                <w:szCs w:val="24"/>
              </w:rPr>
              <w:t>18</w:t>
            </w:r>
          </w:p>
        </w:tc>
      </w:tr>
      <w:tr w:rsidR="0028682A" w:rsidRPr="00894AC5" w14:paraId="1BC59726" w14:textId="77777777" w:rsidTr="003008D9">
        <w:tc>
          <w:tcPr>
            <w:tcW w:w="9749" w:type="dxa"/>
          </w:tcPr>
          <w:p w14:paraId="29E73906" w14:textId="7EA6CA52" w:rsidR="0028682A" w:rsidRPr="00894AC5" w:rsidRDefault="0028682A" w:rsidP="00B80ABB">
            <w:pPr>
              <w:ind w:left="321" w:right="-1"/>
              <w:jc w:val="both"/>
              <w:rPr>
                <w:sz w:val="24"/>
                <w:szCs w:val="24"/>
              </w:rPr>
            </w:pPr>
            <w:r w:rsidRPr="00894AC5">
              <w:rPr>
                <w:sz w:val="24"/>
                <w:szCs w:val="24"/>
              </w:rPr>
              <w:t>8.4 Программное обеспечение и информационные справочные системы …………………</w:t>
            </w:r>
            <w:r w:rsidR="003F2A25">
              <w:rPr>
                <w:sz w:val="24"/>
                <w:szCs w:val="24"/>
              </w:rPr>
              <w:t>...</w:t>
            </w:r>
          </w:p>
        </w:tc>
        <w:tc>
          <w:tcPr>
            <w:tcW w:w="456" w:type="dxa"/>
          </w:tcPr>
          <w:p w14:paraId="26837253" w14:textId="5EF772DA" w:rsidR="0028682A" w:rsidRPr="00894AC5" w:rsidRDefault="00E51FD5" w:rsidP="003008D9">
            <w:pPr>
              <w:widowControl w:val="0"/>
              <w:ind w:right="-1"/>
              <w:rPr>
                <w:sz w:val="24"/>
                <w:szCs w:val="24"/>
              </w:rPr>
            </w:pPr>
            <w:r>
              <w:rPr>
                <w:sz w:val="24"/>
                <w:szCs w:val="24"/>
              </w:rPr>
              <w:t>18</w:t>
            </w:r>
          </w:p>
        </w:tc>
      </w:tr>
      <w:tr w:rsidR="0028682A" w:rsidRPr="00894AC5" w14:paraId="2F038E01" w14:textId="77777777" w:rsidTr="003008D9">
        <w:tc>
          <w:tcPr>
            <w:tcW w:w="9749" w:type="dxa"/>
          </w:tcPr>
          <w:p w14:paraId="06443ABD" w14:textId="77777777" w:rsidR="0028682A" w:rsidRPr="00894AC5" w:rsidRDefault="0028682A" w:rsidP="003008D9">
            <w:pPr>
              <w:widowControl w:val="0"/>
              <w:ind w:right="-108"/>
              <w:rPr>
                <w:bCs/>
                <w:sz w:val="24"/>
                <w:szCs w:val="24"/>
              </w:rPr>
            </w:pPr>
            <w:r w:rsidRPr="00894AC5">
              <w:rPr>
                <w:bCs/>
                <w:sz w:val="24"/>
                <w:szCs w:val="24"/>
              </w:rPr>
              <w:t>9. Особенности реализации дисциплины для инвалидов и лиц с ограниченными возможностями здоровья ……………………………………………………………………………</w:t>
            </w:r>
          </w:p>
        </w:tc>
        <w:tc>
          <w:tcPr>
            <w:tcW w:w="456" w:type="dxa"/>
          </w:tcPr>
          <w:p w14:paraId="028E2567" w14:textId="77777777" w:rsidR="0028682A" w:rsidRPr="00894AC5" w:rsidRDefault="0028682A" w:rsidP="003008D9">
            <w:pPr>
              <w:widowControl w:val="0"/>
              <w:ind w:right="-1"/>
              <w:rPr>
                <w:sz w:val="24"/>
                <w:szCs w:val="24"/>
              </w:rPr>
            </w:pPr>
          </w:p>
          <w:p w14:paraId="223D9180" w14:textId="2B546019" w:rsidR="0028682A" w:rsidRPr="00894AC5" w:rsidRDefault="00E51FD5" w:rsidP="003008D9">
            <w:pPr>
              <w:widowControl w:val="0"/>
              <w:ind w:right="-1"/>
              <w:rPr>
                <w:sz w:val="24"/>
                <w:szCs w:val="24"/>
              </w:rPr>
            </w:pPr>
            <w:r>
              <w:rPr>
                <w:sz w:val="24"/>
                <w:szCs w:val="24"/>
              </w:rPr>
              <w:t>18</w:t>
            </w:r>
          </w:p>
        </w:tc>
      </w:tr>
      <w:tr w:rsidR="0028682A" w:rsidRPr="00894AC5" w14:paraId="2C914048" w14:textId="77777777" w:rsidTr="003008D9">
        <w:tc>
          <w:tcPr>
            <w:tcW w:w="9749" w:type="dxa"/>
          </w:tcPr>
          <w:p w14:paraId="366B972D" w14:textId="77777777" w:rsidR="0028682A" w:rsidRPr="00894AC5" w:rsidRDefault="0028682A" w:rsidP="003008D9">
            <w:pPr>
              <w:widowControl w:val="0"/>
              <w:ind w:right="-108"/>
              <w:rPr>
                <w:sz w:val="24"/>
                <w:szCs w:val="24"/>
              </w:rPr>
            </w:pPr>
            <w:r w:rsidRPr="00894AC5">
              <w:rPr>
                <w:sz w:val="24"/>
                <w:szCs w:val="24"/>
              </w:rPr>
              <w:t>10. Перечень ключевых слов ……………………………………………………………………….</w:t>
            </w:r>
          </w:p>
        </w:tc>
        <w:tc>
          <w:tcPr>
            <w:tcW w:w="456" w:type="dxa"/>
          </w:tcPr>
          <w:p w14:paraId="589378E1" w14:textId="7245B6CC" w:rsidR="0028682A" w:rsidRPr="00894AC5" w:rsidRDefault="00E51FD5" w:rsidP="003008D9">
            <w:pPr>
              <w:widowControl w:val="0"/>
              <w:ind w:right="-1"/>
              <w:rPr>
                <w:sz w:val="24"/>
                <w:szCs w:val="24"/>
              </w:rPr>
            </w:pPr>
            <w:r>
              <w:rPr>
                <w:sz w:val="24"/>
                <w:szCs w:val="24"/>
              </w:rPr>
              <w:t>19</w:t>
            </w:r>
          </w:p>
        </w:tc>
      </w:tr>
    </w:tbl>
    <w:p w14:paraId="5B5BDD40" w14:textId="196E4929" w:rsidR="0028682A" w:rsidRPr="00894AC5" w:rsidRDefault="0028682A" w:rsidP="0028682A">
      <w:pPr>
        <w:widowControl w:val="0"/>
        <w:shd w:val="clear" w:color="auto" w:fill="FFFFFF"/>
        <w:spacing w:line="240" w:lineRule="auto"/>
        <w:ind w:left="0" w:right="-1" w:firstLine="0"/>
        <w:jc w:val="both"/>
        <w:rPr>
          <w:rFonts w:eastAsia="Times New Roman"/>
          <w:b/>
          <w:bCs/>
          <w:i/>
          <w:iCs/>
          <w:sz w:val="24"/>
          <w:szCs w:val="24"/>
          <w:lang w:eastAsia="ru-RU"/>
        </w:rPr>
      </w:pPr>
    </w:p>
    <w:sectPr w:rsidR="0028682A" w:rsidRPr="00894AC5" w:rsidSect="00261CE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036986" w14:textId="77777777" w:rsidR="008B705A" w:rsidRDefault="008B705A">
      <w:pPr>
        <w:spacing w:line="240" w:lineRule="auto"/>
      </w:pPr>
      <w:r>
        <w:separator/>
      </w:r>
    </w:p>
  </w:endnote>
  <w:endnote w:type="continuationSeparator" w:id="0">
    <w:p w14:paraId="532F66D7" w14:textId="77777777" w:rsidR="008B705A" w:rsidRDefault="008B7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inion Pro">
    <w:altName w:val="Cambria"/>
    <w:panose1 w:val="00000000000000000000"/>
    <w:charset w:val="CC"/>
    <w:family w:val="roman"/>
    <w:notTrueType/>
    <w:pitch w:val="default"/>
    <w:sig w:usb0="00000201" w:usb1="00000000" w:usb2="00000000" w:usb3="00000000" w:csb0="00000004"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70D92" w14:textId="77777777" w:rsidR="003008D9" w:rsidRDefault="003008D9" w:rsidP="00B462C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5</w:t>
    </w:r>
    <w:r>
      <w:rPr>
        <w:rStyle w:val="ae"/>
      </w:rPr>
      <w:fldChar w:fldCharType="end"/>
    </w:r>
  </w:p>
  <w:p w14:paraId="3B206604" w14:textId="77777777" w:rsidR="003008D9" w:rsidRDefault="003008D9" w:rsidP="00B462C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D91FC2" w14:textId="77777777" w:rsidR="003008D9" w:rsidRDefault="003008D9" w:rsidP="00B462CF">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550260">
      <w:rPr>
        <w:rStyle w:val="ae"/>
        <w:noProof/>
      </w:rPr>
      <w:t>21</w:t>
    </w:r>
    <w:r>
      <w:rPr>
        <w:rStyle w:val="ae"/>
      </w:rPr>
      <w:fldChar w:fldCharType="end"/>
    </w:r>
  </w:p>
  <w:p w14:paraId="04A4517D" w14:textId="77777777" w:rsidR="003008D9" w:rsidRDefault="003008D9" w:rsidP="00B462C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C44D29" w14:textId="77777777" w:rsidR="008B705A" w:rsidRDefault="008B705A">
      <w:pPr>
        <w:spacing w:line="240" w:lineRule="auto"/>
      </w:pPr>
      <w:r>
        <w:separator/>
      </w:r>
    </w:p>
  </w:footnote>
  <w:footnote w:type="continuationSeparator" w:id="0">
    <w:p w14:paraId="20CCF336" w14:textId="77777777" w:rsidR="008B705A" w:rsidRDefault="008B705A">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artF85B"/>
      </v:shape>
    </w:pict>
  </w:numPicBullet>
  <w:abstractNum w:abstractNumId="0">
    <w:nsid w:val="FFFFFF83"/>
    <w:multiLevelType w:val="singleLevel"/>
    <w:tmpl w:val="A4887862"/>
    <w:lvl w:ilvl="0">
      <w:start w:val="1"/>
      <w:numFmt w:val="bullet"/>
      <w:pStyle w:val="a"/>
      <w:lvlText w:val=""/>
      <w:lvlJc w:val="left"/>
      <w:pPr>
        <w:tabs>
          <w:tab w:val="num" w:pos="643"/>
        </w:tabs>
        <w:ind w:left="643" w:hanging="360"/>
      </w:pPr>
      <w:rPr>
        <w:rFonts w:ascii="Symbol" w:hAnsi="Symbol" w:hint="default"/>
      </w:rPr>
    </w:lvl>
  </w:abstractNum>
  <w:abstractNum w:abstractNumId="1">
    <w:nsid w:val="045437DD"/>
    <w:multiLevelType w:val="hybridMultilevel"/>
    <w:tmpl w:val="B3BA852E"/>
    <w:lvl w:ilvl="0" w:tplc="BD308D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BA7583"/>
    <w:multiLevelType w:val="hybridMultilevel"/>
    <w:tmpl w:val="EA3212AA"/>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1FB7E52"/>
    <w:multiLevelType w:val="multilevel"/>
    <w:tmpl w:val="CDE8F520"/>
    <w:lvl w:ilvl="0">
      <w:start w:val="6"/>
      <w:numFmt w:val="decimal"/>
      <w:lvlText w:val="%1."/>
      <w:lvlJc w:val="left"/>
      <w:pPr>
        <w:ind w:left="360" w:hanging="360"/>
      </w:pPr>
      <w:rPr>
        <w:rFonts w:hint="default"/>
      </w:rPr>
    </w:lvl>
    <w:lvl w:ilvl="1">
      <w:start w:val="1"/>
      <w:numFmt w:val="decimal"/>
      <w:lvlText w:val="%1.%2."/>
      <w:lvlJc w:val="left"/>
      <w:pPr>
        <w:ind w:left="394" w:hanging="360"/>
      </w:pPr>
      <w:rPr>
        <w:rFonts w:hint="default"/>
      </w:rPr>
    </w:lvl>
    <w:lvl w:ilvl="2">
      <w:start w:val="1"/>
      <w:numFmt w:val="decimal"/>
      <w:lvlText w:val="%1.%2.%3."/>
      <w:lvlJc w:val="left"/>
      <w:pPr>
        <w:ind w:left="788" w:hanging="720"/>
      </w:pPr>
      <w:rPr>
        <w:rFonts w:hint="default"/>
      </w:rPr>
    </w:lvl>
    <w:lvl w:ilvl="3">
      <w:start w:val="1"/>
      <w:numFmt w:val="decimal"/>
      <w:lvlText w:val="%1.%2.%3.%4."/>
      <w:lvlJc w:val="left"/>
      <w:pPr>
        <w:ind w:left="822" w:hanging="720"/>
      </w:pPr>
      <w:rPr>
        <w:rFonts w:hint="default"/>
      </w:rPr>
    </w:lvl>
    <w:lvl w:ilvl="4">
      <w:start w:val="1"/>
      <w:numFmt w:val="decimal"/>
      <w:lvlText w:val="%1.%2.%3.%4.%5."/>
      <w:lvlJc w:val="left"/>
      <w:pPr>
        <w:ind w:left="1216" w:hanging="1080"/>
      </w:pPr>
      <w:rPr>
        <w:rFonts w:hint="default"/>
      </w:rPr>
    </w:lvl>
    <w:lvl w:ilvl="5">
      <w:start w:val="1"/>
      <w:numFmt w:val="decimal"/>
      <w:lvlText w:val="%1.%2.%3.%4.%5.%6."/>
      <w:lvlJc w:val="left"/>
      <w:pPr>
        <w:ind w:left="1250" w:hanging="1080"/>
      </w:pPr>
      <w:rPr>
        <w:rFonts w:hint="default"/>
      </w:rPr>
    </w:lvl>
    <w:lvl w:ilvl="6">
      <w:start w:val="1"/>
      <w:numFmt w:val="decimal"/>
      <w:lvlText w:val="%1.%2.%3.%4.%5.%6.%7."/>
      <w:lvlJc w:val="left"/>
      <w:pPr>
        <w:ind w:left="1644" w:hanging="1440"/>
      </w:pPr>
      <w:rPr>
        <w:rFonts w:hint="default"/>
      </w:rPr>
    </w:lvl>
    <w:lvl w:ilvl="7">
      <w:start w:val="1"/>
      <w:numFmt w:val="decimal"/>
      <w:lvlText w:val="%1.%2.%3.%4.%5.%6.%7.%8."/>
      <w:lvlJc w:val="left"/>
      <w:pPr>
        <w:ind w:left="1678" w:hanging="1440"/>
      </w:pPr>
      <w:rPr>
        <w:rFonts w:hint="default"/>
      </w:rPr>
    </w:lvl>
    <w:lvl w:ilvl="8">
      <w:start w:val="1"/>
      <w:numFmt w:val="decimal"/>
      <w:lvlText w:val="%1.%2.%3.%4.%5.%6.%7.%8.%9."/>
      <w:lvlJc w:val="left"/>
      <w:pPr>
        <w:ind w:left="2072" w:hanging="1800"/>
      </w:pPr>
      <w:rPr>
        <w:rFonts w:hint="default"/>
      </w:rPr>
    </w:lvl>
  </w:abstractNum>
  <w:abstractNum w:abstractNumId="4">
    <w:nsid w:val="12E750EF"/>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4302475"/>
    <w:multiLevelType w:val="hybridMultilevel"/>
    <w:tmpl w:val="C16013E4"/>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5C84D37"/>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7ED1FDE"/>
    <w:multiLevelType w:val="hybridMultilevel"/>
    <w:tmpl w:val="74963B6E"/>
    <w:lvl w:ilvl="0" w:tplc="B5C4CBE4">
      <w:start w:val="1"/>
      <w:numFmt w:val="bullet"/>
      <w:lvlText w:val="•"/>
      <w:lvlJc w:val="left"/>
      <w:pPr>
        <w:ind w:left="720" w:hanging="360"/>
      </w:pPr>
      <w:rPr>
        <w:rFonts w:ascii="Times New Roman" w:hAnsi="Times New Roman" w:cs="Times New Roman"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A0E4873"/>
    <w:multiLevelType w:val="hybridMultilevel"/>
    <w:tmpl w:val="58787A68"/>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CE8283F"/>
    <w:multiLevelType w:val="hybridMultilevel"/>
    <w:tmpl w:val="F49832F4"/>
    <w:lvl w:ilvl="0" w:tplc="D96475BA">
      <w:start w:val="1"/>
      <w:numFmt w:val="decimal"/>
      <w:lvlText w:val="%1."/>
      <w:lvlJc w:val="left"/>
      <w:pPr>
        <w:ind w:left="1146" w:hanging="360"/>
      </w:pPr>
      <w:rPr>
        <w:rFonts w:hint="default"/>
        <w:b w: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3CD2581"/>
    <w:multiLevelType w:val="hybridMultilevel"/>
    <w:tmpl w:val="F55C5720"/>
    <w:lvl w:ilvl="0" w:tplc="FC947040">
      <w:start w:val="1"/>
      <w:numFmt w:val="bullet"/>
      <w:pStyle w:val="a0"/>
      <w:lvlText w:val=""/>
      <w:lvlPicBulletId w:val="0"/>
      <w:lvlJc w:val="left"/>
      <w:pPr>
        <w:tabs>
          <w:tab w:val="num" w:pos="720"/>
        </w:tabs>
        <w:ind w:left="720" w:hanging="360"/>
      </w:pPr>
      <w:rPr>
        <w:rFonts w:ascii="Symbol" w:hAnsi="Symbol" w:hint="default"/>
      </w:rPr>
    </w:lvl>
    <w:lvl w:ilvl="1" w:tplc="A2CE4476" w:tentative="1">
      <w:start w:val="1"/>
      <w:numFmt w:val="bullet"/>
      <w:lvlText w:val=""/>
      <w:lvlPicBulletId w:val="0"/>
      <w:lvlJc w:val="left"/>
      <w:pPr>
        <w:tabs>
          <w:tab w:val="num" w:pos="1440"/>
        </w:tabs>
        <w:ind w:left="1440" w:hanging="360"/>
      </w:pPr>
      <w:rPr>
        <w:rFonts w:ascii="Symbol" w:hAnsi="Symbol" w:hint="default"/>
      </w:rPr>
    </w:lvl>
    <w:lvl w:ilvl="2" w:tplc="D3D6372C" w:tentative="1">
      <w:start w:val="1"/>
      <w:numFmt w:val="bullet"/>
      <w:lvlText w:val=""/>
      <w:lvlPicBulletId w:val="0"/>
      <w:lvlJc w:val="left"/>
      <w:pPr>
        <w:tabs>
          <w:tab w:val="num" w:pos="2160"/>
        </w:tabs>
        <w:ind w:left="2160" w:hanging="360"/>
      </w:pPr>
      <w:rPr>
        <w:rFonts w:ascii="Symbol" w:hAnsi="Symbol" w:hint="default"/>
      </w:rPr>
    </w:lvl>
    <w:lvl w:ilvl="3" w:tplc="0B24D2BC" w:tentative="1">
      <w:start w:val="1"/>
      <w:numFmt w:val="bullet"/>
      <w:lvlText w:val=""/>
      <w:lvlPicBulletId w:val="0"/>
      <w:lvlJc w:val="left"/>
      <w:pPr>
        <w:tabs>
          <w:tab w:val="num" w:pos="2880"/>
        </w:tabs>
        <w:ind w:left="2880" w:hanging="360"/>
      </w:pPr>
      <w:rPr>
        <w:rFonts w:ascii="Symbol" w:hAnsi="Symbol" w:hint="default"/>
      </w:rPr>
    </w:lvl>
    <w:lvl w:ilvl="4" w:tplc="FCF4E7FE" w:tentative="1">
      <w:start w:val="1"/>
      <w:numFmt w:val="bullet"/>
      <w:lvlText w:val=""/>
      <w:lvlPicBulletId w:val="0"/>
      <w:lvlJc w:val="left"/>
      <w:pPr>
        <w:tabs>
          <w:tab w:val="num" w:pos="3600"/>
        </w:tabs>
        <w:ind w:left="3600" w:hanging="360"/>
      </w:pPr>
      <w:rPr>
        <w:rFonts w:ascii="Symbol" w:hAnsi="Symbol" w:hint="default"/>
      </w:rPr>
    </w:lvl>
    <w:lvl w:ilvl="5" w:tplc="929E57CE" w:tentative="1">
      <w:start w:val="1"/>
      <w:numFmt w:val="bullet"/>
      <w:lvlText w:val=""/>
      <w:lvlPicBulletId w:val="0"/>
      <w:lvlJc w:val="left"/>
      <w:pPr>
        <w:tabs>
          <w:tab w:val="num" w:pos="4320"/>
        </w:tabs>
        <w:ind w:left="4320" w:hanging="360"/>
      </w:pPr>
      <w:rPr>
        <w:rFonts w:ascii="Symbol" w:hAnsi="Symbol" w:hint="default"/>
      </w:rPr>
    </w:lvl>
    <w:lvl w:ilvl="6" w:tplc="10725AB2" w:tentative="1">
      <w:start w:val="1"/>
      <w:numFmt w:val="bullet"/>
      <w:lvlText w:val=""/>
      <w:lvlPicBulletId w:val="0"/>
      <w:lvlJc w:val="left"/>
      <w:pPr>
        <w:tabs>
          <w:tab w:val="num" w:pos="5040"/>
        </w:tabs>
        <w:ind w:left="5040" w:hanging="360"/>
      </w:pPr>
      <w:rPr>
        <w:rFonts w:ascii="Symbol" w:hAnsi="Symbol" w:hint="default"/>
      </w:rPr>
    </w:lvl>
    <w:lvl w:ilvl="7" w:tplc="C284D4D6" w:tentative="1">
      <w:start w:val="1"/>
      <w:numFmt w:val="bullet"/>
      <w:lvlText w:val=""/>
      <w:lvlPicBulletId w:val="0"/>
      <w:lvlJc w:val="left"/>
      <w:pPr>
        <w:tabs>
          <w:tab w:val="num" w:pos="5760"/>
        </w:tabs>
        <w:ind w:left="5760" w:hanging="360"/>
      </w:pPr>
      <w:rPr>
        <w:rFonts w:ascii="Symbol" w:hAnsi="Symbol" w:hint="default"/>
      </w:rPr>
    </w:lvl>
    <w:lvl w:ilvl="8" w:tplc="BCC4600C" w:tentative="1">
      <w:start w:val="1"/>
      <w:numFmt w:val="bullet"/>
      <w:lvlText w:val=""/>
      <w:lvlPicBulletId w:val="0"/>
      <w:lvlJc w:val="left"/>
      <w:pPr>
        <w:tabs>
          <w:tab w:val="num" w:pos="6480"/>
        </w:tabs>
        <w:ind w:left="6480" w:hanging="360"/>
      </w:pPr>
      <w:rPr>
        <w:rFonts w:ascii="Symbol" w:hAnsi="Symbol" w:hint="default"/>
      </w:rPr>
    </w:lvl>
  </w:abstractNum>
  <w:abstractNum w:abstractNumId="11">
    <w:nsid w:val="2BB2092C"/>
    <w:multiLevelType w:val="hybridMultilevel"/>
    <w:tmpl w:val="85709F26"/>
    <w:lvl w:ilvl="0" w:tplc="175ED6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23E20AF"/>
    <w:multiLevelType w:val="hybridMultilevel"/>
    <w:tmpl w:val="9960A474"/>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27570AF"/>
    <w:multiLevelType w:val="hybridMultilevel"/>
    <w:tmpl w:val="4E905DFE"/>
    <w:lvl w:ilvl="0" w:tplc="BD308DB2">
      <w:start w:val="1"/>
      <w:numFmt w:val="bullet"/>
      <w:lvlText w:val=""/>
      <w:lvlJc w:val="left"/>
      <w:pPr>
        <w:ind w:left="720" w:hanging="360"/>
      </w:pPr>
      <w:rPr>
        <w:rFonts w:ascii="Symbol" w:hAnsi="Symbol" w:hint="default"/>
        <w:lang w:val="en-US"/>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7D6CEE"/>
    <w:multiLevelType w:val="hybridMultilevel"/>
    <w:tmpl w:val="74C40EAA"/>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46B3D09"/>
    <w:multiLevelType w:val="hybridMultilevel"/>
    <w:tmpl w:val="A210CE24"/>
    <w:lvl w:ilvl="0" w:tplc="187A5C1A">
      <w:start w:val="1"/>
      <w:numFmt w:val="bullet"/>
      <w:pStyle w:val="a1"/>
      <w:lvlText w:val=""/>
      <w:lvlJc w:val="left"/>
      <w:pPr>
        <w:tabs>
          <w:tab w:val="num" w:pos="822"/>
        </w:tabs>
        <w:ind w:left="822" w:hanging="255"/>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5C639DD"/>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382A508B"/>
    <w:multiLevelType w:val="hybridMultilevel"/>
    <w:tmpl w:val="3CC2638E"/>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E92373B"/>
    <w:multiLevelType w:val="hybridMultilevel"/>
    <w:tmpl w:val="0B306F8E"/>
    <w:lvl w:ilvl="0" w:tplc="C2F8329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321340"/>
    <w:multiLevelType w:val="hybridMultilevel"/>
    <w:tmpl w:val="80BE73D0"/>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77F7560"/>
    <w:multiLevelType w:val="hybridMultilevel"/>
    <w:tmpl w:val="7FD81D5A"/>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7F332D0"/>
    <w:multiLevelType w:val="hybridMultilevel"/>
    <w:tmpl w:val="9CDC40AC"/>
    <w:lvl w:ilvl="0" w:tplc="9E52598A">
      <w:start w:val="1"/>
      <w:numFmt w:val="decimal"/>
      <w:lvlText w:val="%1."/>
      <w:lvlJc w:val="left"/>
      <w:pPr>
        <w:ind w:left="1180" w:hanging="360"/>
      </w:pPr>
      <w:rPr>
        <w:rFonts w:hint="default"/>
        <w:b w:val="0"/>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abstractNum w:abstractNumId="22">
    <w:nsid w:val="7BAA6929"/>
    <w:multiLevelType w:val="hybridMultilevel"/>
    <w:tmpl w:val="DCB8F75E"/>
    <w:lvl w:ilvl="0" w:tplc="BD308D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BF37D51"/>
    <w:multiLevelType w:val="hybridMultilevel"/>
    <w:tmpl w:val="5C1C2D80"/>
    <w:lvl w:ilvl="0" w:tplc="A7A04668">
      <w:start w:val="1"/>
      <w:numFmt w:val="decimal"/>
      <w:lvlText w:val="%1."/>
      <w:lvlJc w:val="left"/>
      <w:pPr>
        <w:ind w:left="1180" w:hanging="360"/>
      </w:pPr>
      <w:rPr>
        <w:rFonts w:hint="default"/>
        <w:b w:val="0"/>
      </w:rPr>
    </w:lvl>
    <w:lvl w:ilvl="1" w:tplc="04190019" w:tentative="1">
      <w:start w:val="1"/>
      <w:numFmt w:val="lowerLetter"/>
      <w:lvlText w:val="%2."/>
      <w:lvlJc w:val="left"/>
      <w:pPr>
        <w:ind w:left="1900" w:hanging="360"/>
      </w:pPr>
    </w:lvl>
    <w:lvl w:ilvl="2" w:tplc="0419001B" w:tentative="1">
      <w:start w:val="1"/>
      <w:numFmt w:val="lowerRoman"/>
      <w:lvlText w:val="%3."/>
      <w:lvlJc w:val="right"/>
      <w:pPr>
        <w:ind w:left="2620" w:hanging="180"/>
      </w:pPr>
    </w:lvl>
    <w:lvl w:ilvl="3" w:tplc="0419000F" w:tentative="1">
      <w:start w:val="1"/>
      <w:numFmt w:val="decimal"/>
      <w:lvlText w:val="%4."/>
      <w:lvlJc w:val="left"/>
      <w:pPr>
        <w:ind w:left="3340" w:hanging="360"/>
      </w:pPr>
    </w:lvl>
    <w:lvl w:ilvl="4" w:tplc="04190019" w:tentative="1">
      <w:start w:val="1"/>
      <w:numFmt w:val="lowerLetter"/>
      <w:lvlText w:val="%5."/>
      <w:lvlJc w:val="left"/>
      <w:pPr>
        <w:ind w:left="4060" w:hanging="360"/>
      </w:pPr>
    </w:lvl>
    <w:lvl w:ilvl="5" w:tplc="0419001B" w:tentative="1">
      <w:start w:val="1"/>
      <w:numFmt w:val="lowerRoman"/>
      <w:lvlText w:val="%6."/>
      <w:lvlJc w:val="right"/>
      <w:pPr>
        <w:ind w:left="4780" w:hanging="180"/>
      </w:pPr>
    </w:lvl>
    <w:lvl w:ilvl="6" w:tplc="0419000F" w:tentative="1">
      <w:start w:val="1"/>
      <w:numFmt w:val="decimal"/>
      <w:lvlText w:val="%7."/>
      <w:lvlJc w:val="left"/>
      <w:pPr>
        <w:ind w:left="5500" w:hanging="360"/>
      </w:pPr>
    </w:lvl>
    <w:lvl w:ilvl="7" w:tplc="04190019" w:tentative="1">
      <w:start w:val="1"/>
      <w:numFmt w:val="lowerLetter"/>
      <w:lvlText w:val="%8."/>
      <w:lvlJc w:val="left"/>
      <w:pPr>
        <w:ind w:left="6220" w:hanging="360"/>
      </w:pPr>
    </w:lvl>
    <w:lvl w:ilvl="8" w:tplc="0419001B" w:tentative="1">
      <w:start w:val="1"/>
      <w:numFmt w:val="lowerRoman"/>
      <w:lvlText w:val="%9."/>
      <w:lvlJc w:val="right"/>
      <w:pPr>
        <w:ind w:left="6940" w:hanging="180"/>
      </w:pPr>
    </w:lvl>
  </w:abstractNum>
  <w:num w:numId="1">
    <w:abstractNumId w:val="15"/>
  </w:num>
  <w:num w:numId="2">
    <w:abstractNumId w:val="0"/>
  </w:num>
  <w:num w:numId="3">
    <w:abstractNumId w:val="10"/>
  </w:num>
  <w:num w:numId="4">
    <w:abstractNumId w:val="23"/>
  </w:num>
  <w:num w:numId="5">
    <w:abstractNumId w:val="16"/>
  </w:num>
  <w:num w:numId="6">
    <w:abstractNumId w:val="7"/>
  </w:num>
  <w:num w:numId="7">
    <w:abstractNumId w:val="11"/>
  </w:num>
  <w:num w:numId="8">
    <w:abstractNumId w:val="18"/>
  </w:num>
  <w:num w:numId="9">
    <w:abstractNumId w:val="4"/>
  </w:num>
  <w:num w:numId="10">
    <w:abstractNumId w:val="6"/>
  </w:num>
  <w:num w:numId="11">
    <w:abstractNumId w:val="9"/>
  </w:num>
  <w:num w:numId="12">
    <w:abstractNumId w:val="3"/>
  </w:num>
  <w:num w:numId="13">
    <w:abstractNumId w:val="21"/>
  </w:num>
  <w:num w:numId="14">
    <w:abstractNumId w:val="5"/>
  </w:num>
  <w:num w:numId="15">
    <w:abstractNumId w:val="22"/>
  </w:num>
  <w:num w:numId="16">
    <w:abstractNumId w:val="19"/>
  </w:num>
  <w:num w:numId="17">
    <w:abstractNumId w:val="20"/>
  </w:num>
  <w:num w:numId="18">
    <w:abstractNumId w:val="1"/>
  </w:num>
  <w:num w:numId="19">
    <w:abstractNumId w:val="17"/>
  </w:num>
  <w:num w:numId="20">
    <w:abstractNumId w:val="13"/>
  </w:num>
  <w:num w:numId="21">
    <w:abstractNumId w:val="14"/>
  </w:num>
  <w:num w:numId="22">
    <w:abstractNumId w:val="8"/>
  </w:num>
  <w:num w:numId="23">
    <w:abstractNumId w:val="12"/>
  </w:num>
  <w:num w:numId="24">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53"/>
    <w:rsid w:val="001945FF"/>
    <w:rsid w:val="001A5082"/>
    <w:rsid w:val="00207F96"/>
    <w:rsid w:val="002431D8"/>
    <w:rsid w:val="00261CE1"/>
    <w:rsid w:val="0028682A"/>
    <w:rsid w:val="002B03A0"/>
    <w:rsid w:val="002E1799"/>
    <w:rsid w:val="003008D9"/>
    <w:rsid w:val="00330B09"/>
    <w:rsid w:val="003C1B1B"/>
    <w:rsid w:val="003E429A"/>
    <w:rsid w:val="003F2A25"/>
    <w:rsid w:val="00454653"/>
    <w:rsid w:val="004D7734"/>
    <w:rsid w:val="004F05DB"/>
    <w:rsid w:val="00550260"/>
    <w:rsid w:val="005A33A8"/>
    <w:rsid w:val="005E1A86"/>
    <w:rsid w:val="00616954"/>
    <w:rsid w:val="00711187"/>
    <w:rsid w:val="007835C0"/>
    <w:rsid w:val="007B2E73"/>
    <w:rsid w:val="007D3AB3"/>
    <w:rsid w:val="00894AC5"/>
    <w:rsid w:val="00897D3C"/>
    <w:rsid w:val="008B705A"/>
    <w:rsid w:val="008D52BC"/>
    <w:rsid w:val="00907551"/>
    <w:rsid w:val="0098792E"/>
    <w:rsid w:val="00AA779B"/>
    <w:rsid w:val="00AF0CF0"/>
    <w:rsid w:val="00B013BE"/>
    <w:rsid w:val="00B462CF"/>
    <w:rsid w:val="00B53B94"/>
    <w:rsid w:val="00B57A9D"/>
    <w:rsid w:val="00B6172E"/>
    <w:rsid w:val="00B61FE1"/>
    <w:rsid w:val="00B80ABB"/>
    <w:rsid w:val="00B97EBB"/>
    <w:rsid w:val="00BC4324"/>
    <w:rsid w:val="00BE783D"/>
    <w:rsid w:val="00C00562"/>
    <w:rsid w:val="00DD6F91"/>
    <w:rsid w:val="00E31B98"/>
    <w:rsid w:val="00E51FD5"/>
    <w:rsid w:val="00E96A42"/>
    <w:rsid w:val="00EB1FCE"/>
    <w:rsid w:val="00F14CD2"/>
    <w:rsid w:val="00F85215"/>
    <w:rsid w:val="00F85A93"/>
    <w:rsid w:val="00FB6A9B"/>
    <w:rsid w:val="00FD5BF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882716"/>
  <w15:docId w15:val="{1EA64082-701C-47EA-991A-90B44B49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spacing w:line="360" w:lineRule="auto"/>
        <w:ind w:left="-567" w:right="-284" w:firstLine="567"/>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3">
    <w:name w:val="heading 3"/>
    <w:basedOn w:val="a2"/>
    <w:link w:val="30"/>
    <w:uiPriority w:val="9"/>
    <w:qFormat/>
    <w:rsid w:val="001A5082"/>
    <w:pPr>
      <w:spacing w:before="100" w:beforeAutospacing="1" w:after="100" w:afterAutospacing="1" w:line="240" w:lineRule="auto"/>
      <w:ind w:left="0" w:right="0" w:firstLine="0"/>
      <w:outlineLvl w:val="2"/>
    </w:pPr>
    <w:rPr>
      <w:rFonts w:eastAsia="Times New Roman"/>
      <w:b/>
      <w:bCs/>
      <w:sz w:val="27"/>
      <w:szCs w:val="27"/>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numbering" w:customStyle="1" w:styleId="1">
    <w:name w:val="Нет списка1"/>
    <w:next w:val="a5"/>
    <w:semiHidden/>
    <w:unhideWhenUsed/>
    <w:rsid w:val="00454653"/>
  </w:style>
  <w:style w:type="character" w:styleId="a6">
    <w:name w:val="Hyperlink"/>
    <w:uiPriority w:val="99"/>
    <w:rsid w:val="00454653"/>
    <w:rPr>
      <w:color w:val="0000FF"/>
      <w:u w:val="single"/>
    </w:rPr>
  </w:style>
  <w:style w:type="paragraph" w:customStyle="1" w:styleId="a1">
    <w:name w:val="список с точками"/>
    <w:basedOn w:val="a2"/>
    <w:rsid w:val="00454653"/>
    <w:pPr>
      <w:numPr>
        <w:numId w:val="1"/>
      </w:numPr>
      <w:spacing w:line="312" w:lineRule="auto"/>
      <w:ind w:right="0"/>
      <w:jc w:val="both"/>
    </w:pPr>
    <w:rPr>
      <w:rFonts w:eastAsia="Times New Roman"/>
      <w:sz w:val="24"/>
      <w:szCs w:val="24"/>
      <w:lang w:eastAsia="ru-RU"/>
    </w:rPr>
  </w:style>
  <w:style w:type="paragraph" w:styleId="a">
    <w:name w:val="Body Text Indent"/>
    <w:aliases w:val="текст,Основной текст 1"/>
    <w:basedOn w:val="a2"/>
    <w:link w:val="a7"/>
    <w:rsid w:val="00454653"/>
    <w:pPr>
      <w:numPr>
        <w:numId w:val="2"/>
      </w:numPr>
      <w:spacing w:line="360" w:lineRule="atLeast"/>
      <w:ind w:left="0" w:right="0" w:firstLine="482"/>
      <w:jc w:val="both"/>
    </w:pPr>
    <w:rPr>
      <w:rFonts w:ascii="TimesET" w:eastAsia="Times New Roman" w:hAnsi="TimesET"/>
      <w:szCs w:val="20"/>
      <w:lang w:eastAsia="ru-RU"/>
    </w:rPr>
  </w:style>
  <w:style w:type="character" w:customStyle="1" w:styleId="a7">
    <w:name w:val="Основной текст с отступом Знак"/>
    <w:aliases w:val="текст Знак,Основной текст 1 Знак"/>
    <w:basedOn w:val="a3"/>
    <w:link w:val="a"/>
    <w:rsid w:val="00454653"/>
    <w:rPr>
      <w:rFonts w:ascii="TimesET" w:eastAsia="Times New Roman" w:hAnsi="TimesET"/>
      <w:szCs w:val="20"/>
      <w:lang w:eastAsia="ru-RU"/>
    </w:rPr>
  </w:style>
  <w:style w:type="paragraph" w:styleId="a0">
    <w:name w:val="Normal (Web)"/>
    <w:basedOn w:val="a2"/>
    <w:uiPriority w:val="99"/>
    <w:rsid w:val="00454653"/>
    <w:pPr>
      <w:numPr>
        <w:numId w:val="3"/>
      </w:numPr>
      <w:spacing w:before="100" w:beforeAutospacing="1" w:after="100" w:afterAutospacing="1" w:line="240" w:lineRule="auto"/>
      <w:ind w:left="0" w:right="0" w:firstLine="0"/>
    </w:pPr>
    <w:rPr>
      <w:rFonts w:eastAsia="Times New Roman"/>
      <w:sz w:val="24"/>
      <w:szCs w:val="24"/>
      <w:lang w:eastAsia="ru-RU"/>
    </w:rPr>
  </w:style>
  <w:style w:type="paragraph" w:customStyle="1" w:styleId="a8">
    <w:name w:val="Знак"/>
    <w:basedOn w:val="a2"/>
    <w:rsid w:val="00454653"/>
    <w:pPr>
      <w:spacing w:after="160" w:line="240" w:lineRule="exact"/>
      <w:ind w:left="0" w:right="0" w:firstLine="0"/>
    </w:pPr>
    <w:rPr>
      <w:rFonts w:ascii="Verdana" w:eastAsia="Times New Roman" w:hAnsi="Verdana" w:cs="Verdana"/>
      <w:sz w:val="20"/>
      <w:szCs w:val="20"/>
      <w:lang w:val="en-US"/>
    </w:rPr>
  </w:style>
  <w:style w:type="table" w:styleId="a9">
    <w:name w:val="Table Grid"/>
    <w:basedOn w:val="a4"/>
    <w:rsid w:val="00454653"/>
    <w:pPr>
      <w:spacing w:line="240" w:lineRule="auto"/>
      <w:ind w:left="0" w:right="0" w:firstLine="0"/>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3"/>
    <w:rsid w:val="00454653"/>
  </w:style>
  <w:style w:type="paragraph" w:customStyle="1" w:styleId="aa">
    <w:name w:val="Стиль"/>
    <w:uiPriority w:val="99"/>
    <w:rsid w:val="00454653"/>
    <w:pPr>
      <w:widowControl w:val="0"/>
      <w:autoSpaceDE w:val="0"/>
      <w:autoSpaceDN w:val="0"/>
      <w:spacing w:line="240" w:lineRule="auto"/>
      <w:ind w:left="0" w:right="0" w:firstLine="720"/>
      <w:jc w:val="both"/>
    </w:pPr>
    <w:rPr>
      <w:rFonts w:ascii="Arial" w:eastAsia="Times New Roman" w:hAnsi="Arial" w:cs="Arial"/>
      <w:sz w:val="20"/>
      <w:szCs w:val="20"/>
      <w:lang w:eastAsia="ru-RU"/>
    </w:rPr>
  </w:style>
  <w:style w:type="character" w:customStyle="1" w:styleId="ab">
    <w:name w:val="Цветовое выделение"/>
    <w:uiPriority w:val="99"/>
    <w:rsid w:val="00454653"/>
    <w:rPr>
      <w:b/>
      <w:color w:val="000080"/>
      <w:sz w:val="20"/>
    </w:rPr>
  </w:style>
  <w:style w:type="paragraph" w:customStyle="1" w:styleId="ConsPlusNormal">
    <w:name w:val="ConsPlusNormal"/>
    <w:uiPriority w:val="99"/>
    <w:rsid w:val="00454653"/>
    <w:pPr>
      <w:widowControl w:val="0"/>
      <w:autoSpaceDE w:val="0"/>
      <w:autoSpaceDN w:val="0"/>
      <w:adjustRightInd w:val="0"/>
      <w:spacing w:line="240" w:lineRule="auto"/>
      <w:ind w:left="0" w:right="0" w:firstLine="0"/>
    </w:pPr>
    <w:rPr>
      <w:rFonts w:ascii="Arial" w:eastAsia="Times New Roman" w:hAnsi="Arial" w:cs="Arial"/>
      <w:sz w:val="20"/>
      <w:szCs w:val="20"/>
      <w:lang w:eastAsia="ru-RU"/>
    </w:rPr>
  </w:style>
  <w:style w:type="paragraph" w:styleId="ac">
    <w:name w:val="footer"/>
    <w:basedOn w:val="a2"/>
    <w:link w:val="ad"/>
    <w:rsid w:val="00454653"/>
    <w:pPr>
      <w:widowControl w:val="0"/>
      <w:tabs>
        <w:tab w:val="center" w:pos="4677"/>
        <w:tab w:val="right" w:pos="9355"/>
      </w:tabs>
      <w:autoSpaceDE w:val="0"/>
      <w:autoSpaceDN w:val="0"/>
      <w:adjustRightInd w:val="0"/>
      <w:spacing w:line="240" w:lineRule="auto"/>
      <w:ind w:left="0" w:right="0" w:firstLine="0"/>
    </w:pPr>
    <w:rPr>
      <w:rFonts w:ascii="Arial" w:eastAsia="Times New Roman" w:hAnsi="Arial"/>
      <w:sz w:val="20"/>
      <w:szCs w:val="20"/>
      <w:lang w:val="x-none" w:eastAsia="x-none"/>
    </w:rPr>
  </w:style>
  <w:style w:type="character" w:customStyle="1" w:styleId="ad">
    <w:name w:val="Нижний колонтитул Знак"/>
    <w:basedOn w:val="a3"/>
    <w:link w:val="ac"/>
    <w:rsid w:val="00454653"/>
    <w:rPr>
      <w:rFonts w:ascii="Arial" w:eastAsia="Times New Roman" w:hAnsi="Arial"/>
      <w:sz w:val="20"/>
      <w:szCs w:val="20"/>
      <w:lang w:val="x-none" w:eastAsia="x-none"/>
    </w:rPr>
  </w:style>
  <w:style w:type="character" w:styleId="ae">
    <w:name w:val="page number"/>
    <w:basedOn w:val="a3"/>
    <w:rsid w:val="00454653"/>
  </w:style>
  <w:style w:type="paragraph" w:styleId="af">
    <w:name w:val="Balloon Text"/>
    <w:basedOn w:val="a2"/>
    <w:link w:val="af0"/>
    <w:rsid w:val="00454653"/>
    <w:pPr>
      <w:widowControl w:val="0"/>
      <w:spacing w:line="240" w:lineRule="auto"/>
      <w:ind w:left="0" w:right="0" w:firstLine="400"/>
      <w:jc w:val="both"/>
    </w:pPr>
    <w:rPr>
      <w:rFonts w:ascii="Tahoma" w:eastAsia="Times New Roman" w:hAnsi="Tahoma"/>
      <w:sz w:val="16"/>
      <w:szCs w:val="16"/>
      <w:lang w:val="x-none" w:eastAsia="x-none"/>
    </w:rPr>
  </w:style>
  <w:style w:type="character" w:customStyle="1" w:styleId="af0">
    <w:name w:val="Текст выноски Знак"/>
    <w:basedOn w:val="a3"/>
    <w:link w:val="af"/>
    <w:rsid w:val="00454653"/>
    <w:rPr>
      <w:rFonts w:ascii="Tahoma" w:eastAsia="Times New Roman" w:hAnsi="Tahoma"/>
      <w:sz w:val="16"/>
      <w:szCs w:val="16"/>
      <w:lang w:val="x-none" w:eastAsia="x-none"/>
    </w:rPr>
  </w:style>
  <w:style w:type="paragraph" w:customStyle="1" w:styleId="af1">
    <w:name w:val="осн часть"/>
    <w:basedOn w:val="a2"/>
    <w:rsid w:val="00454653"/>
    <w:pPr>
      <w:adjustRightInd w:val="0"/>
      <w:spacing w:line="240" w:lineRule="auto"/>
      <w:ind w:left="0" w:right="0" w:firstLine="624"/>
      <w:jc w:val="both"/>
    </w:pPr>
    <w:rPr>
      <w:rFonts w:eastAsia="Times New Roman"/>
      <w:lang w:eastAsia="ru-RU"/>
    </w:rPr>
  </w:style>
  <w:style w:type="paragraph" w:customStyle="1" w:styleId="Default">
    <w:name w:val="Default"/>
    <w:rsid w:val="00454653"/>
    <w:pPr>
      <w:autoSpaceDE w:val="0"/>
      <w:autoSpaceDN w:val="0"/>
      <w:adjustRightInd w:val="0"/>
      <w:spacing w:line="240" w:lineRule="auto"/>
      <w:ind w:left="0" w:right="0" w:firstLine="0"/>
    </w:pPr>
    <w:rPr>
      <w:rFonts w:eastAsia="Times New Roman"/>
      <w:color w:val="000000"/>
      <w:sz w:val="24"/>
      <w:szCs w:val="24"/>
      <w:lang w:eastAsia="ko-KR"/>
    </w:rPr>
  </w:style>
  <w:style w:type="paragraph" w:styleId="af2">
    <w:name w:val="No Spacing"/>
    <w:uiPriority w:val="1"/>
    <w:qFormat/>
    <w:rsid w:val="00454653"/>
    <w:pPr>
      <w:spacing w:line="240" w:lineRule="auto"/>
      <w:ind w:left="0" w:right="0" w:firstLine="0"/>
    </w:pPr>
    <w:rPr>
      <w:rFonts w:ascii="Calibri" w:eastAsia="Calibri" w:hAnsi="Calibri"/>
      <w:sz w:val="22"/>
      <w:szCs w:val="22"/>
    </w:rPr>
  </w:style>
  <w:style w:type="character" w:customStyle="1" w:styleId="A00">
    <w:name w:val="A0"/>
    <w:uiPriority w:val="99"/>
    <w:rsid w:val="00454653"/>
    <w:rPr>
      <w:rFonts w:ascii="Minion Pro" w:hAnsi="Minion Pro" w:cs="Minion Pro" w:hint="default"/>
      <w:color w:val="000000"/>
      <w:sz w:val="20"/>
      <w:szCs w:val="20"/>
    </w:rPr>
  </w:style>
  <w:style w:type="character" w:customStyle="1" w:styleId="FontStyle212">
    <w:name w:val="Font Style212"/>
    <w:rsid w:val="00454653"/>
    <w:rPr>
      <w:rFonts w:ascii="Times New Roman" w:hAnsi="Times New Roman" w:cs="Times New Roman" w:hint="default"/>
      <w:b/>
      <w:bCs/>
      <w:sz w:val="22"/>
      <w:szCs w:val="22"/>
    </w:rPr>
  </w:style>
  <w:style w:type="paragraph" w:styleId="af3">
    <w:name w:val="Body Text"/>
    <w:basedOn w:val="a2"/>
    <w:link w:val="af4"/>
    <w:uiPriority w:val="99"/>
    <w:unhideWhenUsed/>
    <w:rsid w:val="00454653"/>
    <w:pPr>
      <w:widowControl w:val="0"/>
      <w:spacing w:after="120" w:line="240" w:lineRule="auto"/>
      <w:ind w:left="0" w:right="0" w:firstLine="400"/>
      <w:jc w:val="both"/>
    </w:pPr>
    <w:rPr>
      <w:rFonts w:eastAsia="Times New Roman"/>
      <w:sz w:val="24"/>
      <w:szCs w:val="24"/>
      <w:lang w:val="x-none" w:eastAsia="x-none"/>
    </w:rPr>
  </w:style>
  <w:style w:type="character" w:customStyle="1" w:styleId="af4">
    <w:name w:val="Основной текст Знак"/>
    <w:basedOn w:val="a3"/>
    <w:link w:val="af3"/>
    <w:uiPriority w:val="99"/>
    <w:rsid w:val="00454653"/>
    <w:rPr>
      <w:rFonts w:eastAsia="Times New Roman"/>
      <w:sz w:val="24"/>
      <w:szCs w:val="24"/>
      <w:lang w:val="x-none" w:eastAsia="x-none"/>
    </w:rPr>
  </w:style>
  <w:style w:type="character" w:styleId="af5">
    <w:name w:val="Strong"/>
    <w:qFormat/>
    <w:rsid w:val="00454653"/>
    <w:rPr>
      <w:b/>
      <w:bCs/>
    </w:rPr>
  </w:style>
  <w:style w:type="paragraph" w:styleId="af6">
    <w:name w:val="List Paragraph"/>
    <w:basedOn w:val="a2"/>
    <w:link w:val="af7"/>
    <w:uiPriority w:val="1"/>
    <w:qFormat/>
    <w:rsid w:val="00454653"/>
    <w:pPr>
      <w:spacing w:after="200" w:line="276" w:lineRule="auto"/>
      <w:ind w:left="720" w:right="0" w:firstLine="0"/>
      <w:contextualSpacing/>
    </w:pPr>
    <w:rPr>
      <w:rFonts w:ascii="Calibri" w:eastAsia="Calibri" w:hAnsi="Calibri"/>
      <w:sz w:val="22"/>
      <w:szCs w:val="22"/>
      <w:lang w:val="x-none"/>
    </w:rPr>
  </w:style>
  <w:style w:type="character" w:customStyle="1" w:styleId="af7">
    <w:name w:val="Абзац списка Знак"/>
    <w:link w:val="af6"/>
    <w:uiPriority w:val="34"/>
    <w:rsid w:val="00454653"/>
    <w:rPr>
      <w:rFonts w:ascii="Calibri" w:eastAsia="Calibri" w:hAnsi="Calibri"/>
      <w:sz w:val="22"/>
      <w:szCs w:val="22"/>
      <w:lang w:val="x-none"/>
    </w:rPr>
  </w:style>
  <w:style w:type="character" w:customStyle="1" w:styleId="s19">
    <w:name w:val="s19"/>
    <w:rsid w:val="00454653"/>
  </w:style>
  <w:style w:type="character" w:customStyle="1" w:styleId="95pt0pt">
    <w:name w:val="Основной текст + 9;5 pt;Интервал 0 pt"/>
    <w:rsid w:val="00454653"/>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style>
  <w:style w:type="character" w:styleId="af8">
    <w:name w:val="FollowedHyperlink"/>
    <w:basedOn w:val="a3"/>
    <w:uiPriority w:val="99"/>
    <w:semiHidden/>
    <w:unhideWhenUsed/>
    <w:rsid w:val="00454653"/>
    <w:rPr>
      <w:color w:val="800080" w:themeColor="followedHyperlink"/>
      <w:u w:val="single"/>
    </w:rPr>
  </w:style>
  <w:style w:type="table" w:customStyle="1" w:styleId="10">
    <w:name w:val="Сетка таблицы1"/>
    <w:basedOn w:val="a4"/>
    <w:next w:val="a9"/>
    <w:uiPriority w:val="39"/>
    <w:rsid w:val="00454653"/>
    <w:pPr>
      <w:spacing w:line="240" w:lineRule="auto"/>
      <w:ind w:left="0" w:right="0" w:firstLine="0"/>
    </w:pPr>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2"/>
    <w:uiPriority w:val="1"/>
    <w:qFormat/>
    <w:rsid w:val="00E31B98"/>
    <w:pPr>
      <w:widowControl w:val="0"/>
      <w:autoSpaceDE w:val="0"/>
      <w:autoSpaceDN w:val="0"/>
      <w:spacing w:line="240" w:lineRule="auto"/>
      <w:ind w:left="0" w:right="0" w:firstLine="0"/>
    </w:pPr>
    <w:rPr>
      <w:rFonts w:eastAsia="Times New Roman"/>
      <w:sz w:val="22"/>
      <w:szCs w:val="22"/>
    </w:rPr>
  </w:style>
  <w:style w:type="character" w:customStyle="1" w:styleId="30">
    <w:name w:val="Заголовок 3 Знак"/>
    <w:basedOn w:val="a3"/>
    <w:link w:val="3"/>
    <w:uiPriority w:val="9"/>
    <w:rsid w:val="001A5082"/>
    <w:rPr>
      <w:rFonts w:eastAsia="Times New Roman"/>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369589">
      <w:bodyDiv w:val="1"/>
      <w:marLeft w:val="0"/>
      <w:marRight w:val="0"/>
      <w:marTop w:val="0"/>
      <w:marBottom w:val="0"/>
      <w:divBdr>
        <w:top w:val="none" w:sz="0" w:space="0" w:color="auto"/>
        <w:left w:val="none" w:sz="0" w:space="0" w:color="auto"/>
        <w:bottom w:val="none" w:sz="0" w:space="0" w:color="auto"/>
        <w:right w:val="none" w:sz="0" w:space="0" w:color="auto"/>
      </w:divBdr>
    </w:div>
    <w:div w:id="1868593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index.php?page=book&amp;id=427474" TargetMode="External"/><Relationship Id="rId18" Type="http://schemas.openxmlformats.org/officeDocument/2006/relationships/hyperlink" Target="http://www.ipras.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biblioclub.ru/index.php?page=book&amp;id=251787" TargetMode="External"/><Relationship Id="rId17" Type="http://schemas.openxmlformats.org/officeDocument/2006/relationships/hyperlink" Target="http://www.flogiston.ru/" TargetMode="External"/><Relationship Id="rId2" Type="http://schemas.openxmlformats.org/officeDocument/2006/relationships/numbering" Target="numbering.xml"/><Relationship Id="rId16" Type="http://schemas.openxmlformats.org/officeDocument/2006/relationships/hyperlink" Target="http://www.flogiston.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blioclub.ru/index.php?page=book&amp;id=272317" TargetMode="External"/><Relationship Id="rId5" Type="http://schemas.openxmlformats.org/officeDocument/2006/relationships/webSettings" Target="webSettings.xml"/><Relationship Id="rId15" Type="http://schemas.openxmlformats.org/officeDocument/2006/relationships/hyperlink" Target="http://biblioclub.ru/index.php?page=book&amp;id=232373" TargetMode="External"/><Relationship Id="rId10" Type="http://schemas.openxmlformats.org/officeDocument/2006/relationships/hyperlink" Target="http://biblioclub.ru/index.php?page=book&amp;id=90708" TargetMode="External"/><Relationship Id="rId19" Type="http://schemas.openxmlformats.org/officeDocument/2006/relationships/hyperlink" Target="http://www.psy.msu.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biblioclub.ru/index.php?page=book&amp;id=25178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A0C87-72B2-4029-9D19-8C8B11115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21</Pages>
  <Words>7108</Words>
  <Characters>40522</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Moskalenko</dc:creator>
  <cp:lastModifiedBy>HDD</cp:lastModifiedBy>
  <cp:revision>10</cp:revision>
  <dcterms:created xsi:type="dcterms:W3CDTF">2024-10-26T11:58:00Z</dcterms:created>
  <dcterms:modified xsi:type="dcterms:W3CDTF">2024-11-05T03:47:00Z</dcterms:modified>
</cp:coreProperties>
</file>